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Lielajā ielā 268, Daugavpilī, nodošanu Daugavpils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43.pants un Pašvaldību likuma 4.panta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domes 2023.gada 13.aprīļa sēdes lēmums Nr.195 (prot.Nr.8, 20 §) “Par nekustamā īpašuma Lielā ielā 268, Daugavpilī, pārņemšanu Daugavpils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atbilstoši Atsavināšanas likumā ietvertajam regulējumam atļaut Finanšu ministrijai nodot bez atlīdzības Daugavpils valstspilsētas pašvaldības īpašumā  zemes vienību, lai realizētu Pašvaldību likuma 4. panta pirmās daļas 2.punktā  minēto pašvaldības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dome 2023.gada 13.aprīlī pieņēmusi lēmumu Nr.195 (prot.Nr.8, 20 §) "Par nekustamā īpašuma Lielā ielā 268, Daugavpilī, pārņemšanu Daugavpils valstspilsētas pašvaldības īpašumā", lūdzot Finanšu ministrijai, nodot pašvaldības īpašumā bez atlīdzības nekustamo īpašumu Lielajā ielā 268, Daugavpilī, lai Daugavpils valstspilsētas pašvaldība varētu realizēt Pašvaldību likuma 4.panta pirmās daļas 2.punktā minēto pašvaldības autonomo funkciju – gādāt par savas administratīvās teritorijas labiekārtošanu un sanitāro tīrību (autostāvvietu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(kadastra Nr. 0500 018 2503) Lielajā ielā 268, Daugavpilī, sastāv no zemes vienības (zemes vienības kadastra apzīmējums 05000182503) 0,1227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(kadastra Nr. 0500 018 2503) Lielajā ielā 268,Daugavpilī (turpmāk – valsts nekustamais īpašums), nostiprinātas Daugavpils tiesas Daugavpils pilsētas zemesgrāmatas nodalījumā Nr. 100000465898 uz valsts vārda Finanšu ministrijas personā, lēmuma datums 2009.gada 5.oktobris.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nekustamā īpašuma kadastrālā vērtība uz 2024.gada 1.janvāri noteikta 3078 euro. Lietošanas mērķis – individuālo dzīvojamo māju apbūve – kods 0601, platība – 0,1227 ha. Sadalījums pa lietošanas veidiem – zemes zem ēkām platība – 0,1227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NĪVKIS reģistrēts šāds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elektrisko tīklu gaisvadu līniju pilsētās un ciemos ar nominālo spriegumu līdz 20 kilovoltiem – 0,0054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tiesas Daugavpils pilsētas zemesgrāmatas nodalījumā Nr. 100000465898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pašvaldībai kā nākamajai valsts nekustamā īpašuma ieguvējai, izmantojot valsts nekustamo īpašumu, būs saistoša Aizsargjoslu likumā noteiktā kārtība atbilstoši aizsargjoslas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pašvaldības centrālās pārvaldes pilsētplānošanas un būvniecības departaments ar 2023.gada 25.aprīļa vēstuli Nr.2/9-3/3387 (turpmāk – vēstule) informējusi VNĪ, ka pamatojoties uz Daugavpils pilsētas domes 2020.gada 24.marta saistošiem noteikumiem Nr.12 „Daugavpils pilsētas teritorijas plānojuma izmantošanas un apbūves saistošie noteikumi un grafiskā daļa” (turpmāk – Saistošie noteikumi Nr.12) zemes vienības ar kadastra apzīmējumu 05000182503 plānotā (atļautā) izmantošana noteikta kā mazstāvu dzīvojamās apbūves teritorija (DzM1) - funkcionālā zona ar apbūvi līdz trijiem stāviem, ko nosaka, lai nodrošinātu mājokļa funkciju, paredzot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vēstuli Daugavpils pašvaldības centrālās pārvaldes pilsētplānošanas un būvniecības departaments informē, ka saskaņā ar Saistošo noteikumu Nr.12 tematiskās kartes „Degradētās teritorijas” datiem zemes vienība ar kadastra apzīmējumu 05000182503 neatrodas degradētā teritorijā un, ka zemes vienība atrodas Lielās un Ostrovskas ielu krustojumā, līdz ar to tai ir nodrošināta piekļuve no pilsētas ielām un nav uzskatāma par zemes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 ar 2023.gada 27.decembra vēstuli Nr.1.-2.-8/1612  apliecina, ka neplāno nekustamo īpašumu Lielā ielā 268, Daugavpilī, izmantot saimnieciskās darbības veikšanai. Valsts nekustamais īpašums nepieciešams Daugavpils valstspilsētas pašvaldības autonomās funkcijas - gādāt par pašvaldības administratīvās teritorijas labiekārtošanu un sanitāro tīrību, izpildei, proti, publiskai lietošanai paredzēto autostāvvietu būvniecībai, vienlaikus apliecinot, ka  tās būs pieejamas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 ar 28.02.2024. vēstuli Nr.1.2-6/215 atkārtoti apliecina, ka izbūvējamā autostāvvieta būs pieejama bez maksas un valsts nekustamais īpašums netiks izmantots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valsts nekustamais īpašums netiks izmantots saimnieciskajai darbībai, kas kvalificētos kā komercdarbības atbalsts, nododot valsts nekustamo īpašumu Daugavpils valstpilsētas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valsts nekustamā īpašuma atrašanās vietu un atļauto izmantošanu, tas nav piemērots un nepieciešams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Valsts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autonomās funkcijas īstenošanai valsts nekustamais īpašums ir nepieciešams Daugavpils valstspilsētas pašvaldībai, ar VNĪ Īpašumu izvērtēšanas komisijas lēmumu nolemts atbalstīt valsts nekustamā īpašuma atsavināšanu, nododot to bez atlīdzības pašvaldības īpašumā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valsts nekustamais īpašums tiek nodots. Nostiprinot atvasinātas publiskas personas īpašuma tiesības uz valsts nekustamo īpašumu, zemesgrāmatā izdarāma atzīme par Ministru kabineta lēmumā noteiktajiem tiesību aprobežojumiem. Ja nodotais valsts nekustamais īpašums vairs netiek izmantots Ministru kabineta lēmumā par valsts nekustamā īpašuma nodošanu bez atlīdzības atvasinātas publiskas personas īpašumā norādīto funkciju vai deleģēta pārvaldes uzdevuma veikšanai, atvasināta publiska persona minēto valsts nekustamo īpašumu bez atlīdzības nodod valstij. Šādā gadījumā nekustamais īpašums tiks atdots visā tā sastāvā kopā ar neatdalāmiem uzlabojumiem, proti, kopā ar uz tā izbūvētām būvēm un citiem labiekārtojama elementiem atbilstoši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(jebkura fiziska persona) kas Daugavpils valstspilsētā varēs izmantot ik vienam publiski pieejamu autostāvvietu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valsts nekustamā īpašuma reģistrēšanu zemesgrāmatā uz Daugavpils valstspilsētas pašvaldības vārda, kā arī izdevumus, kas saistīti ar nekustamā īpašuma uzturēšanu, segs Daugavpils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24-TA-1387</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24-TA-1387</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anotācija_(ex_ante)_24-TA-1387.docx</dc:title>
</cp:coreProperties>
</file>

<file path=docProps/custom.xml><?xml version="1.0" encoding="utf-8"?>
<Properties xmlns="http://schemas.openxmlformats.org/officeDocument/2006/custom-properties" xmlns:vt="http://schemas.openxmlformats.org/officeDocument/2006/docPropsVTypes"/>
</file>