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50C45" w14:textId="77777777" w:rsidR="00B1639D" w:rsidRPr="00B1639D" w:rsidRDefault="00B1639D" w:rsidP="00B1639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125707831"/>
      <w:bookmarkStart w:id="1" w:name="_Hlk122678755"/>
      <w:bookmarkStart w:id="2" w:name="_GoBack"/>
      <w:bookmarkEnd w:id="2"/>
      <w:r w:rsidRPr="00B1639D">
        <w:rPr>
          <w:rFonts w:ascii="Times New Roman" w:hAnsi="Times New Roman"/>
          <w:b/>
          <w:noProof/>
          <w:color w:val="000000"/>
          <w:sz w:val="24"/>
          <w:szCs w:val="24"/>
          <w:lang w:eastAsia="lv-LV"/>
        </w:rPr>
        <w:drawing>
          <wp:inline distT="0" distB="0" distL="0" distR="0" wp14:anchorId="15875B4D" wp14:editId="04C6513F">
            <wp:extent cx="685800" cy="729691"/>
            <wp:effectExtent l="0" t="0" r="0" b="0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504813" name="Ropazu_novads_gerbonis_KR_veidlapa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892" cy="73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46857" w14:textId="77777777" w:rsidR="00B1639D" w:rsidRPr="00B1639D" w:rsidRDefault="00B1639D" w:rsidP="00B1639D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B1639D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ROPAŽU NOVADA PAŠVALDĪBA </w:t>
      </w:r>
    </w:p>
    <w:p w14:paraId="3313B111" w14:textId="77777777" w:rsidR="00B1639D" w:rsidRPr="00B1639D" w:rsidRDefault="00B1639D" w:rsidP="00B1639D">
      <w:pPr>
        <w:keepNext/>
        <w:tabs>
          <w:tab w:val="left" w:pos="720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/>
          <w:sz w:val="24"/>
          <w:szCs w:val="24"/>
        </w:rPr>
      </w:pPr>
      <w:proofErr w:type="spellStart"/>
      <w:r w:rsidRPr="00B1639D">
        <w:rPr>
          <w:rFonts w:ascii="Times New Roman" w:eastAsia="Times New Roman" w:hAnsi="Times New Roman"/>
          <w:bCs/>
          <w:color w:val="000000"/>
          <w:sz w:val="24"/>
          <w:szCs w:val="24"/>
        </w:rPr>
        <w:t>Reģ</w:t>
      </w:r>
      <w:proofErr w:type="spellEnd"/>
      <w:r w:rsidRPr="00B1639D">
        <w:rPr>
          <w:rFonts w:ascii="Times New Roman" w:eastAsia="Times New Roman" w:hAnsi="Times New Roman"/>
          <w:bCs/>
          <w:color w:val="000000"/>
          <w:sz w:val="24"/>
          <w:szCs w:val="24"/>
        </w:rPr>
        <w:t>. Nr. 90000067986</w:t>
      </w:r>
    </w:p>
    <w:p w14:paraId="157C9C64" w14:textId="77777777" w:rsidR="00B1639D" w:rsidRPr="00B1639D" w:rsidRDefault="00B1639D" w:rsidP="00B1639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B1639D">
        <w:rPr>
          <w:rFonts w:ascii="Times New Roman" w:hAnsi="Times New Roman"/>
          <w:bCs/>
          <w:color w:val="000000"/>
          <w:sz w:val="24"/>
          <w:szCs w:val="24"/>
        </w:rPr>
        <w:t>Institūta iela 1A, Ulbroka, Stopiņu pagasts, Ropažu novads, LV-2130</w:t>
      </w:r>
    </w:p>
    <w:p w14:paraId="6888592E" w14:textId="77777777" w:rsidR="00B1639D" w:rsidRPr="00B1639D" w:rsidRDefault="00B1639D" w:rsidP="00B1639D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B1639D">
        <w:rPr>
          <w:rFonts w:ascii="Times New Roman" w:hAnsi="Times New Roman"/>
          <w:bCs/>
          <w:color w:val="000000"/>
          <w:sz w:val="24"/>
          <w:szCs w:val="24"/>
        </w:rPr>
        <w:t>Tālr. 67910518</w:t>
      </w:r>
    </w:p>
    <w:p w14:paraId="51D22409" w14:textId="77777777" w:rsidR="00B1639D" w:rsidRPr="00B1639D" w:rsidRDefault="00AF66BE" w:rsidP="00B1639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hyperlink r:id="rId9" w:history="1">
        <w:r w:rsidR="00B1639D" w:rsidRPr="00B1639D">
          <w:rPr>
            <w:rFonts w:ascii="Times New Roman" w:hAnsi="Times New Roman"/>
            <w:bCs/>
            <w:color w:val="000000"/>
            <w:sz w:val="24"/>
            <w:szCs w:val="24"/>
            <w:u w:val="single"/>
          </w:rPr>
          <w:t>novada.dome@ropazi.lv</w:t>
        </w:r>
      </w:hyperlink>
    </w:p>
    <w:p w14:paraId="05BD3D72" w14:textId="77777777" w:rsidR="00B1639D" w:rsidRPr="00B1639D" w:rsidRDefault="00B1639D" w:rsidP="00B1639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B1639D">
        <w:rPr>
          <w:rFonts w:ascii="Times New Roman" w:eastAsia="Times New Roman" w:hAnsi="Times New Roman"/>
          <w:color w:val="000000"/>
          <w:sz w:val="24"/>
          <w:szCs w:val="24"/>
        </w:rPr>
        <w:t>Ulbrokā</w:t>
      </w:r>
    </w:p>
    <w:p w14:paraId="47EAFF87" w14:textId="77777777" w:rsidR="00B1639D" w:rsidRPr="00B1639D" w:rsidRDefault="00B1639D" w:rsidP="00B1639D">
      <w:pPr>
        <w:keepNext/>
        <w:tabs>
          <w:tab w:val="left" w:pos="396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1D59B1F7" w14:textId="77777777" w:rsidR="00B1639D" w:rsidRPr="00B1639D" w:rsidRDefault="00B1639D" w:rsidP="00B1639D">
      <w:pPr>
        <w:keepNext/>
        <w:tabs>
          <w:tab w:val="left" w:pos="396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B1639D">
        <w:rPr>
          <w:rFonts w:ascii="Times New Roman" w:hAnsi="Times New Roman"/>
          <w:b/>
          <w:bCs/>
          <w:sz w:val="28"/>
          <w:szCs w:val="28"/>
        </w:rPr>
        <w:t>LĒMUMS</w:t>
      </w:r>
    </w:p>
    <w:p w14:paraId="150D14FE" w14:textId="77777777" w:rsidR="00B1639D" w:rsidRPr="00B1639D" w:rsidRDefault="00B1639D" w:rsidP="00B1639D">
      <w:pPr>
        <w:tabs>
          <w:tab w:val="left" w:pos="1440"/>
          <w:tab w:val="center" w:pos="462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8647" w:type="dxa"/>
        <w:tblLook w:val="04A0" w:firstRow="1" w:lastRow="0" w:firstColumn="1" w:lastColumn="0" w:noHBand="0" w:noVBand="1"/>
      </w:tblPr>
      <w:tblGrid>
        <w:gridCol w:w="2100"/>
        <w:gridCol w:w="452"/>
        <w:gridCol w:w="3260"/>
        <w:gridCol w:w="2835"/>
      </w:tblGrid>
      <w:tr w:rsidR="00B1639D" w:rsidRPr="00B1639D" w14:paraId="7282839F" w14:textId="77777777" w:rsidTr="00EF52B8">
        <w:tc>
          <w:tcPr>
            <w:tcW w:w="2552" w:type="dxa"/>
            <w:gridSpan w:val="2"/>
            <w:hideMark/>
          </w:tcPr>
          <w:p w14:paraId="31EB19F5" w14:textId="77777777" w:rsidR="00B1639D" w:rsidRPr="00B1639D" w:rsidRDefault="00B1639D" w:rsidP="00B163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39D">
              <w:rPr>
                <w:rFonts w:ascii="Times New Roman" w:hAnsi="Times New Roman"/>
                <w:sz w:val="24"/>
                <w:szCs w:val="24"/>
              </w:rPr>
              <w:t>2023.gada 8.februārī</w:t>
            </w:r>
          </w:p>
        </w:tc>
        <w:tc>
          <w:tcPr>
            <w:tcW w:w="3260" w:type="dxa"/>
            <w:hideMark/>
          </w:tcPr>
          <w:p w14:paraId="234FA2FF" w14:textId="77777777" w:rsidR="00B1639D" w:rsidRPr="00B1639D" w:rsidRDefault="00B1639D" w:rsidP="00B1639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1639D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835" w:type="dxa"/>
            <w:hideMark/>
          </w:tcPr>
          <w:p w14:paraId="412CE60E" w14:textId="06B5803F" w:rsidR="00B1639D" w:rsidRPr="00B1639D" w:rsidRDefault="00B1639D" w:rsidP="00B163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39D">
              <w:rPr>
                <w:rFonts w:ascii="Times New Roman" w:hAnsi="Times New Roman"/>
                <w:sz w:val="24"/>
                <w:szCs w:val="24"/>
              </w:rPr>
              <w:t xml:space="preserve">     Nr.201</w:t>
            </w:r>
            <w:r w:rsidR="00117F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639D" w:rsidRPr="00B1639D" w14:paraId="732CB778" w14:textId="77777777" w:rsidTr="00EF52B8">
        <w:tc>
          <w:tcPr>
            <w:tcW w:w="2100" w:type="dxa"/>
          </w:tcPr>
          <w:p w14:paraId="1400511E" w14:textId="77777777" w:rsidR="00B1639D" w:rsidRPr="00B1639D" w:rsidRDefault="00B1639D" w:rsidP="00B163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2" w:type="dxa"/>
            <w:gridSpan w:val="2"/>
            <w:hideMark/>
          </w:tcPr>
          <w:p w14:paraId="6B34A42B" w14:textId="77777777" w:rsidR="00B1639D" w:rsidRPr="00B1639D" w:rsidRDefault="00B1639D" w:rsidP="00B163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39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2835" w:type="dxa"/>
          </w:tcPr>
          <w:p w14:paraId="5D8AEF45" w14:textId="370789E6" w:rsidR="00B1639D" w:rsidRPr="00B1639D" w:rsidRDefault="00B1639D" w:rsidP="00B1639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1639D">
              <w:rPr>
                <w:rFonts w:ascii="Times New Roman" w:hAnsi="Times New Roman"/>
                <w:sz w:val="24"/>
                <w:szCs w:val="24"/>
              </w:rPr>
              <w:t>(prot. Nr.59/2023,</w:t>
            </w:r>
            <w:r w:rsidR="00117F62">
              <w:rPr>
                <w:rFonts w:ascii="Times New Roman" w:hAnsi="Times New Roman"/>
                <w:sz w:val="24"/>
                <w:szCs w:val="24"/>
              </w:rPr>
              <w:t>20</w:t>
            </w:r>
            <w:r w:rsidRPr="00B1639D">
              <w:rPr>
                <w:rFonts w:ascii="Times New Roman" w:hAnsi="Times New Roman"/>
                <w:sz w:val="24"/>
                <w:szCs w:val="24"/>
              </w:rPr>
              <w:t>.§)</w:t>
            </w:r>
          </w:p>
          <w:p w14:paraId="360A0867" w14:textId="77777777" w:rsidR="00B1639D" w:rsidRPr="00B1639D" w:rsidRDefault="00B1639D" w:rsidP="00B1639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14:paraId="39F12532" w14:textId="77777777" w:rsidR="00B1639D" w:rsidRPr="00B1639D" w:rsidRDefault="00B1639D" w:rsidP="00B1639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bookmarkEnd w:id="0"/>
    <w:bookmarkEnd w:id="1"/>
    <w:p w14:paraId="76D2E15E" w14:textId="131CDBBF" w:rsidR="00CF642F" w:rsidRDefault="005D0BC5" w:rsidP="005D0BC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A"/>
          <w:sz w:val="24"/>
          <w:szCs w:val="24"/>
        </w:rPr>
      </w:pPr>
      <w:r w:rsidRPr="00E11CDB">
        <w:rPr>
          <w:rFonts w:ascii="Times New Roman" w:eastAsia="Times New Roman" w:hAnsi="Times New Roman"/>
          <w:b/>
          <w:color w:val="00000A"/>
          <w:sz w:val="24"/>
          <w:szCs w:val="24"/>
        </w:rPr>
        <w:t xml:space="preserve">Par valstij piekritīgo nekustamo īpašumu </w:t>
      </w:r>
      <w:r w:rsidR="00C9123C">
        <w:rPr>
          <w:rFonts w:ascii="Times New Roman" w:eastAsia="Times New Roman" w:hAnsi="Times New Roman"/>
          <w:b/>
          <w:color w:val="00000A"/>
          <w:sz w:val="24"/>
          <w:szCs w:val="24"/>
        </w:rPr>
        <w:t>Liedaga</w:t>
      </w:r>
      <w:r w:rsidRPr="00E11CDB">
        <w:rPr>
          <w:rFonts w:ascii="Times New Roman" w:eastAsia="Times New Roman" w:hAnsi="Times New Roman"/>
          <w:b/>
          <w:color w:val="00000A"/>
          <w:sz w:val="24"/>
          <w:szCs w:val="24"/>
        </w:rPr>
        <w:t xml:space="preserve"> iel</w:t>
      </w:r>
      <w:r w:rsidR="00CF642F">
        <w:rPr>
          <w:rFonts w:ascii="Times New Roman" w:eastAsia="Times New Roman" w:hAnsi="Times New Roman"/>
          <w:b/>
          <w:color w:val="00000A"/>
          <w:sz w:val="24"/>
          <w:szCs w:val="24"/>
        </w:rPr>
        <w:t>ā</w:t>
      </w:r>
      <w:r w:rsidRPr="00E11CDB">
        <w:rPr>
          <w:rFonts w:ascii="Times New Roman" w:eastAsia="Times New Roman" w:hAnsi="Times New Roman"/>
          <w:b/>
          <w:color w:val="00000A"/>
          <w:sz w:val="24"/>
          <w:szCs w:val="24"/>
        </w:rPr>
        <w:t xml:space="preserve"> </w:t>
      </w:r>
      <w:r w:rsidR="00C9123C">
        <w:rPr>
          <w:rFonts w:ascii="Times New Roman" w:eastAsia="Times New Roman" w:hAnsi="Times New Roman"/>
          <w:b/>
          <w:color w:val="00000A"/>
          <w:sz w:val="24"/>
          <w:szCs w:val="24"/>
        </w:rPr>
        <w:t>26</w:t>
      </w:r>
      <w:r w:rsidRPr="00E11CDB">
        <w:rPr>
          <w:rFonts w:ascii="Times New Roman" w:eastAsia="Times New Roman" w:hAnsi="Times New Roman"/>
          <w:b/>
          <w:color w:val="00000A"/>
          <w:sz w:val="24"/>
          <w:szCs w:val="24"/>
        </w:rPr>
        <w:t xml:space="preserve">, </w:t>
      </w:r>
      <w:proofErr w:type="spellStart"/>
      <w:r w:rsidR="00C9123C">
        <w:rPr>
          <w:rFonts w:ascii="Times New Roman" w:eastAsia="Times New Roman" w:hAnsi="Times New Roman"/>
          <w:b/>
          <w:color w:val="00000A"/>
          <w:sz w:val="24"/>
          <w:szCs w:val="24"/>
        </w:rPr>
        <w:t>Priedkaln</w:t>
      </w:r>
      <w:r w:rsidR="00CF642F">
        <w:rPr>
          <w:rFonts w:ascii="Times New Roman" w:eastAsia="Times New Roman" w:hAnsi="Times New Roman"/>
          <w:b/>
          <w:color w:val="00000A"/>
          <w:sz w:val="24"/>
          <w:szCs w:val="24"/>
        </w:rPr>
        <w:t>ē</w:t>
      </w:r>
      <w:proofErr w:type="spellEnd"/>
      <w:r w:rsidRPr="00E11CDB">
        <w:rPr>
          <w:rFonts w:ascii="Times New Roman" w:eastAsia="Times New Roman" w:hAnsi="Times New Roman"/>
          <w:b/>
          <w:color w:val="00000A"/>
          <w:sz w:val="24"/>
          <w:szCs w:val="24"/>
        </w:rPr>
        <w:t>,</w:t>
      </w:r>
    </w:p>
    <w:p w14:paraId="20675148" w14:textId="5AC29B76" w:rsidR="005D0BC5" w:rsidRPr="00E11CDB" w:rsidRDefault="005D0BC5" w:rsidP="005D0BC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A"/>
          <w:sz w:val="24"/>
          <w:szCs w:val="24"/>
        </w:rPr>
      </w:pPr>
      <w:r w:rsidRPr="00E11CDB">
        <w:rPr>
          <w:rFonts w:ascii="Times New Roman" w:eastAsia="Times New Roman" w:hAnsi="Times New Roman"/>
          <w:b/>
          <w:color w:val="00000A"/>
          <w:sz w:val="24"/>
          <w:szCs w:val="24"/>
        </w:rPr>
        <w:t>Garkalnes pagastā, Ropažu novadā</w:t>
      </w:r>
    </w:p>
    <w:p w14:paraId="38C84960" w14:textId="77777777" w:rsidR="00C9123C" w:rsidRDefault="00C9123C" w:rsidP="005D0BC5">
      <w:pPr>
        <w:tabs>
          <w:tab w:val="left" w:pos="72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3" w:name="_Hlk124931727"/>
    </w:p>
    <w:p w14:paraId="2F913E53" w14:textId="3E92808C" w:rsidR="00C9123C" w:rsidRPr="00C9123C" w:rsidRDefault="00C9123C" w:rsidP="00C9123C">
      <w:pPr>
        <w:tabs>
          <w:tab w:val="left" w:pos="72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C9123C">
        <w:rPr>
          <w:rFonts w:ascii="Times New Roman" w:eastAsia="Times New Roman" w:hAnsi="Times New Roman"/>
          <w:sz w:val="24"/>
          <w:szCs w:val="24"/>
        </w:rPr>
        <w:t>Ropažu novada pašvaldīb</w:t>
      </w:r>
      <w:r>
        <w:rPr>
          <w:rFonts w:ascii="Times New Roman" w:eastAsia="Times New Roman" w:hAnsi="Times New Roman"/>
          <w:sz w:val="24"/>
          <w:szCs w:val="24"/>
        </w:rPr>
        <w:t>ā (turpmāk – Pašvaldība) saņemts</w:t>
      </w:r>
      <w:r w:rsidRPr="00C9123C">
        <w:rPr>
          <w:rFonts w:ascii="Times New Roman" w:eastAsia="Times New Roman" w:hAnsi="Times New Roman"/>
          <w:sz w:val="24"/>
          <w:szCs w:val="24"/>
        </w:rPr>
        <w:t xml:space="preserve"> Valsts ieņēmumu dienesta (turpmāk – VID) 2023.</w:t>
      </w:r>
      <w:r>
        <w:rPr>
          <w:rFonts w:ascii="Times New Roman" w:eastAsia="Times New Roman" w:hAnsi="Times New Roman"/>
          <w:sz w:val="24"/>
          <w:szCs w:val="24"/>
        </w:rPr>
        <w:t> gada 19. janvāra</w:t>
      </w:r>
      <w:r w:rsidRPr="00C9123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paziņojums </w:t>
      </w:r>
      <w:r w:rsidRPr="00C9123C">
        <w:rPr>
          <w:rFonts w:ascii="Times New Roman" w:eastAsia="Times New Roman" w:hAnsi="Times New Roman"/>
          <w:sz w:val="24"/>
          <w:szCs w:val="24"/>
        </w:rPr>
        <w:t xml:space="preserve">Nr. P009-5/5.1/176, kurā VID lūdz </w:t>
      </w:r>
      <w:r>
        <w:rPr>
          <w:rFonts w:ascii="Times New Roman" w:eastAsia="Times New Roman" w:hAnsi="Times New Roman"/>
          <w:sz w:val="24"/>
          <w:szCs w:val="24"/>
        </w:rPr>
        <w:t>Pašvaldību</w:t>
      </w:r>
      <w:r w:rsidRPr="00C9123C">
        <w:rPr>
          <w:rFonts w:ascii="Times New Roman" w:eastAsia="Times New Roman" w:hAnsi="Times New Roman"/>
          <w:sz w:val="24"/>
          <w:szCs w:val="24"/>
        </w:rPr>
        <w:t xml:space="preserve"> mēneša laikā pieņemt lēmumu, vai nekustamais īpašums </w:t>
      </w:r>
      <w:r w:rsidR="00CF642F" w:rsidRPr="00CF642F">
        <w:rPr>
          <w:rFonts w:ascii="Times New Roman" w:eastAsia="Times New Roman" w:hAnsi="Times New Roman"/>
          <w:sz w:val="24"/>
          <w:szCs w:val="24"/>
        </w:rPr>
        <w:t xml:space="preserve">Liedaga ielā 26, </w:t>
      </w:r>
      <w:proofErr w:type="spellStart"/>
      <w:r w:rsidR="00CF642F" w:rsidRPr="00CF642F">
        <w:rPr>
          <w:rFonts w:ascii="Times New Roman" w:eastAsia="Times New Roman" w:hAnsi="Times New Roman"/>
          <w:sz w:val="24"/>
          <w:szCs w:val="24"/>
        </w:rPr>
        <w:t>Priedkalnē</w:t>
      </w:r>
      <w:proofErr w:type="spellEnd"/>
      <w:r w:rsidRPr="00C9123C">
        <w:rPr>
          <w:rFonts w:ascii="Times New Roman" w:eastAsia="Times New Roman" w:hAnsi="Times New Roman"/>
          <w:sz w:val="24"/>
          <w:szCs w:val="24"/>
        </w:rPr>
        <w:t>, Garkalnes pagastā, Ropažu novadā</w:t>
      </w:r>
      <w:r w:rsidR="00F944C4">
        <w:rPr>
          <w:rFonts w:ascii="Times New Roman" w:eastAsia="Times New Roman" w:hAnsi="Times New Roman"/>
          <w:sz w:val="24"/>
          <w:szCs w:val="24"/>
        </w:rPr>
        <w:t>,</w:t>
      </w:r>
      <w:r w:rsidRPr="00C9123C">
        <w:rPr>
          <w:rFonts w:ascii="Times New Roman" w:eastAsia="Times New Roman" w:hAnsi="Times New Roman"/>
          <w:sz w:val="24"/>
          <w:szCs w:val="24"/>
        </w:rPr>
        <w:t xml:space="preserve"> ir nepieciešams Pašvaldība</w:t>
      </w:r>
      <w:r w:rsidR="00F944C4">
        <w:rPr>
          <w:rFonts w:ascii="Times New Roman" w:eastAsia="Times New Roman" w:hAnsi="Times New Roman"/>
          <w:sz w:val="24"/>
          <w:szCs w:val="24"/>
        </w:rPr>
        <w:t>i</w:t>
      </w:r>
      <w:r w:rsidRPr="00C9123C">
        <w:rPr>
          <w:rFonts w:ascii="Times New Roman" w:eastAsia="Times New Roman" w:hAnsi="Times New Roman"/>
          <w:sz w:val="24"/>
          <w:szCs w:val="24"/>
        </w:rPr>
        <w:t>.</w:t>
      </w:r>
    </w:p>
    <w:p w14:paraId="7210C75F" w14:textId="77777777" w:rsidR="00C9123C" w:rsidRPr="00C9123C" w:rsidRDefault="00C9123C" w:rsidP="00C9123C">
      <w:pPr>
        <w:tabs>
          <w:tab w:val="left" w:pos="72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08BD83D2" w14:textId="610AD288" w:rsidR="00C9123C" w:rsidRPr="00C9123C" w:rsidRDefault="00C9123C" w:rsidP="00C9123C">
      <w:pPr>
        <w:tabs>
          <w:tab w:val="left" w:pos="72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C9123C">
        <w:rPr>
          <w:rFonts w:ascii="Times New Roman" w:eastAsia="Times New Roman" w:hAnsi="Times New Roman"/>
          <w:sz w:val="24"/>
          <w:szCs w:val="24"/>
        </w:rPr>
        <w:t xml:space="preserve">Izvērtējot </w:t>
      </w:r>
      <w:r>
        <w:rPr>
          <w:rFonts w:ascii="Times New Roman" w:eastAsia="Times New Roman" w:hAnsi="Times New Roman"/>
          <w:sz w:val="24"/>
          <w:szCs w:val="24"/>
        </w:rPr>
        <w:t>VID paziņojum</w:t>
      </w:r>
      <w:r w:rsidR="008E0B9E">
        <w:rPr>
          <w:rFonts w:ascii="Times New Roman" w:eastAsia="Times New Roman" w:hAnsi="Times New Roman"/>
          <w:sz w:val="24"/>
          <w:szCs w:val="24"/>
        </w:rPr>
        <w:t>u, tam</w:t>
      </w:r>
      <w:r w:rsidRPr="00C9123C">
        <w:rPr>
          <w:rFonts w:ascii="Times New Roman" w:eastAsia="Times New Roman" w:hAnsi="Times New Roman"/>
          <w:sz w:val="24"/>
          <w:szCs w:val="24"/>
        </w:rPr>
        <w:t xml:space="preserve"> pievienoto informāciju un ar lietu saistītos apstākļus, tika konstatēts:</w:t>
      </w:r>
    </w:p>
    <w:p w14:paraId="683A7459" w14:textId="17C808E8" w:rsidR="009B206C" w:rsidRDefault="00C9123C" w:rsidP="00824820">
      <w:pPr>
        <w:pStyle w:val="ListParagraph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C9123C">
        <w:rPr>
          <w:rFonts w:ascii="Times New Roman" w:eastAsia="Times New Roman" w:hAnsi="Times New Roman"/>
          <w:sz w:val="24"/>
          <w:szCs w:val="24"/>
        </w:rPr>
        <w:t xml:space="preserve">Nekustamais īpašums </w:t>
      </w:r>
      <w:r w:rsidR="00F944C4" w:rsidRPr="00F944C4">
        <w:rPr>
          <w:rFonts w:ascii="Times New Roman" w:eastAsia="Times New Roman" w:hAnsi="Times New Roman"/>
          <w:sz w:val="24"/>
          <w:szCs w:val="24"/>
        </w:rPr>
        <w:t>Liedaga iel</w:t>
      </w:r>
      <w:r w:rsidR="00A34FC5">
        <w:rPr>
          <w:rFonts w:ascii="Times New Roman" w:eastAsia="Times New Roman" w:hAnsi="Times New Roman"/>
          <w:sz w:val="24"/>
          <w:szCs w:val="24"/>
        </w:rPr>
        <w:t>ā</w:t>
      </w:r>
      <w:r w:rsidR="00F944C4" w:rsidRPr="00F944C4">
        <w:rPr>
          <w:rFonts w:ascii="Times New Roman" w:eastAsia="Times New Roman" w:hAnsi="Times New Roman"/>
          <w:sz w:val="24"/>
          <w:szCs w:val="24"/>
        </w:rPr>
        <w:t xml:space="preserve"> 26, </w:t>
      </w:r>
      <w:proofErr w:type="spellStart"/>
      <w:r w:rsidR="00F944C4" w:rsidRPr="00F944C4">
        <w:rPr>
          <w:rFonts w:ascii="Times New Roman" w:eastAsia="Times New Roman" w:hAnsi="Times New Roman"/>
          <w:sz w:val="24"/>
          <w:szCs w:val="24"/>
        </w:rPr>
        <w:t>Priedkaln</w:t>
      </w:r>
      <w:r w:rsidR="00A34FC5">
        <w:rPr>
          <w:rFonts w:ascii="Times New Roman" w:eastAsia="Times New Roman" w:hAnsi="Times New Roman"/>
          <w:sz w:val="24"/>
          <w:szCs w:val="24"/>
        </w:rPr>
        <w:t>ē</w:t>
      </w:r>
      <w:proofErr w:type="spellEnd"/>
      <w:r w:rsidRPr="00C9123C">
        <w:rPr>
          <w:rFonts w:ascii="Times New Roman" w:eastAsia="Times New Roman" w:hAnsi="Times New Roman"/>
          <w:sz w:val="24"/>
          <w:szCs w:val="24"/>
        </w:rPr>
        <w:t xml:space="preserve">, Garkalnes pagastā, Ropažu novadā, kadastra nr. </w:t>
      </w:r>
      <w:r w:rsidR="009B206C" w:rsidRPr="009B206C">
        <w:rPr>
          <w:rFonts w:ascii="Times New Roman" w:eastAsia="Times New Roman" w:hAnsi="Times New Roman"/>
          <w:sz w:val="24"/>
          <w:szCs w:val="24"/>
        </w:rPr>
        <w:t>8060 002 0412</w:t>
      </w:r>
      <w:r w:rsidRPr="00C9123C">
        <w:rPr>
          <w:rFonts w:ascii="Times New Roman" w:eastAsia="Times New Roman" w:hAnsi="Times New Roman"/>
          <w:sz w:val="24"/>
          <w:szCs w:val="24"/>
        </w:rPr>
        <w:t xml:space="preserve">, </w:t>
      </w:r>
      <w:r w:rsidR="009B206C">
        <w:rPr>
          <w:rFonts w:ascii="Times New Roman" w:eastAsia="Times New Roman" w:hAnsi="Times New Roman"/>
          <w:sz w:val="24"/>
          <w:szCs w:val="24"/>
        </w:rPr>
        <w:t xml:space="preserve">(turpmāk – Nekustamais īpašums), </w:t>
      </w:r>
      <w:r w:rsidRPr="00C9123C">
        <w:rPr>
          <w:rFonts w:ascii="Times New Roman" w:eastAsia="Times New Roman" w:hAnsi="Times New Roman"/>
          <w:sz w:val="24"/>
          <w:szCs w:val="24"/>
        </w:rPr>
        <w:t xml:space="preserve">sastāv no zemes gabala ar kopējo platību </w:t>
      </w:r>
      <w:r w:rsidR="009B206C" w:rsidRPr="009B206C">
        <w:rPr>
          <w:rFonts w:ascii="Times New Roman" w:eastAsia="Times New Roman" w:hAnsi="Times New Roman"/>
          <w:sz w:val="24"/>
          <w:szCs w:val="24"/>
        </w:rPr>
        <w:t>0</w:t>
      </w:r>
      <w:r w:rsidR="002C160F">
        <w:rPr>
          <w:rFonts w:ascii="Times New Roman" w:eastAsia="Times New Roman" w:hAnsi="Times New Roman"/>
          <w:sz w:val="24"/>
          <w:szCs w:val="24"/>
        </w:rPr>
        <w:t>,</w:t>
      </w:r>
      <w:r w:rsidR="009B206C" w:rsidRPr="009B206C">
        <w:rPr>
          <w:rFonts w:ascii="Times New Roman" w:eastAsia="Times New Roman" w:hAnsi="Times New Roman"/>
          <w:sz w:val="24"/>
          <w:szCs w:val="24"/>
        </w:rPr>
        <w:t>3126 ha</w:t>
      </w:r>
      <w:r w:rsidRPr="00C9123C">
        <w:rPr>
          <w:rFonts w:ascii="Times New Roman" w:eastAsia="Times New Roman" w:hAnsi="Times New Roman"/>
          <w:sz w:val="24"/>
          <w:szCs w:val="24"/>
        </w:rPr>
        <w:t xml:space="preserve"> (kadastra apzīmējums </w:t>
      </w:r>
      <w:r w:rsidR="009B206C" w:rsidRPr="009B206C">
        <w:rPr>
          <w:rFonts w:ascii="Times New Roman" w:eastAsia="Times New Roman" w:hAnsi="Times New Roman"/>
          <w:sz w:val="24"/>
          <w:szCs w:val="24"/>
        </w:rPr>
        <w:t>80600020412</w:t>
      </w:r>
      <w:r w:rsidRPr="00C9123C">
        <w:rPr>
          <w:rFonts w:ascii="Times New Roman" w:eastAsia="Times New Roman" w:hAnsi="Times New Roman"/>
          <w:sz w:val="24"/>
          <w:szCs w:val="24"/>
        </w:rPr>
        <w:t>)</w:t>
      </w:r>
      <w:r w:rsidR="009B206C">
        <w:rPr>
          <w:rFonts w:ascii="Times New Roman" w:eastAsia="Times New Roman" w:hAnsi="Times New Roman"/>
          <w:sz w:val="24"/>
          <w:szCs w:val="24"/>
        </w:rPr>
        <w:t xml:space="preserve"> un </w:t>
      </w:r>
      <w:r w:rsidRPr="00C9123C">
        <w:rPr>
          <w:rFonts w:ascii="Times New Roman" w:eastAsia="Times New Roman" w:hAnsi="Times New Roman"/>
          <w:sz w:val="24"/>
          <w:szCs w:val="24"/>
        </w:rPr>
        <w:t>dzīvojamā</w:t>
      </w:r>
      <w:r w:rsidR="009B206C">
        <w:rPr>
          <w:rFonts w:ascii="Times New Roman" w:eastAsia="Times New Roman" w:hAnsi="Times New Roman"/>
          <w:sz w:val="24"/>
          <w:szCs w:val="24"/>
        </w:rPr>
        <w:t>s</w:t>
      </w:r>
      <w:r w:rsidRPr="00C9123C">
        <w:rPr>
          <w:rFonts w:ascii="Times New Roman" w:eastAsia="Times New Roman" w:hAnsi="Times New Roman"/>
          <w:sz w:val="24"/>
          <w:szCs w:val="24"/>
        </w:rPr>
        <w:t xml:space="preserve"> māja</w:t>
      </w:r>
      <w:r w:rsidR="009B206C">
        <w:rPr>
          <w:rFonts w:ascii="Times New Roman" w:eastAsia="Times New Roman" w:hAnsi="Times New Roman"/>
          <w:sz w:val="24"/>
          <w:szCs w:val="24"/>
        </w:rPr>
        <w:t>s</w:t>
      </w:r>
      <w:r w:rsidRPr="00C9123C">
        <w:rPr>
          <w:rFonts w:ascii="Times New Roman" w:eastAsia="Times New Roman" w:hAnsi="Times New Roman"/>
          <w:sz w:val="24"/>
          <w:szCs w:val="24"/>
        </w:rPr>
        <w:t xml:space="preserve"> </w:t>
      </w:r>
      <w:r w:rsidR="009B206C" w:rsidRPr="009B206C">
        <w:rPr>
          <w:rFonts w:ascii="Times New Roman" w:eastAsia="Times New Roman" w:hAnsi="Times New Roman"/>
          <w:sz w:val="24"/>
          <w:szCs w:val="24"/>
        </w:rPr>
        <w:t>(kadastra apzīmējums 80600020412001)</w:t>
      </w:r>
      <w:r w:rsidR="009B206C">
        <w:rPr>
          <w:rFonts w:ascii="Times New Roman" w:eastAsia="Times New Roman" w:hAnsi="Times New Roman"/>
          <w:sz w:val="24"/>
          <w:szCs w:val="24"/>
        </w:rPr>
        <w:t>.</w:t>
      </w:r>
    </w:p>
    <w:p w14:paraId="74DF7667" w14:textId="77777777" w:rsidR="0087705F" w:rsidRPr="0087705F" w:rsidRDefault="009B206C" w:rsidP="002276A9">
      <w:pPr>
        <w:pStyle w:val="ListParagraph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Nekustamais īpašums atbilstoši </w:t>
      </w:r>
      <w:r w:rsidRPr="009B206C">
        <w:rPr>
          <w:rFonts w:ascii="Times New Roman" w:eastAsia="Times New Roman" w:hAnsi="Times New Roman"/>
          <w:sz w:val="24"/>
          <w:szCs w:val="24"/>
        </w:rPr>
        <w:t>R</w:t>
      </w:r>
      <w:r>
        <w:rPr>
          <w:rFonts w:ascii="Times New Roman" w:eastAsia="Times New Roman" w:hAnsi="Times New Roman"/>
          <w:sz w:val="24"/>
          <w:szCs w:val="24"/>
        </w:rPr>
        <w:t>īgas rajona tiesas Ga</w:t>
      </w:r>
      <w:r w:rsidRPr="009B206C">
        <w:rPr>
          <w:rFonts w:ascii="Times New Roman" w:eastAsia="Times New Roman" w:hAnsi="Times New Roman"/>
          <w:sz w:val="24"/>
          <w:szCs w:val="24"/>
        </w:rPr>
        <w:t>rkalnes pagasta zemesgrāmatas nodalījum</w:t>
      </w:r>
      <w:r>
        <w:rPr>
          <w:rFonts w:ascii="Times New Roman" w:eastAsia="Times New Roman" w:hAnsi="Times New Roman"/>
          <w:sz w:val="24"/>
          <w:szCs w:val="24"/>
        </w:rPr>
        <w:t>a</w:t>
      </w:r>
      <w:r w:rsidRPr="009B206C">
        <w:rPr>
          <w:rFonts w:ascii="Times New Roman" w:eastAsia="Times New Roman" w:hAnsi="Times New Roman"/>
          <w:sz w:val="24"/>
          <w:szCs w:val="24"/>
        </w:rPr>
        <w:t xml:space="preserve"> Nr.</w:t>
      </w:r>
      <w:r>
        <w:rPr>
          <w:rFonts w:ascii="Times New Roman" w:eastAsia="Times New Roman" w:hAnsi="Times New Roman"/>
          <w:sz w:val="24"/>
          <w:szCs w:val="24"/>
        </w:rPr>
        <w:t> </w:t>
      </w:r>
      <w:r w:rsidRPr="009B206C">
        <w:rPr>
          <w:rFonts w:ascii="Times New Roman" w:eastAsia="Times New Roman" w:hAnsi="Times New Roman"/>
          <w:sz w:val="24"/>
          <w:szCs w:val="24"/>
        </w:rPr>
        <w:t>1462</w:t>
      </w:r>
      <w:r w:rsidR="00C9123C" w:rsidRPr="009B206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ierakstiem</w:t>
      </w:r>
      <w:r w:rsidR="000E25E2">
        <w:rPr>
          <w:rFonts w:ascii="Times New Roman" w:eastAsia="Times New Roman" w:hAnsi="Times New Roman"/>
          <w:sz w:val="24"/>
          <w:szCs w:val="24"/>
        </w:rPr>
        <w:t xml:space="preserve"> ir</w:t>
      </w:r>
      <w:r>
        <w:rPr>
          <w:rFonts w:ascii="Times New Roman" w:eastAsia="Times New Roman" w:hAnsi="Times New Roman"/>
          <w:sz w:val="24"/>
          <w:szCs w:val="24"/>
        </w:rPr>
        <w:t xml:space="preserve"> reģistrēts uz </w:t>
      </w:r>
      <w:r w:rsidR="0032731F" w:rsidRPr="0032731F">
        <w:rPr>
          <w:rFonts w:ascii="Times New Roman" w:eastAsia="Times New Roman" w:hAnsi="Times New Roman"/>
          <w:sz w:val="24"/>
          <w:szCs w:val="24"/>
        </w:rPr>
        <w:t>Sabiedrība</w:t>
      </w:r>
      <w:r w:rsidR="0032731F">
        <w:rPr>
          <w:rFonts w:ascii="Times New Roman" w:eastAsia="Times New Roman" w:hAnsi="Times New Roman"/>
          <w:sz w:val="24"/>
          <w:szCs w:val="24"/>
        </w:rPr>
        <w:t>s</w:t>
      </w:r>
      <w:r w:rsidR="0032731F" w:rsidRPr="0032731F">
        <w:rPr>
          <w:rFonts w:ascii="Times New Roman" w:eastAsia="Times New Roman" w:hAnsi="Times New Roman"/>
          <w:sz w:val="24"/>
          <w:szCs w:val="24"/>
        </w:rPr>
        <w:t xml:space="preserve"> ar ierobežotu atbildību</w:t>
      </w:r>
      <w:r w:rsidR="003875F1" w:rsidRPr="003875F1">
        <w:rPr>
          <w:rFonts w:ascii="Times New Roman" w:eastAsia="Times New Roman" w:hAnsi="Times New Roman"/>
          <w:sz w:val="24"/>
          <w:szCs w:val="24"/>
        </w:rPr>
        <w:t xml:space="preserve"> </w:t>
      </w:r>
      <w:r w:rsidR="000E25E2">
        <w:rPr>
          <w:rFonts w:ascii="Times New Roman" w:eastAsia="Times New Roman" w:hAnsi="Times New Roman"/>
          <w:sz w:val="24"/>
          <w:szCs w:val="24"/>
        </w:rPr>
        <w:t>“</w:t>
      </w:r>
      <w:proofErr w:type="spellStart"/>
      <w:r w:rsidR="003875F1" w:rsidRPr="003875F1">
        <w:rPr>
          <w:rFonts w:ascii="Times New Roman" w:eastAsia="Times New Roman" w:hAnsi="Times New Roman"/>
          <w:sz w:val="24"/>
          <w:szCs w:val="24"/>
        </w:rPr>
        <w:t>Baltic</w:t>
      </w:r>
      <w:proofErr w:type="spellEnd"/>
      <w:r w:rsidR="003875F1" w:rsidRPr="003875F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875F1" w:rsidRPr="003875F1">
        <w:rPr>
          <w:rFonts w:ascii="Times New Roman" w:eastAsia="Times New Roman" w:hAnsi="Times New Roman"/>
          <w:sz w:val="24"/>
          <w:szCs w:val="24"/>
        </w:rPr>
        <w:t>stem</w:t>
      </w:r>
      <w:proofErr w:type="spellEnd"/>
      <w:r w:rsidR="000E25E2">
        <w:rPr>
          <w:rFonts w:ascii="Times New Roman" w:eastAsia="Times New Roman" w:hAnsi="Times New Roman"/>
          <w:sz w:val="24"/>
          <w:szCs w:val="24"/>
        </w:rPr>
        <w:t>”</w:t>
      </w:r>
      <w:r w:rsidR="003875F1" w:rsidRPr="003875F1">
        <w:rPr>
          <w:rFonts w:ascii="Times New Roman" w:eastAsia="Times New Roman" w:hAnsi="Times New Roman"/>
          <w:sz w:val="24"/>
          <w:szCs w:val="24"/>
        </w:rPr>
        <w:t>, reģistrācijas numurs 40103429811</w:t>
      </w:r>
      <w:r w:rsidR="003875F1">
        <w:rPr>
          <w:rFonts w:ascii="Times New Roman" w:eastAsia="Times New Roman" w:hAnsi="Times New Roman"/>
          <w:sz w:val="24"/>
          <w:szCs w:val="24"/>
        </w:rPr>
        <w:t xml:space="preserve">, vārda. </w:t>
      </w:r>
      <w:r w:rsidR="0032731F">
        <w:rPr>
          <w:rFonts w:ascii="Times New Roman" w:eastAsia="Times New Roman" w:hAnsi="Times New Roman"/>
          <w:sz w:val="24"/>
          <w:szCs w:val="24"/>
        </w:rPr>
        <w:t>S</w:t>
      </w:r>
      <w:r w:rsidR="0032731F" w:rsidRPr="0032731F">
        <w:rPr>
          <w:rFonts w:ascii="Times New Roman" w:eastAsia="Times New Roman" w:hAnsi="Times New Roman"/>
          <w:sz w:val="24"/>
          <w:szCs w:val="24"/>
        </w:rPr>
        <w:t>askaņā ar Latvijas Republikas Uzņēmumu reģistra 2021.</w:t>
      </w:r>
      <w:r w:rsidR="0032731F">
        <w:rPr>
          <w:rFonts w:ascii="Times New Roman" w:eastAsia="Times New Roman" w:hAnsi="Times New Roman"/>
          <w:sz w:val="24"/>
          <w:szCs w:val="24"/>
        </w:rPr>
        <w:t> </w:t>
      </w:r>
      <w:r w:rsidR="0032731F" w:rsidRPr="0032731F">
        <w:rPr>
          <w:rFonts w:ascii="Times New Roman" w:eastAsia="Times New Roman" w:hAnsi="Times New Roman"/>
          <w:sz w:val="24"/>
          <w:szCs w:val="24"/>
        </w:rPr>
        <w:t>gada 18.</w:t>
      </w:r>
      <w:r w:rsidR="0032731F">
        <w:rPr>
          <w:rFonts w:ascii="Times New Roman" w:eastAsia="Times New Roman" w:hAnsi="Times New Roman"/>
          <w:sz w:val="24"/>
          <w:szCs w:val="24"/>
        </w:rPr>
        <w:t> </w:t>
      </w:r>
      <w:r w:rsidR="0032731F" w:rsidRPr="0032731F">
        <w:rPr>
          <w:rFonts w:ascii="Times New Roman" w:eastAsia="Times New Roman" w:hAnsi="Times New Roman"/>
          <w:sz w:val="24"/>
          <w:szCs w:val="24"/>
        </w:rPr>
        <w:t>februāra lēmumu Nr.</w:t>
      </w:r>
      <w:r w:rsidR="0032731F">
        <w:rPr>
          <w:rFonts w:ascii="Times New Roman" w:eastAsia="Times New Roman" w:hAnsi="Times New Roman"/>
          <w:sz w:val="24"/>
          <w:szCs w:val="24"/>
        </w:rPr>
        <w:t> </w:t>
      </w:r>
      <w:r w:rsidR="0032731F" w:rsidRPr="0032731F">
        <w:rPr>
          <w:rFonts w:ascii="Times New Roman" w:eastAsia="Times New Roman" w:hAnsi="Times New Roman"/>
          <w:sz w:val="24"/>
          <w:szCs w:val="24"/>
        </w:rPr>
        <w:t>6-12/18373 Sabiedrība ar ierobežotu atbildību “</w:t>
      </w:r>
      <w:proofErr w:type="spellStart"/>
      <w:r w:rsidR="0032731F" w:rsidRPr="0032731F">
        <w:rPr>
          <w:rFonts w:ascii="Times New Roman" w:eastAsia="Times New Roman" w:hAnsi="Times New Roman"/>
          <w:sz w:val="24"/>
          <w:szCs w:val="24"/>
        </w:rPr>
        <w:t>Baltic</w:t>
      </w:r>
      <w:proofErr w:type="spellEnd"/>
      <w:r w:rsidR="0032731F" w:rsidRPr="0032731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2731F" w:rsidRPr="0032731F">
        <w:rPr>
          <w:rFonts w:ascii="Times New Roman" w:eastAsia="Times New Roman" w:hAnsi="Times New Roman"/>
          <w:sz w:val="24"/>
          <w:szCs w:val="24"/>
        </w:rPr>
        <w:t>stem</w:t>
      </w:r>
      <w:proofErr w:type="spellEnd"/>
      <w:r w:rsidR="0032731F" w:rsidRPr="0032731F">
        <w:rPr>
          <w:rFonts w:ascii="Times New Roman" w:eastAsia="Times New Roman" w:hAnsi="Times New Roman"/>
          <w:sz w:val="24"/>
          <w:szCs w:val="24"/>
        </w:rPr>
        <w:t>” ir izslēgta no komercreģistra</w:t>
      </w:r>
      <w:r w:rsidR="003875F1">
        <w:rPr>
          <w:rFonts w:ascii="Times New Roman" w:eastAsia="Times New Roman" w:hAnsi="Times New Roman"/>
          <w:sz w:val="24"/>
          <w:szCs w:val="24"/>
        </w:rPr>
        <w:t>.</w:t>
      </w:r>
      <w:r w:rsidR="002276A9">
        <w:rPr>
          <w:rFonts w:ascii="Times New Roman" w:eastAsia="Times New Roman" w:hAnsi="Times New Roman"/>
          <w:sz w:val="24"/>
          <w:szCs w:val="24"/>
        </w:rPr>
        <w:t xml:space="preserve"> </w:t>
      </w:r>
      <w:r w:rsidR="00882451">
        <w:rPr>
          <w:rFonts w:ascii="Times New Roman" w:eastAsia="Times New Roman" w:hAnsi="Times New Roman"/>
          <w:sz w:val="24"/>
          <w:szCs w:val="24"/>
        </w:rPr>
        <w:t xml:space="preserve">Atbilstoši VID sniegtajai informācijai </w:t>
      </w:r>
      <w:r w:rsidR="002276A9" w:rsidRPr="002276A9">
        <w:rPr>
          <w:rFonts w:ascii="Times New Roman" w:eastAsia="Times New Roman" w:hAnsi="Times New Roman"/>
          <w:sz w:val="24"/>
          <w:szCs w:val="24"/>
        </w:rPr>
        <w:t>Nekustamais īpašums ar Valstij piekritīgā nekustamā īpašuma fakta konstatācijas aktu ir ņemts valsts uzskaitē</w:t>
      </w:r>
      <w:r w:rsidR="00C9123C" w:rsidRPr="002276A9">
        <w:rPr>
          <w:rFonts w:ascii="Times New Roman" w:eastAsia="Times New Roman" w:hAnsi="Times New Roman"/>
          <w:sz w:val="24"/>
          <w:szCs w:val="24"/>
        </w:rPr>
        <w:t>.</w:t>
      </w:r>
      <w:r w:rsidR="00FF33DF" w:rsidRPr="00FF33DF">
        <w:t xml:space="preserve"> </w:t>
      </w:r>
    </w:p>
    <w:p w14:paraId="0E14941E" w14:textId="04986198" w:rsidR="00C9123C" w:rsidRPr="002276A9" w:rsidRDefault="00FF33DF" w:rsidP="002276A9">
      <w:pPr>
        <w:pStyle w:val="ListParagraph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FF33DF">
        <w:rPr>
          <w:rFonts w:ascii="Times New Roman" w:eastAsia="Times New Roman" w:hAnsi="Times New Roman"/>
          <w:sz w:val="24"/>
          <w:szCs w:val="24"/>
        </w:rPr>
        <w:t>Pēc NĪNO datiem Nekustamā īpašuma sastāvā ietilpstošās dzīvojamās mājas kopējā platība ir 604,20 m</w:t>
      </w:r>
      <w:r w:rsidRPr="00FF33DF">
        <w:rPr>
          <w:rFonts w:ascii="Times New Roman" w:eastAsia="Times New Roman" w:hAnsi="Times New Roman"/>
          <w:sz w:val="24"/>
          <w:szCs w:val="24"/>
          <w:vertAlign w:val="superscript"/>
        </w:rPr>
        <w:t>2</w:t>
      </w:r>
      <w:r w:rsidRPr="00FF33D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un </w:t>
      </w:r>
      <w:r w:rsidRPr="00FF33DF">
        <w:rPr>
          <w:rFonts w:ascii="Times New Roman" w:eastAsia="Times New Roman" w:hAnsi="Times New Roman"/>
          <w:sz w:val="24"/>
          <w:szCs w:val="24"/>
        </w:rPr>
        <w:t>uz šī lēmuma sagatavošanas brīdi Nekustamajā īpašumā deklarētas divas fiziskas personas.</w:t>
      </w:r>
    </w:p>
    <w:p w14:paraId="2BBA3DA9" w14:textId="61547360" w:rsidR="00C9123C" w:rsidRDefault="00C9123C" w:rsidP="00142CD7">
      <w:pPr>
        <w:pStyle w:val="ListParagraph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139CD">
        <w:rPr>
          <w:rFonts w:ascii="Times New Roman" w:eastAsia="Times New Roman" w:hAnsi="Times New Roman"/>
          <w:sz w:val="24"/>
          <w:szCs w:val="24"/>
        </w:rPr>
        <w:t>Atbilstoši Ministru kabineta 2013.</w:t>
      </w:r>
      <w:r w:rsidR="00142CD7" w:rsidRPr="002139CD">
        <w:rPr>
          <w:rFonts w:ascii="Times New Roman" w:eastAsia="Times New Roman" w:hAnsi="Times New Roman"/>
          <w:sz w:val="24"/>
          <w:szCs w:val="24"/>
        </w:rPr>
        <w:t> </w:t>
      </w:r>
      <w:r w:rsidRPr="002139CD">
        <w:rPr>
          <w:rFonts w:ascii="Times New Roman" w:eastAsia="Times New Roman" w:hAnsi="Times New Roman"/>
          <w:sz w:val="24"/>
          <w:szCs w:val="24"/>
        </w:rPr>
        <w:t>gada 26.</w:t>
      </w:r>
      <w:r w:rsidR="00142CD7" w:rsidRPr="002139CD">
        <w:rPr>
          <w:rFonts w:ascii="Times New Roman" w:eastAsia="Times New Roman" w:hAnsi="Times New Roman"/>
          <w:sz w:val="24"/>
          <w:szCs w:val="24"/>
        </w:rPr>
        <w:t> </w:t>
      </w:r>
      <w:r w:rsidRPr="002139CD">
        <w:rPr>
          <w:rFonts w:ascii="Times New Roman" w:eastAsia="Times New Roman" w:hAnsi="Times New Roman"/>
          <w:sz w:val="24"/>
          <w:szCs w:val="24"/>
        </w:rPr>
        <w:t>novembra noteikumu Nr.</w:t>
      </w:r>
      <w:r w:rsidR="00142CD7" w:rsidRPr="002139CD">
        <w:rPr>
          <w:rFonts w:ascii="Times New Roman" w:eastAsia="Times New Roman" w:hAnsi="Times New Roman"/>
          <w:sz w:val="24"/>
          <w:szCs w:val="24"/>
        </w:rPr>
        <w:t> </w:t>
      </w:r>
      <w:r w:rsidRPr="002139CD">
        <w:rPr>
          <w:rFonts w:ascii="Times New Roman" w:eastAsia="Times New Roman" w:hAnsi="Times New Roman"/>
          <w:sz w:val="24"/>
          <w:szCs w:val="24"/>
        </w:rPr>
        <w:t xml:space="preserve">1354 “Kārtība, kādā veicama valstij piekritīgās mantas uzskaite, novērtēšana, realizācija, nodošana bez maksas, iznīcināšana un realizācijas ieņēmumu ieskaitīšana valsts budžetā” </w:t>
      </w:r>
      <w:r w:rsidR="006D2974">
        <w:rPr>
          <w:rFonts w:ascii="Times New Roman" w:eastAsia="Times New Roman" w:hAnsi="Times New Roman"/>
          <w:sz w:val="24"/>
          <w:szCs w:val="24"/>
        </w:rPr>
        <w:t xml:space="preserve">(turpmāk MK noteikumi Nr. 1354) </w:t>
      </w:r>
      <w:r w:rsidRPr="002139CD">
        <w:rPr>
          <w:rFonts w:ascii="Times New Roman" w:eastAsia="Times New Roman" w:hAnsi="Times New Roman"/>
          <w:sz w:val="24"/>
          <w:szCs w:val="24"/>
        </w:rPr>
        <w:t xml:space="preserve">32.4.1. apakšpunktā noteiktajam VID lūdz sniegt informāciju, vai minētais Nekustamais īpašums ir nepieciešams Pašvaldības īpašumā. Ja mēneša laikā pēc VID informācijas saņemšanas </w:t>
      </w:r>
      <w:r w:rsidR="002139CD" w:rsidRPr="002139CD">
        <w:rPr>
          <w:rFonts w:ascii="Times New Roman" w:eastAsia="Times New Roman" w:hAnsi="Times New Roman"/>
          <w:sz w:val="24"/>
          <w:szCs w:val="24"/>
        </w:rPr>
        <w:t>Pašvaldība</w:t>
      </w:r>
      <w:r w:rsidRPr="002139CD">
        <w:rPr>
          <w:rFonts w:ascii="Times New Roman" w:eastAsia="Times New Roman" w:hAnsi="Times New Roman"/>
          <w:sz w:val="24"/>
          <w:szCs w:val="24"/>
        </w:rPr>
        <w:t xml:space="preserve"> nepieņems lēmumu vai atteiksies pārņemt Nekustamo īpašumu, VID to nodos SIA “Publisko aktīvu pārvaldītājs </w:t>
      </w:r>
      <w:proofErr w:type="spellStart"/>
      <w:r w:rsidRPr="002139CD">
        <w:rPr>
          <w:rFonts w:ascii="Times New Roman" w:eastAsia="Times New Roman" w:hAnsi="Times New Roman"/>
          <w:sz w:val="24"/>
          <w:szCs w:val="24"/>
        </w:rPr>
        <w:t>Possessor</w:t>
      </w:r>
      <w:proofErr w:type="spellEnd"/>
      <w:r w:rsidRPr="002139CD">
        <w:rPr>
          <w:rFonts w:ascii="Times New Roman" w:eastAsia="Times New Roman" w:hAnsi="Times New Roman"/>
          <w:sz w:val="24"/>
          <w:szCs w:val="24"/>
        </w:rPr>
        <w:t>” valdījumā.</w:t>
      </w:r>
    </w:p>
    <w:p w14:paraId="5E902B1A" w14:textId="2C00DE06" w:rsidR="007D21CB" w:rsidRPr="007D21CB" w:rsidRDefault="007D21CB" w:rsidP="00595EF8">
      <w:pPr>
        <w:pStyle w:val="ListParagraph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860EE">
        <w:rPr>
          <w:rFonts w:ascii="Times New Roman" w:eastAsia="Times New Roman" w:hAnsi="Times New Roman"/>
          <w:color w:val="00000A"/>
          <w:sz w:val="24"/>
          <w:szCs w:val="24"/>
        </w:rPr>
        <w:lastRenderedPageBreak/>
        <w:t>Pašvaldību likum</w:t>
      </w:r>
      <w:r>
        <w:rPr>
          <w:rFonts w:ascii="Times New Roman" w:eastAsia="Times New Roman" w:hAnsi="Times New Roman"/>
          <w:color w:val="00000A"/>
          <w:sz w:val="24"/>
          <w:szCs w:val="24"/>
        </w:rPr>
        <w:t>a 4. panta pirmās daļas 4. un 10. punktā</w:t>
      </w:r>
      <w:r w:rsidRPr="002860EE">
        <w:rPr>
          <w:rFonts w:ascii="Times New Roman" w:eastAsia="Times New Roman" w:hAnsi="Times New Roman"/>
          <w:color w:val="00000A"/>
          <w:sz w:val="24"/>
          <w:szCs w:val="24"/>
        </w:rPr>
        <w:t xml:space="preserve"> noteiktas </w:t>
      </w:r>
      <w:r>
        <w:rPr>
          <w:rFonts w:ascii="Times New Roman" w:eastAsia="Times New Roman" w:hAnsi="Times New Roman"/>
          <w:color w:val="00000A"/>
          <w:sz w:val="24"/>
          <w:szCs w:val="24"/>
        </w:rPr>
        <w:t>P</w:t>
      </w:r>
      <w:r w:rsidRPr="002860EE">
        <w:rPr>
          <w:rFonts w:ascii="Times New Roman" w:eastAsia="Times New Roman" w:hAnsi="Times New Roman"/>
          <w:color w:val="00000A"/>
          <w:sz w:val="24"/>
          <w:szCs w:val="24"/>
        </w:rPr>
        <w:t>ašvaldības</w:t>
      </w:r>
      <w:r>
        <w:rPr>
          <w:rFonts w:ascii="Times New Roman" w:eastAsia="Times New Roman" w:hAnsi="Times New Roman"/>
          <w:color w:val="00000A"/>
          <w:sz w:val="24"/>
          <w:szCs w:val="24"/>
        </w:rPr>
        <w:t xml:space="preserve"> autonomās funkcijas attiecīgi </w:t>
      </w:r>
      <w:r w:rsidRPr="00BC4977">
        <w:rPr>
          <w:rFonts w:ascii="Times New Roman" w:eastAsia="Times New Roman" w:hAnsi="Times New Roman"/>
          <w:color w:val="00000A"/>
          <w:sz w:val="24"/>
          <w:szCs w:val="24"/>
        </w:rPr>
        <w:t>gādāt par iedzīvotāju izglītību</w:t>
      </w:r>
      <w:r w:rsidR="00702AFF">
        <w:rPr>
          <w:rFonts w:ascii="Times New Roman" w:eastAsia="Times New Roman" w:hAnsi="Times New Roman"/>
          <w:color w:val="00000A"/>
          <w:sz w:val="24"/>
          <w:szCs w:val="24"/>
        </w:rPr>
        <w:t>,</w:t>
      </w:r>
      <w:r w:rsidR="00702AFF" w:rsidRPr="00702AFF">
        <w:rPr>
          <w:rFonts w:ascii="Times New Roman" w:eastAsia="Times New Roman" w:hAnsi="Times New Roman"/>
          <w:color w:val="00000A"/>
          <w:sz w:val="24"/>
          <w:szCs w:val="24"/>
        </w:rPr>
        <w:t xml:space="preserve"> tostarp gādāt par pirmsskolas izglītības pieejamību</w:t>
      </w:r>
      <w:r w:rsidR="00702AFF">
        <w:rPr>
          <w:rFonts w:ascii="Times New Roman" w:eastAsia="Times New Roman" w:hAnsi="Times New Roman"/>
          <w:color w:val="00000A"/>
          <w:sz w:val="24"/>
          <w:szCs w:val="24"/>
        </w:rPr>
        <w:t>,</w:t>
      </w:r>
      <w:r w:rsidRPr="00BC4977">
        <w:rPr>
          <w:rFonts w:ascii="Times New Roman" w:eastAsia="Times New Roman" w:hAnsi="Times New Roman"/>
          <w:color w:val="00000A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A"/>
          <w:sz w:val="24"/>
          <w:szCs w:val="24"/>
        </w:rPr>
        <w:t xml:space="preserve">un </w:t>
      </w:r>
      <w:r w:rsidRPr="001F622C">
        <w:rPr>
          <w:rFonts w:ascii="Times New Roman" w:eastAsia="Times New Roman" w:hAnsi="Times New Roman"/>
          <w:color w:val="00000A"/>
          <w:sz w:val="24"/>
          <w:szCs w:val="24"/>
        </w:rPr>
        <w:t>sniegt palīdzību iedzīvotājiem dzīvokļa jautājumu risināšanā</w:t>
      </w:r>
      <w:r w:rsidR="00EB13FA" w:rsidRPr="00EB13FA">
        <w:rPr>
          <w:rFonts w:ascii="Times New Roman" w:eastAsia="Times New Roman" w:hAnsi="Times New Roman"/>
          <w:color w:val="00000A"/>
          <w:sz w:val="24"/>
          <w:szCs w:val="24"/>
        </w:rPr>
        <w:t>, kā arī veicināt dzīvojamā fonda veidošanu, uzturēšanu un modernizēšanu</w:t>
      </w:r>
      <w:r>
        <w:rPr>
          <w:rFonts w:ascii="Times New Roman" w:eastAsia="Times New Roman" w:hAnsi="Times New Roman"/>
          <w:color w:val="00000A"/>
          <w:sz w:val="24"/>
          <w:szCs w:val="24"/>
        </w:rPr>
        <w:t xml:space="preserve">. </w:t>
      </w:r>
    </w:p>
    <w:p w14:paraId="4FEC011B" w14:textId="332AA0F7" w:rsidR="00595EF8" w:rsidRPr="00361D6E" w:rsidRDefault="00C009EA" w:rsidP="00361D6E">
      <w:pPr>
        <w:pStyle w:val="ListParagraph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A6059">
        <w:rPr>
          <w:rFonts w:ascii="Times New Roman" w:eastAsia="Times New Roman" w:hAnsi="Times New Roman"/>
          <w:sz w:val="24"/>
          <w:szCs w:val="24"/>
        </w:rPr>
        <w:t xml:space="preserve">Kopš </w:t>
      </w:r>
      <w:r w:rsidRPr="00BA6059">
        <w:rPr>
          <w:rFonts w:ascii="Times New Roman" w:eastAsia="Times New Roman" w:hAnsi="Times New Roman"/>
          <w:color w:val="00000A"/>
          <w:sz w:val="24"/>
          <w:szCs w:val="24"/>
        </w:rPr>
        <w:t>Ropažu</w:t>
      </w:r>
      <w:r w:rsidRPr="00BA6059">
        <w:rPr>
          <w:rFonts w:ascii="Times New Roman" w:eastAsia="Times New Roman" w:hAnsi="Times New Roman"/>
          <w:sz w:val="24"/>
          <w:szCs w:val="24"/>
        </w:rPr>
        <w:t xml:space="preserve"> novada izveidošanas administratīvi teritoriālās reformas rezultātā viens no galvenajiem izaicinājumiem, kas saistīts ar pirmsskolas izglītības pakalpojumu jaunā novada teritorijā organizēšanu, ir bij</w:t>
      </w:r>
      <w:r w:rsidR="00BA6059" w:rsidRPr="00BA6059">
        <w:rPr>
          <w:rFonts w:ascii="Times New Roman" w:eastAsia="Times New Roman" w:hAnsi="Times New Roman"/>
          <w:sz w:val="24"/>
          <w:szCs w:val="24"/>
        </w:rPr>
        <w:t>is</w:t>
      </w:r>
      <w:r w:rsidRPr="00BA6059">
        <w:rPr>
          <w:rFonts w:ascii="Times New Roman" w:eastAsia="Times New Roman" w:hAnsi="Times New Roman"/>
          <w:sz w:val="24"/>
          <w:szCs w:val="24"/>
        </w:rPr>
        <w:t xml:space="preserve"> rindas uz bērnudārzos un nepieciešamība pēc jauniem bērnudārziem vai vietu</w:t>
      </w:r>
      <w:r w:rsidR="00BA6059" w:rsidRPr="00BA6059">
        <w:rPr>
          <w:rFonts w:ascii="Times New Roman" w:eastAsia="Times New Roman" w:hAnsi="Times New Roman"/>
          <w:sz w:val="24"/>
          <w:szCs w:val="24"/>
        </w:rPr>
        <w:t xml:space="preserve"> </w:t>
      </w:r>
      <w:r w:rsidRPr="00BA6059">
        <w:rPr>
          <w:rFonts w:ascii="Times New Roman" w:eastAsia="Times New Roman" w:hAnsi="Times New Roman"/>
          <w:sz w:val="24"/>
          <w:szCs w:val="24"/>
        </w:rPr>
        <w:t>palielināšanu esošajos bērnudārzos</w:t>
      </w:r>
      <w:r w:rsidR="00095921">
        <w:rPr>
          <w:rFonts w:ascii="Times New Roman" w:eastAsia="Times New Roman" w:hAnsi="Times New Roman"/>
          <w:sz w:val="24"/>
          <w:szCs w:val="24"/>
        </w:rPr>
        <w:t>, kā arī b</w:t>
      </w:r>
      <w:r w:rsidRPr="00095921">
        <w:rPr>
          <w:rFonts w:ascii="Times New Roman" w:eastAsia="Times New Roman" w:hAnsi="Times New Roman"/>
          <w:sz w:val="24"/>
          <w:szCs w:val="24"/>
        </w:rPr>
        <w:t xml:space="preserve">ērnu, pedagogu un </w:t>
      </w:r>
      <w:r w:rsidRPr="00095921">
        <w:rPr>
          <w:rFonts w:ascii="Times New Roman" w:eastAsia="Times New Roman" w:hAnsi="Times New Roman"/>
          <w:color w:val="00000A"/>
          <w:sz w:val="24"/>
          <w:szCs w:val="24"/>
        </w:rPr>
        <w:t>vecāku</w:t>
      </w:r>
      <w:r w:rsidRPr="00095921">
        <w:rPr>
          <w:rFonts w:ascii="Times New Roman" w:eastAsia="Times New Roman" w:hAnsi="Times New Roman"/>
          <w:sz w:val="24"/>
          <w:szCs w:val="24"/>
        </w:rPr>
        <w:t xml:space="preserve"> labsajūta</w:t>
      </w:r>
      <w:r w:rsidR="00400469">
        <w:rPr>
          <w:rFonts w:ascii="Times New Roman" w:eastAsia="Times New Roman" w:hAnsi="Times New Roman"/>
          <w:sz w:val="24"/>
          <w:szCs w:val="24"/>
        </w:rPr>
        <w:t xml:space="preserve"> un</w:t>
      </w:r>
      <w:r w:rsidRPr="00095921">
        <w:rPr>
          <w:rFonts w:ascii="Times New Roman" w:eastAsia="Times New Roman" w:hAnsi="Times New Roman"/>
          <w:sz w:val="24"/>
          <w:szCs w:val="24"/>
        </w:rPr>
        <w:t xml:space="preserve"> sadarbība jaunajā novadā</w:t>
      </w:r>
      <w:r w:rsidR="00095921">
        <w:rPr>
          <w:rFonts w:ascii="Times New Roman" w:eastAsia="Times New Roman" w:hAnsi="Times New Roman"/>
          <w:sz w:val="24"/>
          <w:szCs w:val="24"/>
        </w:rPr>
        <w:t>.</w:t>
      </w:r>
      <w:r w:rsidR="00361D6E">
        <w:rPr>
          <w:rFonts w:ascii="Times New Roman" w:eastAsia="Times New Roman" w:hAnsi="Times New Roman"/>
          <w:sz w:val="24"/>
          <w:szCs w:val="24"/>
        </w:rPr>
        <w:t xml:space="preserve"> </w:t>
      </w:r>
      <w:r w:rsidR="00595EF8" w:rsidRPr="00361D6E">
        <w:rPr>
          <w:rFonts w:ascii="Times New Roman" w:eastAsia="Times New Roman" w:hAnsi="Times New Roman"/>
          <w:sz w:val="24"/>
          <w:szCs w:val="24"/>
        </w:rPr>
        <w:t xml:space="preserve">Saskaņā ar Ropažu novada attīstības programmu 2022-2028, Rīcības plānu, viens no Pašvaldības izvirzītajiem prioritārajiem uzdevumiem </w:t>
      </w:r>
      <w:r w:rsidR="00875BF1" w:rsidRPr="00361D6E">
        <w:rPr>
          <w:rFonts w:ascii="Times New Roman" w:eastAsia="Times New Roman" w:hAnsi="Times New Roman"/>
          <w:sz w:val="24"/>
          <w:szCs w:val="24"/>
        </w:rPr>
        <w:t xml:space="preserve">tās </w:t>
      </w:r>
      <w:r w:rsidR="00595EF8" w:rsidRPr="00361D6E">
        <w:rPr>
          <w:rFonts w:ascii="Times New Roman" w:eastAsia="Times New Roman" w:hAnsi="Times New Roman"/>
          <w:sz w:val="24"/>
          <w:szCs w:val="24"/>
        </w:rPr>
        <w:t xml:space="preserve">pakalpojumu pieejamības </w:t>
      </w:r>
      <w:r w:rsidR="004C4924" w:rsidRPr="00361D6E">
        <w:rPr>
          <w:rFonts w:ascii="Times New Roman" w:eastAsia="Times New Roman" w:hAnsi="Times New Roman"/>
          <w:sz w:val="24"/>
          <w:szCs w:val="24"/>
        </w:rPr>
        <w:t>nodrošināšanā</w:t>
      </w:r>
      <w:r w:rsidR="00595EF8" w:rsidRPr="00361D6E">
        <w:rPr>
          <w:rFonts w:ascii="Times New Roman" w:eastAsia="Times New Roman" w:hAnsi="Times New Roman"/>
          <w:sz w:val="24"/>
          <w:szCs w:val="24"/>
        </w:rPr>
        <w:t xml:space="preserve"> ir pirmsskolas izglītības iestāžu paplašināšana un infrastruktūras atjaunošana, izbūvējot jaunas un paplašinot esošās pirmsskolas izglītības iestādes, apmierinot pieprasījumu pēc pirmsskolas izglītības vietām.</w:t>
      </w:r>
    </w:p>
    <w:p w14:paraId="623B08A3" w14:textId="677F22A0" w:rsidR="00CB7392" w:rsidRPr="009D0A15" w:rsidRDefault="007458B7" w:rsidP="00B14EF1">
      <w:pPr>
        <w:pStyle w:val="ListParagraph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9D0A15">
        <w:rPr>
          <w:rFonts w:ascii="Times New Roman" w:eastAsia="Times New Roman" w:hAnsi="Times New Roman"/>
          <w:sz w:val="24"/>
          <w:szCs w:val="24"/>
        </w:rPr>
        <w:t>Nekustamai</w:t>
      </w:r>
      <w:r w:rsidR="00C8690E" w:rsidRPr="009D0A15">
        <w:rPr>
          <w:rFonts w:ascii="Times New Roman" w:eastAsia="Times New Roman" w:hAnsi="Times New Roman"/>
          <w:sz w:val="24"/>
          <w:szCs w:val="24"/>
        </w:rPr>
        <w:t>s</w:t>
      </w:r>
      <w:r w:rsidRPr="009D0A15">
        <w:rPr>
          <w:rFonts w:ascii="Times New Roman" w:eastAsia="Times New Roman" w:hAnsi="Times New Roman"/>
          <w:sz w:val="24"/>
          <w:szCs w:val="24"/>
        </w:rPr>
        <w:t xml:space="preserve"> īpašums atrodas </w:t>
      </w:r>
      <w:proofErr w:type="spellStart"/>
      <w:r w:rsidRPr="009D0A15">
        <w:rPr>
          <w:rFonts w:ascii="Times New Roman" w:eastAsia="Times New Roman" w:hAnsi="Times New Roman"/>
          <w:sz w:val="24"/>
          <w:szCs w:val="24"/>
        </w:rPr>
        <w:t>Priedkalnes</w:t>
      </w:r>
      <w:proofErr w:type="spellEnd"/>
      <w:r w:rsidRPr="009D0A15">
        <w:rPr>
          <w:rFonts w:ascii="Times New Roman" w:eastAsia="Times New Roman" w:hAnsi="Times New Roman"/>
          <w:sz w:val="24"/>
          <w:szCs w:val="24"/>
        </w:rPr>
        <w:t xml:space="preserve"> dzīvojamo māju rajonā (skatīt šī lēmuma pielikumu).</w:t>
      </w:r>
      <w:r w:rsidR="00E97400" w:rsidRPr="009D0A15">
        <w:rPr>
          <w:rFonts w:ascii="Times New Roman" w:eastAsia="Times New Roman" w:hAnsi="Times New Roman"/>
          <w:sz w:val="24"/>
          <w:szCs w:val="24"/>
        </w:rPr>
        <w:t xml:space="preserve"> Citi tuvējie </w:t>
      </w:r>
      <w:r w:rsidR="002B05E2" w:rsidRPr="009D0A15">
        <w:rPr>
          <w:rFonts w:ascii="Times New Roman" w:eastAsia="Times New Roman" w:hAnsi="Times New Roman"/>
          <w:sz w:val="24"/>
          <w:szCs w:val="24"/>
        </w:rPr>
        <w:t xml:space="preserve">Garkalnes pagasta </w:t>
      </w:r>
      <w:r w:rsidR="00E97400" w:rsidRPr="009D0A15">
        <w:rPr>
          <w:rFonts w:ascii="Times New Roman" w:eastAsia="Times New Roman" w:hAnsi="Times New Roman"/>
          <w:sz w:val="24"/>
          <w:szCs w:val="24"/>
        </w:rPr>
        <w:t xml:space="preserve">ciemi – </w:t>
      </w:r>
      <w:r w:rsidR="00400469" w:rsidRPr="009D0A15">
        <w:rPr>
          <w:rFonts w:ascii="Times New Roman" w:eastAsia="Times New Roman" w:hAnsi="Times New Roman"/>
          <w:sz w:val="24"/>
          <w:szCs w:val="24"/>
        </w:rPr>
        <w:t xml:space="preserve">Bukulti, </w:t>
      </w:r>
      <w:r w:rsidR="00E97400" w:rsidRPr="009D0A15">
        <w:rPr>
          <w:rFonts w:ascii="Times New Roman" w:eastAsia="Times New Roman" w:hAnsi="Times New Roman"/>
          <w:sz w:val="24"/>
          <w:szCs w:val="24"/>
        </w:rPr>
        <w:t xml:space="preserve">Baltezers, Berģi, </w:t>
      </w:r>
      <w:proofErr w:type="spellStart"/>
      <w:r w:rsidR="00ED69A2" w:rsidRPr="009D0A15">
        <w:rPr>
          <w:rFonts w:ascii="Times New Roman" w:eastAsia="Times New Roman" w:hAnsi="Times New Roman"/>
          <w:sz w:val="24"/>
          <w:szCs w:val="24"/>
        </w:rPr>
        <w:t>Suži</w:t>
      </w:r>
      <w:proofErr w:type="spellEnd"/>
      <w:r w:rsidR="00ED69A2" w:rsidRPr="009D0A15">
        <w:rPr>
          <w:rFonts w:ascii="Times New Roman" w:eastAsia="Times New Roman" w:hAnsi="Times New Roman"/>
          <w:sz w:val="24"/>
          <w:szCs w:val="24"/>
        </w:rPr>
        <w:t>,</w:t>
      </w:r>
      <w:r w:rsidR="00ED69A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E97400" w:rsidRPr="009D0A15">
        <w:rPr>
          <w:rFonts w:ascii="Times New Roman" w:eastAsia="Times New Roman" w:hAnsi="Times New Roman"/>
          <w:sz w:val="24"/>
          <w:szCs w:val="24"/>
        </w:rPr>
        <w:t>Langstiņi</w:t>
      </w:r>
      <w:proofErr w:type="spellEnd"/>
      <w:r w:rsidR="00E97400" w:rsidRPr="009D0A15">
        <w:rPr>
          <w:rFonts w:ascii="Times New Roman" w:eastAsia="Times New Roman" w:hAnsi="Times New Roman"/>
          <w:sz w:val="24"/>
          <w:szCs w:val="24"/>
        </w:rPr>
        <w:t>, Upesciems.</w:t>
      </w:r>
      <w:r w:rsidR="00096C29" w:rsidRPr="009D0A1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CB7392" w:rsidRPr="009D0A15">
        <w:rPr>
          <w:rFonts w:ascii="Times New Roman" w:eastAsia="Times New Roman" w:hAnsi="Times New Roman"/>
          <w:sz w:val="24"/>
          <w:szCs w:val="24"/>
        </w:rPr>
        <w:t>Priedkalnē</w:t>
      </w:r>
      <w:proofErr w:type="spellEnd"/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 un tuvējās apdzīvotās vietās </w:t>
      </w:r>
      <w:proofErr w:type="spellStart"/>
      <w:r w:rsidR="00CB7392" w:rsidRPr="009D0A15">
        <w:rPr>
          <w:rFonts w:ascii="Times New Roman" w:eastAsia="Times New Roman" w:hAnsi="Times New Roman"/>
          <w:sz w:val="24"/>
          <w:szCs w:val="24"/>
        </w:rPr>
        <w:t>Sužos</w:t>
      </w:r>
      <w:proofErr w:type="spellEnd"/>
      <w:r w:rsidR="00CB7392" w:rsidRPr="009D0A15">
        <w:rPr>
          <w:rFonts w:ascii="Times New Roman" w:eastAsia="Times New Roman" w:hAnsi="Times New Roman"/>
          <w:sz w:val="24"/>
          <w:szCs w:val="24"/>
        </w:rPr>
        <w:t>, Bukultos deklarēto pirmsskolas vecuma bērnu skaits (no 0 līdz 6 gadiem</w:t>
      </w:r>
      <w:r w:rsidR="009D0A15">
        <w:rPr>
          <w:rFonts w:ascii="Times New Roman" w:eastAsia="Times New Roman" w:hAnsi="Times New Roman"/>
          <w:sz w:val="24"/>
          <w:szCs w:val="24"/>
        </w:rPr>
        <w:t>)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>, kuriem nepieciešams nodrošināt vietu pirmsskolas izglītības iestādē:</w:t>
      </w:r>
      <w:r w:rsidR="00B4616D" w:rsidRPr="009D0A1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CB7392" w:rsidRPr="009D0A15">
        <w:rPr>
          <w:rFonts w:ascii="Times New Roman" w:eastAsia="Times New Roman" w:hAnsi="Times New Roman"/>
          <w:sz w:val="24"/>
          <w:szCs w:val="24"/>
        </w:rPr>
        <w:t>Priedkalnē</w:t>
      </w:r>
      <w:proofErr w:type="spellEnd"/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 </w:t>
      </w:r>
      <w:r w:rsidR="00B4616D" w:rsidRPr="009D0A15">
        <w:rPr>
          <w:rFonts w:ascii="Times New Roman" w:eastAsia="Times New Roman" w:hAnsi="Times New Roman"/>
          <w:sz w:val="24"/>
          <w:szCs w:val="24"/>
        </w:rPr>
        <w:t xml:space="preserve">–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>20</w:t>
      </w:r>
      <w:r w:rsidR="00B4616D" w:rsidRPr="009D0A15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CB7392" w:rsidRPr="009D0A15">
        <w:rPr>
          <w:rFonts w:ascii="Times New Roman" w:eastAsia="Times New Roman" w:hAnsi="Times New Roman"/>
          <w:sz w:val="24"/>
          <w:szCs w:val="24"/>
        </w:rPr>
        <w:t>Sužos</w:t>
      </w:r>
      <w:proofErr w:type="spellEnd"/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 – 46</w:t>
      </w:r>
      <w:r w:rsidR="009D0A15" w:rsidRPr="009D0A15">
        <w:rPr>
          <w:rFonts w:ascii="Times New Roman" w:eastAsia="Times New Roman" w:hAnsi="Times New Roman"/>
          <w:sz w:val="24"/>
          <w:szCs w:val="24"/>
        </w:rPr>
        <w:t xml:space="preserve">,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>Bukultos – 119</w:t>
      </w:r>
      <w:r w:rsidR="009D0A15" w:rsidRPr="009D0A15">
        <w:rPr>
          <w:rFonts w:ascii="Times New Roman" w:eastAsia="Times New Roman" w:hAnsi="Times New Roman"/>
          <w:sz w:val="24"/>
          <w:szCs w:val="24"/>
        </w:rPr>
        <w:t xml:space="preserve"> (uz 01.12.2022.)</w:t>
      </w:r>
      <w:r w:rsidR="00B4616D" w:rsidRPr="009D0A15">
        <w:rPr>
          <w:rFonts w:ascii="Times New Roman" w:eastAsia="Times New Roman" w:hAnsi="Times New Roman"/>
          <w:sz w:val="24"/>
          <w:szCs w:val="24"/>
        </w:rPr>
        <w:t xml:space="preserve">.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Šobrīd šajās vietās dzīvojošiem iedzīvotājiem tuvākā Pirmsskolas izglītības iestāde “Čiekuriņš” </w:t>
      </w:r>
      <w:proofErr w:type="spellStart"/>
      <w:r w:rsidR="00CB7392" w:rsidRPr="009D0A15">
        <w:rPr>
          <w:rFonts w:ascii="Times New Roman" w:eastAsia="Times New Roman" w:hAnsi="Times New Roman"/>
          <w:sz w:val="24"/>
          <w:szCs w:val="24"/>
        </w:rPr>
        <w:t>Langstiņos</w:t>
      </w:r>
      <w:proofErr w:type="spellEnd"/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 ar 280 vietām. Šī iestāde nodrošina vietas arī bērniem no </w:t>
      </w:r>
      <w:r w:rsidR="003C730E" w:rsidRPr="009D0A1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CB7392" w:rsidRPr="009D0A15">
        <w:rPr>
          <w:rFonts w:ascii="Times New Roman" w:eastAsia="Times New Roman" w:hAnsi="Times New Roman"/>
          <w:sz w:val="24"/>
          <w:szCs w:val="24"/>
        </w:rPr>
        <w:t>Langstiņiem</w:t>
      </w:r>
      <w:proofErr w:type="spellEnd"/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 </w:t>
      </w:r>
      <w:r w:rsidR="003C730E" w:rsidRPr="009D0A15">
        <w:rPr>
          <w:rFonts w:ascii="Times New Roman" w:eastAsia="Times New Roman" w:hAnsi="Times New Roman"/>
          <w:sz w:val="24"/>
          <w:szCs w:val="24"/>
        </w:rPr>
        <w:t>(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>9</w:t>
      </w:r>
      <w:r w:rsidR="003C730E" w:rsidRPr="009D0A15">
        <w:rPr>
          <w:rFonts w:ascii="Times New Roman" w:eastAsia="Times New Roman" w:hAnsi="Times New Roman"/>
          <w:sz w:val="24"/>
          <w:szCs w:val="24"/>
        </w:rPr>
        <w:t xml:space="preserve">),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 Upesciema </w:t>
      </w:r>
      <w:r w:rsidR="003C730E" w:rsidRPr="009D0A15">
        <w:rPr>
          <w:rFonts w:ascii="Times New Roman" w:eastAsia="Times New Roman" w:hAnsi="Times New Roman"/>
          <w:sz w:val="24"/>
          <w:szCs w:val="24"/>
        </w:rPr>
        <w:t>(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>137</w:t>
      </w:r>
      <w:r w:rsidR="003C730E" w:rsidRPr="009D0A15">
        <w:rPr>
          <w:rFonts w:ascii="Times New Roman" w:eastAsia="Times New Roman" w:hAnsi="Times New Roman"/>
          <w:sz w:val="24"/>
          <w:szCs w:val="24"/>
        </w:rPr>
        <w:t xml:space="preserve">),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Berģiem </w:t>
      </w:r>
      <w:r w:rsidR="003C730E" w:rsidRPr="009D0A15">
        <w:rPr>
          <w:rFonts w:ascii="Times New Roman" w:eastAsia="Times New Roman" w:hAnsi="Times New Roman"/>
          <w:sz w:val="24"/>
          <w:szCs w:val="24"/>
        </w:rPr>
        <w:t>(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>135</w:t>
      </w:r>
      <w:r w:rsidR="003C730E" w:rsidRPr="009D0A15">
        <w:rPr>
          <w:rFonts w:ascii="Times New Roman" w:eastAsia="Times New Roman" w:hAnsi="Times New Roman"/>
          <w:sz w:val="24"/>
          <w:szCs w:val="24"/>
        </w:rPr>
        <w:t xml:space="preserve">),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Baltezera </w:t>
      </w:r>
      <w:r w:rsidR="00361AB9" w:rsidRPr="009D0A15">
        <w:rPr>
          <w:rFonts w:ascii="Times New Roman" w:eastAsia="Times New Roman" w:hAnsi="Times New Roman"/>
          <w:sz w:val="24"/>
          <w:szCs w:val="24"/>
        </w:rPr>
        <w:t>(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>62</w:t>
      </w:r>
      <w:r w:rsidR="00361AB9" w:rsidRPr="009D0A15">
        <w:rPr>
          <w:rFonts w:ascii="Times New Roman" w:eastAsia="Times New Roman" w:hAnsi="Times New Roman"/>
          <w:sz w:val="24"/>
          <w:szCs w:val="24"/>
        </w:rPr>
        <w:t xml:space="preserve">)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un citiem </w:t>
      </w:r>
      <w:proofErr w:type="spellStart"/>
      <w:r w:rsidR="00CB7392" w:rsidRPr="009D0A15">
        <w:rPr>
          <w:rFonts w:ascii="Times New Roman" w:eastAsia="Times New Roman" w:hAnsi="Times New Roman"/>
          <w:sz w:val="24"/>
          <w:szCs w:val="24"/>
        </w:rPr>
        <w:t>mazciemiem</w:t>
      </w:r>
      <w:proofErr w:type="spellEnd"/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 Garkalnes pagast</w:t>
      </w:r>
      <w:r w:rsidR="00361AB9" w:rsidRPr="009D0A15">
        <w:rPr>
          <w:rFonts w:ascii="Times New Roman" w:eastAsia="Times New Roman" w:hAnsi="Times New Roman"/>
          <w:sz w:val="24"/>
          <w:szCs w:val="24"/>
        </w:rPr>
        <w:t>ā.</w:t>
      </w:r>
      <w:r w:rsidR="00B4616D" w:rsidRPr="009D0A15">
        <w:rPr>
          <w:rFonts w:ascii="Times New Roman" w:eastAsia="Times New Roman" w:hAnsi="Times New Roman"/>
          <w:sz w:val="24"/>
          <w:szCs w:val="24"/>
        </w:rPr>
        <w:t xml:space="preserve"> </w:t>
      </w:r>
      <w:r w:rsidR="009D0A15" w:rsidRPr="009D0A15">
        <w:rPr>
          <w:rFonts w:ascii="Times New Roman" w:eastAsia="Times New Roman" w:hAnsi="Times New Roman"/>
          <w:sz w:val="24"/>
          <w:szCs w:val="24"/>
        </w:rPr>
        <w:t xml:space="preserve">Iestāde ir piepildīta un uz vietām izglītības iestādē gaida vairāk par 300 bērniem.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Nekustamā īpašuma iegāde ļautu </w:t>
      </w:r>
      <w:r w:rsidR="00B4616D" w:rsidRPr="009D0A15">
        <w:rPr>
          <w:rFonts w:ascii="Times New Roman" w:eastAsia="Times New Roman" w:hAnsi="Times New Roman"/>
          <w:sz w:val="24"/>
          <w:szCs w:val="24"/>
        </w:rPr>
        <w:t>P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ašvaldībai </w:t>
      </w:r>
      <w:r w:rsidR="00B4616D" w:rsidRPr="009D0A15">
        <w:rPr>
          <w:rFonts w:ascii="Times New Roman" w:eastAsia="Times New Roman" w:hAnsi="Times New Roman"/>
          <w:sz w:val="24"/>
          <w:szCs w:val="24"/>
        </w:rPr>
        <w:t>nodrošināt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 pirmsskolas </w:t>
      </w:r>
      <w:r w:rsidR="00B4616D" w:rsidRPr="009D0A15">
        <w:rPr>
          <w:rFonts w:ascii="Times New Roman" w:eastAsia="Times New Roman" w:hAnsi="Times New Roman"/>
          <w:sz w:val="24"/>
          <w:szCs w:val="24"/>
        </w:rPr>
        <w:t>izglītības pieejamību apkārtnes iedzīvotājiem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 un </w:t>
      </w:r>
      <w:r w:rsidR="00B4616D" w:rsidRPr="009D0A15">
        <w:rPr>
          <w:rFonts w:ascii="Times New Roman" w:eastAsia="Times New Roman" w:hAnsi="Times New Roman"/>
          <w:sz w:val="24"/>
          <w:szCs w:val="24"/>
        </w:rPr>
        <w:t xml:space="preserve">arī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>izveidot dzīvojamo fondu izglītības jomas speciālistiem</w:t>
      </w:r>
      <w:r w:rsidR="00361AB9" w:rsidRPr="009D0A15">
        <w:rPr>
          <w:rFonts w:ascii="Times New Roman" w:eastAsia="Times New Roman" w:hAnsi="Times New Roman"/>
          <w:sz w:val="24"/>
          <w:szCs w:val="24"/>
        </w:rPr>
        <w:t xml:space="preserve">, jo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Pierīgā </w:t>
      </w:r>
      <w:r w:rsidR="00361AB9" w:rsidRPr="009D0A15">
        <w:rPr>
          <w:rFonts w:ascii="Times New Roman" w:eastAsia="Times New Roman" w:hAnsi="Times New Roman"/>
          <w:sz w:val="24"/>
          <w:szCs w:val="24"/>
        </w:rPr>
        <w:t xml:space="preserve">ir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>problēmas piesaistīt da</w:t>
      </w:r>
      <w:r w:rsidR="00361AB9" w:rsidRPr="009D0A15">
        <w:rPr>
          <w:rFonts w:ascii="Times New Roman" w:eastAsia="Times New Roman" w:hAnsi="Times New Roman"/>
          <w:sz w:val="24"/>
          <w:szCs w:val="24"/>
        </w:rPr>
        <w:t>r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bā </w:t>
      </w:r>
      <w:r w:rsidR="00361AB9" w:rsidRPr="009D0A15">
        <w:rPr>
          <w:rFonts w:ascii="Times New Roman" w:eastAsia="Times New Roman" w:hAnsi="Times New Roman"/>
          <w:sz w:val="24"/>
          <w:szCs w:val="24"/>
        </w:rPr>
        <w:t xml:space="preserve">izglītības iestāžu darbiniekus, jo īpaši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>logopēdus, speciālos un sociālos pedagogus</w:t>
      </w:r>
      <w:r w:rsidR="00B4616D" w:rsidRPr="009D0A15">
        <w:rPr>
          <w:rFonts w:ascii="Times New Roman" w:eastAsia="Times New Roman" w:hAnsi="Times New Roman"/>
          <w:sz w:val="24"/>
          <w:szCs w:val="24"/>
        </w:rPr>
        <w:t xml:space="preserve"> un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 xml:space="preserve"> </w:t>
      </w:r>
      <w:r w:rsidR="00361AB9" w:rsidRPr="009D0A15">
        <w:rPr>
          <w:rFonts w:ascii="Times New Roman" w:eastAsia="Times New Roman" w:hAnsi="Times New Roman"/>
          <w:sz w:val="24"/>
          <w:szCs w:val="24"/>
        </w:rPr>
        <w:t xml:space="preserve">citu </w:t>
      </w:r>
      <w:r w:rsidR="00CB7392" w:rsidRPr="009D0A15">
        <w:rPr>
          <w:rFonts w:ascii="Times New Roman" w:eastAsia="Times New Roman" w:hAnsi="Times New Roman"/>
          <w:sz w:val="24"/>
          <w:szCs w:val="24"/>
        </w:rPr>
        <w:t>jomu speciālistus</w:t>
      </w:r>
      <w:r w:rsidR="00361AB9" w:rsidRPr="009D0A15">
        <w:rPr>
          <w:rFonts w:ascii="Times New Roman" w:eastAsia="Times New Roman" w:hAnsi="Times New Roman"/>
          <w:sz w:val="24"/>
          <w:szCs w:val="24"/>
        </w:rPr>
        <w:t>.</w:t>
      </w:r>
    </w:p>
    <w:bookmarkEnd w:id="3"/>
    <w:p w14:paraId="4AA9EE55" w14:textId="564883AE" w:rsidR="005D0BC5" w:rsidRDefault="00886C7D" w:rsidP="007D21CB">
      <w:pPr>
        <w:pStyle w:val="ListParagraph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/>
          <w:color w:val="00000A"/>
          <w:sz w:val="24"/>
          <w:szCs w:val="24"/>
        </w:rPr>
        <w:t>Ņemot vēr</w:t>
      </w:r>
      <w:r w:rsidR="00651D6B">
        <w:rPr>
          <w:rFonts w:ascii="Times New Roman" w:eastAsia="Times New Roman" w:hAnsi="Times New Roman"/>
          <w:color w:val="00000A"/>
          <w:sz w:val="24"/>
          <w:szCs w:val="24"/>
        </w:rPr>
        <w:t>ā</w:t>
      </w:r>
      <w:r>
        <w:rPr>
          <w:rFonts w:ascii="Times New Roman" w:eastAsia="Times New Roman" w:hAnsi="Times New Roman"/>
          <w:color w:val="00000A"/>
          <w:sz w:val="24"/>
          <w:szCs w:val="24"/>
        </w:rPr>
        <w:t xml:space="preserve"> </w:t>
      </w:r>
      <w:r w:rsidR="006D2974">
        <w:rPr>
          <w:rFonts w:ascii="Times New Roman" w:eastAsia="Times New Roman" w:hAnsi="Times New Roman"/>
          <w:color w:val="00000A"/>
          <w:sz w:val="24"/>
          <w:szCs w:val="24"/>
        </w:rPr>
        <w:t>Nekustam</w:t>
      </w:r>
      <w:r w:rsidR="00651D6B">
        <w:rPr>
          <w:rFonts w:ascii="Times New Roman" w:eastAsia="Times New Roman" w:hAnsi="Times New Roman"/>
          <w:color w:val="00000A"/>
          <w:sz w:val="24"/>
          <w:szCs w:val="24"/>
        </w:rPr>
        <w:t>ā</w:t>
      </w:r>
      <w:r w:rsidR="006D2974">
        <w:rPr>
          <w:rFonts w:ascii="Times New Roman" w:eastAsia="Times New Roman" w:hAnsi="Times New Roman"/>
          <w:color w:val="00000A"/>
          <w:sz w:val="24"/>
          <w:szCs w:val="24"/>
        </w:rPr>
        <w:t xml:space="preserve"> īpašum</w:t>
      </w:r>
      <w:r w:rsidR="00651D6B">
        <w:rPr>
          <w:rFonts w:ascii="Times New Roman" w:eastAsia="Times New Roman" w:hAnsi="Times New Roman"/>
          <w:color w:val="00000A"/>
          <w:sz w:val="24"/>
          <w:szCs w:val="24"/>
        </w:rPr>
        <w:t>a</w:t>
      </w:r>
      <w:r>
        <w:rPr>
          <w:rFonts w:ascii="Times New Roman" w:eastAsia="Times New Roman" w:hAnsi="Times New Roman"/>
          <w:color w:val="00000A"/>
          <w:sz w:val="24"/>
          <w:szCs w:val="24"/>
        </w:rPr>
        <w:t xml:space="preserve"> atrašanās vietu un platību</w:t>
      </w:r>
      <w:r w:rsidR="00361AB9">
        <w:rPr>
          <w:rFonts w:ascii="Times New Roman" w:eastAsia="Times New Roman" w:hAnsi="Times New Roman"/>
          <w:color w:val="00000A"/>
          <w:sz w:val="24"/>
          <w:szCs w:val="24"/>
        </w:rPr>
        <w:t xml:space="preserve"> un esošo situāciju pirmsskolas izglītības jomā</w:t>
      </w:r>
      <w:r w:rsidR="00ED69A2">
        <w:rPr>
          <w:rFonts w:ascii="Times New Roman" w:eastAsia="Times New Roman" w:hAnsi="Times New Roman"/>
          <w:color w:val="00000A"/>
          <w:sz w:val="24"/>
          <w:szCs w:val="24"/>
        </w:rPr>
        <w:t xml:space="preserve"> Ropažu novadā</w:t>
      </w:r>
      <w:r>
        <w:rPr>
          <w:rFonts w:ascii="Times New Roman" w:eastAsia="Times New Roman" w:hAnsi="Times New Roman"/>
          <w:color w:val="00000A"/>
          <w:sz w:val="24"/>
          <w:szCs w:val="24"/>
        </w:rPr>
        <w:t xml:space="preserve">, </w:t>
      </w:r>
      <w:r w:rsidR="00707CF6">
        <w:rPr>
          <w:rFonts w:ascii="Times New Roman" w:eastAsia="Times New Roman" w:hAnsi="Times New Roman"/>
          <w:color w:val="00000A"/>
          <w:sz w:val="24"/>
          <w:szCs w:val="24"/>
        </w:rPr>
        <w:t>Nekustamais īpašums</w:t>
      </w:r>
      <w:r w:rsidR="006D2974">
        <w:rPr>
          <w:rFonts w:ascii="Times New Roman" w:eastAsia="Times New Roman" w:hAnsi="Times New Roman"/>
          <w:color w:val="00000A"/>
          <w:sz w:val="24"/>
          <w:szCs w:val="24"/>
        </w:rPr>
        <w:t xml:space="preserve"> ir piemērots </w:t>
      </w:r>
      <w:r w:rsidR="007D21CB">
        <w:rPr>
          <w:rFonts w:ascii="Times New Roman" w:eastAsia="Times New Roman" w:hAnsi="Times New Roman"/>
          <w:color w:val="00000A"/>
          <w:sz w:val="24"/>
          <w:szCs w:val="24"/>
        </w:rPr>
        <w:t xml:space="preserve">un nepieciešams </w:t>
      </w:r>
      <w:r w:rsidR="007D21CB" w:rsidRPr="007D21CB">
        <w:rPr>
          <w:rFonts w:ascii="Times New Roman" w:eastAsia="Times New Roman" w:hAnsi="Times New Roman"/>
          <w:color w:val="00000A"/>
          <w:sz w:val="24"/>
          <w:szCs w:val="24"/>
        </w:rPr>
        <w:t>Pašvaldību likuma 4. panta pirmās daļas 4. un 10. punktā</w:t>
      </w:r>
      <w:r w:rsidR="007D21CB">
        <w:rPr>
          <w:rFonts w:ascii="Times New Roman" w:eastAsia="Times New Roman" w:hAnsi="Times New Roman"/>
          <w:color w:val="00000A"/>
          <w:sz w:val="24"/>
          <w:szCs w:val="24"/>
        </w:rPr>
        <w:t xml:space="preserve"> noteikto</w:t>
      </w:r>
      <w:r w:rsidR="006D2974">
        <w:rPr>
          <w:rFonts w:ascii="Times New Roman" w:eastAsia="Times New Roman" w:hAnsi="Times New Roman"/>
          <w:color w:val="00000A"/>
          <w:sz w:val="24"/>
          <w:szCs w:val="24"/>
        </w:rPr>
        <w:t xml:space="preserve"> Pašvaldības autonomo </w:t>
      </w:r>
      <w:r w:rsidR="006D2974" w:rsidRPr="002860EE">
        <w:rPr>
          <w:rFonts w:ascii="Times New Roman" w:eastAsia="Times New Roman" w:hAnsi="Times New Roman"/>
          <w:color w:val="00000A"/>
          <w:sz w:val="24"/>
          <w:szCs w:val="24"/>
        </w:rPr>
        <w:t>funkcij</w:t>
      </w:r>
      <w:r w:rsidR="007D21CB">
        <w:rPr>
          <w:rFonts w:ascii="Times New Roman" w:eastAsia="Times New Roman" w:hAnsi="Times New Roman"/>
          <w:color w:val="00000A"/>
          <w:sz w:val="24"/>
          <w:szCs w:val="24"/>
        </w:rPr>
        <w:t>u</w:t>
      </w:r>
      <w:r w:rsidR="006D2974">
        <w:rPr>
          <w:rFonts w:ascii="Times New Roman" w:eastAsia="Times New Roman" w:hAnsi="Times New Roman"/>
          <w:color w:val="00000A"/>
          <w:sz w:val="24"/>
          <w:szCs w:val="24"/>
        </w:rPr>
        <w:t xml:space="preserve"> </w:t>
      </w:r>
      <w:r w:rsidR="007D21CB" w:rsidRPr="002860EE">
        <w:rPr>
          <w:rFonts w:ascii="Times New Roman" w:eastAsia="Times New Roman" w:hAnsi="Times New Roman"/>
          <w:color w:val="00000A"/>
          <w:sz w:val="24"/>
          <w:szCs w:val="24"/>
          <w:lang w:eastAsia="lv-LV"/>
        </w:rPr>
        <w:t xml:space="preserve">– </w:t>
      </w:r>
      <w:r w:rsidR="007D21CB" w:rsidRPr="002860EE">
        <w:rPr>
          <w:rFonts w:ascii="Times New Roman" w:eastAsia="Times New Roman" w:hAnsi="Times New Roman"/>
          <w:color w:val="00000A"/>
          <w:sz w:val="24"/>
          <w:szCs w:val="24"/>
        </w:rPr>
        <w:t xml:space="preserve"> gādāt par iedzīvotāju izglītību </w:t>
      </w:r>
      <w:r w:rsidR="007D21CB">
        <w:rPr>
          <w:rFonts w:ascii="Times New Roman" w:eastAsia="Times New Roman" w:hAnsi="Times New Roman"/>
          <w:color w:val="00000A"/>
          <w:sz w:val="24"/>
          <w:szCs w:val="24"/>
        </w:rPr>
        <w:t xml:space="preserve">un </w:t>
      </w:r>
      <w:r w:rsidR="007D21CB" w:rsidRPr="005D6AD4">
        <w:rPr>
          <w:rFonts w:ascii="Times New Roman" w:eastAsia="Times New Roman" w:hAnsi="Times New Roman"/>
          <w:color w:val="00000A"/>
          <w:sz w:val="24"/>
          <w:szCs w:val="24"/>
        </w:rPr>
        <w:t>sniegt iedzīvotājiem palīdzību mājokļa jautājumu risināšanā</w:t>
      </w:r>
      <w:r w:rsidR="007D21CB">
        <w:rPr>
          <w:rFonts w:ascii="Times New Roman" w:eastAsia="Times New Roman" w:hAnsi="Times New Roman"/>
          <w:color w:val="00000A"/>
          <w:sz w:val="24"/>
          <w:szCs w:val="24"/>
        </w:rPr>
        <w:t xml:space="preserve"> – </w:t>
      </w:r>
      <w:r w:rsidR="006D2974">
        <w:rPr>
          <w:rFonts w:ascii="Times New Roman" w:eastAsia="Times New Roman" w:hAnsi="Times New Roman"/>
          <w:color w:val="00000A"/>
          <w:sz w:val="24"/>
          <w:szCs w:val="24"/>
        </w:rPr>
        <w:t>izpildes nodrošināšanai</w:t>
      </w:r>
      <w:r w:rsidR="007D21CB">
        <w:rPr>
          <w:rFonts w:ascii="Times New Roman" w:eastAsia="Times New Roman" w:hAnsi="Times New Roman"/>
          <w:color w:val="00000A"/>
          <w:sz w:val="24"/>
          <w:szCs w:val="24"/>
        </w:rPr>
        <w:t xml:space="preserve">, </w:t>
      </w:r>
      <w:r w:rsidR="005D0BC5" w:rsidRPr="002860EE">
        <w:rPr>
          <w:rFonts w:ascii="Times New Roman" w:eastAsia="Times New Roman" w:hAnsi="Times New Roman"/>
          <w:color w:val="00000A"/>
          <w:sz w:val="24"/>
          <w:szCs w:val="24"/>
          <w:lang w:eastAsia="lv-LV"/>
        </w:rPr>
        <w:t xml:space="preserve">un </w:t>
      </w:r>
      <w:r w:rsidR="00022FD8">
        <w:rPr>
          <w:rFonts w:ascii="Times New Roman" w:eastAsia="Times New Roman" w:hAnsi="Times New Roman"/>
          <w:color w:val="00000A"/>
          <w:sz w:val="24"/>
          <w:szCs w:val="24"/>
          <w:lang w:eastAsia="lv-LV"/>
        </w:rPr>
        <w:t>P</w:t>
      </w:r>
      <w:r w:rsidR="005D0BC5" w:rsidRPr="002860EE">
        <w:rPr>
          <w:rFonts w:ascii="Times New Roman" w:eastAsia="Times New Roman" w:hAnsi="Times New Roman"/>
          <w:color w:val="00000A"/>
          <w:sz w:val="24"/>
          <w:szCs w:val="24"/>
          <w:lang w:eastAsia="lv-LV"/>
        </w:rPr>
        <w:t>ašvaldība ir gatava to pārņemt savā īpašumā.</w:t>
      </w:r>
    </w:p>
    <w:p w14:paraId="12803A41" w14:textId="29B07439" w:rsidR="006D2974" w:rsidRPr="006D2974" w:rsidRDefault="006D2974" w:rsidP="007D21CB">
      <w:pPr>
        <w:pStyle w:val="ListParagraph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A"/>
          <w:sz w:val="24"/>
          <w:szCs w:val="24"/>
        </w:rPr>
      </w:pPr>
      <w:r>
        <w:rPr>
          <w:rFonts w:ascii="Times New Roman" w:eastAsia="Times New Roman" w:hAnsi="Times New Roman"/>
          <w:color w:val="00000A"/>
          <w:sz w:val="24"/>
          <w:szCs w:val="24"/>
        </w:rPr>
        <w:t xml:space="preserve">MK noteikumu Nr. 1354 </w:t>
      </w:r>
      <w:r w:rsidRPr="006D2974">
        <w:rPr>
          <w:rFonts w:ascii="Times New Roman" w:eastAsia="Times New Roman" w:hAnsi="Times New Roman"/>
          <w:color w:val="00000A"/>
          <w:sz w:val="24"/>
          <w:szCs w:val="24"/>
        </w:rPr>
        <w:t>32.</w:t>
      </w:r>
      <w:r w:rsidRPr="006D2974">
        <w:rPr>
          <w:rFonts w:ascii="Times New Roman" w:eastAsia="Times New Roman" w:hAnsi="Times New Roman"/>
          <w:color w:val="00000A"/>
          <w:sz w:val="24"/>
          <w:szCs w:val="24"/>
          <w:vertAlign w:val="superscript"/>
        </w:rPr>
        <w:t>5</w:t>
      </w:r>
      <w:r>
        <w:rPr>
          <w:rFonts w:ascii="Times New Roman" w:eastAsia="Times New Roman" w:hAnsi="Times New Roman"/>
          <w:color w:val="00000A"/>
          <w:sz w:val="24"/>
          <w:szCs w:val="24"/>
        </w:rPr>
        <w:t xml:space="preserve"> punkts paredz, ka </w:t>
      </w:r>
      <w:r w:rsidRPr="006D2974">
        <w:rPr>
          <w:rFonts w:ascii="Times New Roman" w:eastAsia="Times New Roman" w:hAnsi="Times New Roman"/>
          <w:color w:val="00000A"/>
          <w:sz w:val="24"/>
          <w:szCs w:val="24"/>
        </w:rPr>
        <w:t xml:space="preserve">Pašvaldība 15 dienu laikā pēc </w:t>
      </w:r>
      <w:r>
        <w:rPr>
          <w:rFonts w:ascii="Times New Roman" w:eastAsia="Times New Roman" w:hAnsi="Times New Roman"/>
          <w:color w:val="00000A"/>
          <w:sz w:val="24"/>
          <w:szCs w:val="24"/>
        </w:rPr>
        <w:t xml:space="preserve">tās </w:t>
      </w:r>
      <w:r w:rsidRPr="006D2974">
        <w:rPr>
          <w:rFonts w:ascii="Times New Roman" w:eastAsia="Times New Roman" w:hAnsi="Times New Roman"/>
          <w:color w:val="00000A"/>
          <w:sz w:val="24"/>
          <w:szCs w:val="24"/>
        </w:rPr>
        <w:t xml:space="preserve">lēmuma pieņemšanas par valstij piekritīgās mantas pārņemšanu </w:t>
      </w:r>
      <w:proofErr w:type="spellStart"/>
      <w:r w:rsidRPr="006D2974">
        <w:rPr>
          <w:rFonts w:ascii="Times New Roman" w:eastAsia="Times New Roman" w:hAnsi="Times New Roman"/>
          <w:color w:val="00000A"/>
          <w:sz w:val="24"/>
          <w:szCs w:val="24"/>
        </w:rPr>
        <w:t>nosūta</w:t>
      </w:r>
      <w:proofErr w:type="spellEnd"/>
      <w:r w:rsidRPr="006D2974">
        <w:rPr>
          <w:rFonts w:ascii="Times New Roman" w:eastAsia="Times New Roman" w:hAnsi="Times New Roman"/>
          <w:color w:val="00000A"/>
          <w:sz w:val="24"/>
          <w:szCs w:val="24"/>
        </w:rPr>
        <w:t xml:space="preserve"> attiecīgo informāciju Vides aizsardzības un reģionālās attīstības ministrijai un </w:t>
      </w:r>
      <w:r>
        <w:rPr>
          <w:rFonts w:ascii="Times New Roman" w:eastAsia="Times New Roman" w:hAnsi="Times New Roman"/>
          <w:color w:val="00000A"/>
          <w:sz w:val="24"/>
          <w:szCs w:val="24"/>
        </w:rPr>
        <w:t>VID</w:t>
      </w:r>
      <w:r w:rsidRPr="006D2974">
        <w:rPr>
          <w:rFonts w:ascii="Times New Roman" w:eastAsia="Times New Roman" w:hAnsi="Times New Roman"/>
          <w:color w:val="00000A"/>
          <w:sz w:val="24"/>
          <w:szCs w:val="24"/>
        </w:rPr>
        <w:t>. Vides aizsardzības un reģionālās attīstības ministrija sagatavo Ministru kabineta rīkojuma projektu par attiecīgā īpašuma nodošanu pašvaldībai, un vides aizsardzības un reģionālās attīstības ministrs noteiktā kārtībā to iesniedz izskatīšanai Ministru kabinetā.</w:t>
      </w:r>
    </w:p>
    <w:p w14:paraId="7429079F" w14:textId="77777777" w:rsidR="005D0BC5" w:rsidRPr="002860EE" w:rsidRDefault="005D0BC5" w:rsidP="005D0BC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</w:rPr>
      </w:pPr>
    </w:p>
    <w:p w14:paraId="6852AD25" w14:textId="7879F13D" w:rsidR="005D0BC5" w:rsidRPr="002860EE" w:rsidRDefault="005D0BC5" w:rsidP="005D0BC5">
      <w:pPr>
        <w:tabs>
          <w:tab w:val="left" w:pos="72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2860EE">
        <w:rPr>
          <w:rFonts w:ascii="Times New Roman" w:eastAsia="Times New Roman" w:hAnsi="Times New Roman"/>
          <w:color w:val="000000"/>
          <w:sz w:val="24"/>
          <w:szCs w:val="24"/>
        </w:rPr>
        <w:t xml:space="preserve">Ņemot vērā minēto, un pamatojoties uz </w:t>
      </w:r>
      <w:r w:rsidR="009F1007" w:rsidRPr="009F1007">
        <w:rPr>
          <w:rFonts w:ascii="Times New Roman" w:eastAsia="Times New Roman" w:hAnsi="Times New Roman"/>
          <w:color w:val="000000"/>
          <w:sz w:val="24"/>
          <w:szCs w:val="24"/>
        </w:rPr>
        <w:t>Ministru kabineta 2013.</w:t>
      </w:r>
      <w:r w:rsidR="009F1007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="009F1007" w:rsidRPr="009F1007">
        <w:rPr>
          <w:rFonts w:ascii="Times New Roman" w:eastAsia="Times New Roman" w:hAnsi="Times New Roman"/>
          <w:color w:val="000000"/>
          <w:sz w:val="24"/>
          <w:szCs w:val="24"/>
        </w:rPr>
        <w:t>gada 26.</w:t>
      </w:r>
      <w:r w:rsidR="009F100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9F1007" w:rsidRPr="009F1007">
        <w:rPr>
          <w:rFonts w:ascii="Times New Roman" w:eastAsia="Times New Roman" w:hAnsi="Times New Roman"/>
          <w:color w:val="000000"/>
          <w:sz w:val="24"/>
          <w:szCs w:val="24"/>
        </w:rPr>
        <w:t>novembra noteikumu Nr.</w:t>
      </w:r>
      <w:r w:rsidR="009F1007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="009F1007" w:rsidRPr="009F1007">
        <w:rPr>
          <w:rFonts w:ascii="Times New Roman" w:eastAsia="Times New Roman" w:hAnsi="Times New Roman"/>
          <w:color w:val="000000"/>
          <w:sz w:val="24"/>
          <w:szCs w:val="24"/>
        </w:rPr>
        <w:t xml:space="preserve">1354 “Kārtība, kādā veicama valstij piekritīgās mantas uzskaite, novērtēšana, realizācija, nodošana bez maksas, iznīcināšana un realizācijas ieņēmumu ieskaitīšana valsts budžetā” </w:t>
      </w:r>
      <w:r w:rsidR="009F1007" w:rsidRPr="00A85C5B">
        <w:rPr>
          <w:rFonts w:ascii="Times New Roman" w:eastAsia="Times New Roman" w:hAnsi="Times New Roman"/>
          <w:color w:val="000000"/>
          <w:sz w:val="24"/>
          <w:szCs w:val="24"/>
        </w:rPr>
        <w:t>32.4.1.</w:t>
      </w:r>
      <w:r w:rsidR="009F1007" w:rsidRPr="009F1007">
        <w:rPr>
          <w:rFonts w:ascii="Times New Roman" w:eastAsia="Times New Roman" w:hAnsi="Times New Roman"/>
          <w:color w:val="000000"/>
          <w:sz w:val="24"/>
          <w:szCs w:val="24"/>
        </w:rPr>
        <w:t xml:space="preserve"> apakšpunktu</w:t>
      </w:r>
      <w:r w:rsidR="006D2974">
        <w:rPr>
          <w:rFonts w:ascii="Times New Roman" w:eastAsia="Times New Roman" w:hAnsi="Times New Roman"/>
          <w:color w:val="000000"/>
          <w:sz w:val="24"/>
          <w:szCs w:val="24"/>
        </w:rPr>
        <w:t xml:space="preserve"> un </w:t>
      </w:r>
      <w:r w:rsidR="006D2974" w:rsidRPr="006D2974">
        <w:rPr>
          <w:rFonts w:ascii="Times New Roman" w:eastAsia="Times New Roman" w:hAnsi="Times New Roman"/>
          <w:color w:val="00000A"/>
          <w:sz w:val="24"/>
          <w:szCs w:val="24"/>
        </w:rPr>
        <w:t>32.</w:t>
      </w:r>
      <w:r w:rsidR="006D2974" w:rsidRPr="006D2974">
        <w:rPr>
          <w:rFonts w:ascii="Times New Roman" w:eastAsia="Times New Roman" w:hAnsi="Times New Roman"/>
          <w:color w:val="00000A"/>
          <w:sz w:val="24"/>
          <w:szCs w:val="24"/>
          <w:vertAlign w:val="superscript"/>
        </w:rPr>
        <w:t>5</w:t>
      </w:r>
      <w:r w:rsidR="006D2974">
        <w:rPr>
          <w:rFonts w:ascii="Times New Roman" w:eastAsia="Times New Roman" w:hAnsi="Times New Roman"/>
          <w:color w:val="00000A"/>
          <w:sz w:val="24"/>
          <w:szCs w:val="24"/>
        </w:rPr>
        <w:t> punktu</w:t>
      </w:r>
      <w:r w:rsidR="009F1007">
        <w:rPr>
          <w:rFonts w:ascii="Times New Roman" w:eastAsia="Times New Roman" w:hAnsi="Times New Roman"/>
          <w:color w:val="000000"/>
          <w:sz w:val="24"/>
          <w:szCs w:val="24"/>
        </w:rPr>
        <w:t xml:space="preserve"> un </w:t>
      </w:r>
      <w:r w:rsidR="000A6218" w:rsidRPr="002860EE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Pr="002860EE">
        <w:rPr>
          <w:rFonts w:ascii="Times New Roman" w:eastAsia="Times New Roman" w:hAnsi="Times New Roman"/>
          <w:color w:val="000000"/>
          <w:sz w:val="24"/>
          <w:szCs w:val="24"/>
        </w:rPr>
        <w:t>ašvaldīb</w:t>
      </w:r>
      <w:r w:rsidR="000A6218" w:rsidRPr="002860EE">
        <w:rPr>
          <w:rFonts w:ascii="Times New Roman" w:eastAsia="Times New Roman" w:hAnsi="Times New Roman"/>
          <w:color w:val="000000"/>
          <w:sz w:val="24"/>
          <w:szCs w:val="24"/>
        </w:rPr>
        <w:t>u likuma</w:t>
      </w:r>
      <w:r w:rsidRPr="002860EE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D12FC9">
        <w:rPr>
          <w:rFonts w:ascii="Times New Roman" w:eastAsia="Times New Roman" w:hAnsi="Times New Roman"/>
          <w:color w:val="00000A"/>
          <w:sz w:val="24"/>
          <w:szCs w:val="24"/>
        </w:rPr>
        <w:t>4</w:t>
      </w:r>
      <w:r w:rsidRPr="002860EE">
        <w:rPr>
          <w:rFonts w:ascii="Times New Roman" w:eastAsia="Times New Roman" w:hAnsi="Times New Roman"/>
          <w:color w:val="00000A"/>
          <w:sz w:val="24"/>
          <w:szCs w:val="24"/>
        </w:rPr>
        <w:t>.</w:t>
      </w:r>
      <w:r w:rsidR="00D12FC9">
        <w:rPr>
          <w:rFonts w:ascii="Times New Roman" w:eastAsia="Times New Roman" w:hAnsi="Times New Roman"/>
          <w:color w:val="00000A"/>
          <w:sz w:val="24"/>
          <w:szCs w:val="24"/>
        </w:rPr>
        <w:t> </w:t>
      </w:r>
      <w:r w:rsidRPr="002860EE">
        <w:rPr>
          <w:rFonts w:ascii="Times New Roman" w:eastAsia="Times New Roman" w:hAnsi="Times New Roman"/>
          <w:color w:val="00000A"/>
          <w:sz w:val="24"/>
          <w:szCs w:val="24"/>
        </w:rPr>
        <w:t>panta  pirmās daļas 4.</w:t>
      </w:r>
      <w:r w:rsidR="000A6218" w:rsidRPr="002860EE">
        <w:rPr>
          <w:rFonts w:ascii="Times New Roman" w:eastAsia="Times New Roman" w:hAnsi="Times New Roman"/>
          <w:color w:val="00000A"/>
          <w:sz w:val="24"/>
          <w:szCs w:val="24"/>
        </w:rPr>
        <w:t xml:space="preserve"> un </w:t>
      </w:r>
      <w:r w:rsidR="00D12FC9">
        <w:rPr>
          <w:rFonts w:ascii="Times New Roman" w:eastAsia="Times New Roman" w:hAnsi="Times New Roman"/>
          <w:color w:val="00000A"/>
          <w:sz w:val="24"/>
          <w:szCs w:val="24"/>
        </w:rPr>
        <w:t>10</w:t>
      </w:r>
      <w:r w:rsidR="000A6218" w:rsidRPr="002860EE">
        <w:rPr>
          <w:rFonts w:ascii="Times New Roman" w:eastAsia="Times New Roman" w:hAnsi="Times New Roman"/>
          <w:color w:val="00000A"/>
          <w:sz w:val="24"/>
          <w:szCs w:val="24"/>
        </w:rPr>
        <w:t>.</w:t>
      </w:r>
      <w:r w:rsidR="00D12FC9">
        <w:rPr>
          <w:rFonts w:ascii="Times New Roman" w:eastAsia="Times New Roman" w:hAnsi="Times New Roman"/>
          <w:color w:val="00000A"/>
          <w:sz w:val="24"/>
          <w:szCs w:val="24"/>
        </w:rPr>
        <w:t> </w:t>
      </w:r>
      <w:r w:rsidRPr="002860EE">
        <w:rPr>
          <w:rFonts w:ascii="Times New Roman" w:eastAsia="Times New Roman" w:hAnsi="Times New Roman"/>
          <w:color w:val="00000A"/>
          <w:sz w:val="24"/>
          <w:szCs w:val="24"/>
        </w:rPr>
        <w:t xml:space="preserve">punktu, Ropažu novada pašvaldības dome </w:t>
      </w:r>
      <w:r w:rsidRPr="002860EE">
        <w:rPr>
          <w:rFonts w:ascii="Times New Roman" w:eastAsia="Times New Roman" w:hAnsi="Times New Roman"/>
          <w:b/>
          <w:bCs/>
          <w:color w:val="00000A"/>
          <w:sz w:val="24"/>
          <w:szCs w:val="24"/>
        </w:rPr>
        <w:t>NOLEMJ</w:t>
      </w:r>
      <w:r w:rsidRPr="002860EE">
        <w:rPr>
          <w:rFonts w:ascii="Times New Roman" w:eastAsia="Times New Roman" w:hAnsi="Times New Roman"/>
          <w:color w:val="00000A"/>
          <w:sz w:val="24"/>
          <w:szCs w:val="24"/>
        </w:rPr>
        <w:t>:</w:t>
      </w:r>
    </w:p>
    <w:p w14:paraId="46C9579B" w14:textId="77777777" w:rsidR="005D0BC5" w:rsidRPr="002860EE" w:rsidRDefault="005D0BC5" w:rsidP="005D0BC5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</w:rPr>
      </w:pPr>
    </w:p>
    <w:p w14:paraId="75816A72" w14:textId="09D351BC" w:rsidR="005D0BC5" w:rsidRPr="002860EE" w:rsidRDefault="005D0BC5" w:rsidP="00C9123C">
      <w:pPr>
        <w:numPr>
          <w:ilvl w:val="0"/>
          <w:numId w:val="1"/>
        </w:numPr>
        <w:spacing w:after="0" w:line="240" w:lineRule="auto"/>
        <w:ind w:left="567" w:right="-5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860EE">
        <w:rPr>
          <w:rFonts w:ascii="Times New Roman" w:eastAsia="Times New Roman" w:hAnsi="Times New Roman"/>
          <w:sz w:val="24"/>
          <w:szCs w:val="24"/>
          <w:lang w:eastAsia="lv-LV"/>
        </w:rPr>
        <w:t>Nekustamais īpašums</w:t>
      </w:r>
      <w:r w:rsidRPr="002860EE">
        <w:rPr>
          <w:rFonts w:ascii="Times New Roman" w:eastAsia="Times New Roman" w:hAnsi="Times New Roman"/>
          <w:color w:val="000000"/>
          <w:sz w:val="24"/>
          <w:szCs w:val="24"/>
          <w:lang w:eastAsia="lv-LV" w:bidi="lo-LA"/>
        </w:rPr>
        <w:t xml:space="preserve"> </w:t>
      </w:r>
      <w:r w:rsidR="00983284" w:rsidRPr="00983284">
        <w:rPr>
          <w:rFonts w:ascii="Times New Roman" w:eastAsia="Times New Roman" w:hAnsi="Times New Roman"/>
          <w:color w:val="000000"/>
          <w:sz w:val="24"/>
          <w:szCs w:val="24"/>
          <w:lang w:eastAsia="lv-LV" w:bidi="lo-LA"/>
        </w:rPr>
        <w:t>Liedaga iel</w:t>
      </w:r>
      <w:r w:rsidR="00983284">
        <w:rPr>
          <w:rFonts w:ascii="Times New Roman" w:eastAsia="Times New Roman" w:hAnsi="Times New Roman"/>
          <w:color w:val="000000"/>
          <w:sz w:val="24"/>
          <w:szCs w:val="24"/>
          <w:lang w:eastAsia="lv-LV" w:bidi="lo-LA"/>
        </w:rPr>
        <w:t>ā</w:t>
      </w:r>
      <w:r w:rsidR="00983284" w:rsidRPr="00983284">
        <w:rPr>
          <w:rFonts w:ascii="Times New Roman" w:eastAsia="Times New Roman" w:hAnsi="Times New Roman"/>
          <w:color w:val="000000"/>
          <w:sz w:val="24"/>
          <w:szCs w:val="24"/>
          <w:lang w:eastAsia="lv-LV" w:bidi="lo-LA"/>
        </w:rPr>
        <w:t xml:space="preserve"> 26, </w:t>
      </w:r>
      <w:proofErr w:type="spellStart"/>
      <w:r w:rsidR="00983284" w:rsidRPr="00983284">
        <w:rPr>
          <w:rFonts w:ascii="Times New Roman" w:eastAsia="Times New Roman" w:hAnsi="Times New Roman"/>
          <w:color w:val="000000"/>
          <w:sz w:val="24"/>
          <w:szCs w:val="24"/>
          <w:lang w:eastAsia="lv-LV" w:bidi="lo-LA"/>
        </w:rPr>
        <w:t>Priedkaln</w:t>
      </w:r>
      <w:r w:rsidR="00983284">
        <w:rPr>
          <w:rFonts w:ascii="Times New Roman" w:eastAsia="Times New Roman" w:hAnsi="Times New Roman"/>
          <w:color w:val="000000"/>
          <w:sz w:val="24"/>
          <w:szCs w:val="24"/>
          <w:lang w:eastAsia="lv-LV" w:bidi="lo-LA"/>
        </w:rPr>
        <w:t>ē</w:t>
      </w:r>
      <w:proofErr w:type="spellEnd"/>
      <w:r w:rsidR="00983284" w:rsidRPr="00983284">
        <w:rPr>
          <w:rFonts w:ascii="Times New Roman" w:eastAsia="Times New Roman" w:hAnsi="Times New Roman"/>
          <w:color w:val="000000"/>
          <w:sz w:val="24"/>
          <w:szCs w:val="24"/>
          <w:lang w:eastAsia="lv-LV" w:bidi="lo-LA"/>
        </w:rPr>
        <w:t xml:space="preserve">, Garkalnes pagastā, Ropažu novadā, kadastra nr. 8060 002 0412, </w:t>
      </w:r>
      <w:r w:rsidR="00983284">
        <w:rPr>
          <w:rFonts w:ascii="Times New Roman" w:eastAsia="Times New Roman" w:hAnsi="Times New Roman"/>
          <w:color w:val="000000"/>
          <w:sz w:val="24"/>
          <w:szCs w:val="24"/>
          <w:lang w:eastAsia="lv-LV" w:bidi="lo-LA"/>
        </w:rPr>
        <w:t>kas</w:t>
      </w:r>
      <w:r w:rsidR="00983284" w:rsidRPr="00983284">
        <w:rPr>
          <w:rFonts w:ascii="Times New Roman" w:eastAsia="Times New Roman" w:hAnsi="Times New Roman"/>
          <w:color w:val="000000"/>
          <w:sz w:val="24"/>
          <w:szCs w:val="24"/>
          <w:lang w:eastAsia="lv-LV" w:bidi="lo-LA"/>
        </w:rPr>
        <w:t xml:space="preserve"> sastāv no zemes gabala ar kopējo platību 0.3126 ha (kadastra apzīmējums 80600020412) un dzīvojamās mājas (kadastra </w:t>
      </w:r>
      <w:r w:rsidR="00983284" w:rsidRPr="00983284">
        <w:rPr>
          <w:rFonts w:ascii="Times New Roman" w:eastAsia="Times New Roman" w:hAnsi="Times New Roman"/>
          <w:color w:val="000000"/>
          <w:sz w:val="24"/>
          <w:szCs w:val="24"/>
          <w:lang w:eastAsia="lv-LV" w:bidi="lo-LA"/>
        </w:rPr>
        <w:lastRenderedPageBreak/>
        <w:t>apzīmējums 80600020412001)</w:t>
      </w:r>
      <w:r w:rsidR="00EF35D2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Pr="002860EE">
        <w:rPr>
          <w:rFonts w:ascii="Times New Roman" w:eastAsia="Times New Roman" w:hAnsi="Times New Roman"/>
          <w:sz w:val="24"/>
          <w:szCs w:val="24"/>
          <w:lang w:eastAsia="lv-LV"/>
        </w:rPr>
        <w:t xml:space="preserve"> ir nepieciešams pašvaldībai tās funkciju </w:t>
      </w:r>
      <w:r w:rsidRPr="002860EE">
        <w:rPr>
          <w:rFonts w:ascii="Times New Roman" w:eastAsia="Times New Roman" w:hAnsi="Times New Roman"/>
          <w:sz w:val="24"/>
          <w:szCs w:val="24"/>
        </w:rPr>
        <w:t>nodrošināšanai</w:t>
      </w:r>
      <w:r w:rsidRPr="002860EE">
        <w:rPr>
          <w:rFonts w:ascii="Times New Roman" w:eastAsia="Times New Roman" w:hAnsi="Times New Roman"/>
          <w:sz w:val="24"/>
          <w:szCs w:val="24"/>
          <w:lang w:eastAsia="lv-LV"/>
        </w:rPr>
        <w:t xml:space="preserve"> – </w:t>
      </w:r>
      <w:r w:rsidRPr="002860EE">
        <w:rPr>
          <w:rFonts w:ascii="Times New Roman" w:eastAsia="Times New Roman" w:hAnsi="Times New Roman"/>
          <w:sz w:val="24"/>
          <w:szCs w:val="24"/>
        </w:rPr>
        <w:t xml:space="preserve"> gādāt par iedzīvotāju izglītību </w:t>
      </w:r>
      <w:r w:rsidR="00DB4DEB">
        <w:rPr>
          <w:rFonts w:ascii="Times New Roman" w:eastAsia="Times New Roman" w:hAnsi="Times New Roman"/>
          <w:sz w:val="24"/>
          <w:szCs w:val="24"/>
        </w:rPr>
        <w:t xml:space="preserve">un </w:t>
      </w:r>
      <w:r w:rsidR="00DB4DEB" w:rsidRPr="00DB4DEB">
        <w:rPr>
          <w:rFonts w:ascii="Times New Roman" w:eastAsia="Times New Roman" w:hAnsi="Times New Roman"/>
          <w:sz w:val="24"/>
          <w:szCs w:val="24"/>
        </w:rPr>
        <w:t>sniegt iedzīvotājiem palīdzību mājokļa jautājumu risināšanā</w:t>
      </w:r>
      <w:r w:rsidR="00A85C5B" w:rsidRPr="00A85C5B">
        <w:rPr>
          <w:rFonts w:ascii="Times New Roman" w:eastAsia="Times New Roman" w:hAnsi="Times New Roman"/>
          <w:sz w:val="24"/>
          <w:szCs w:val="24"/>
        </w:rPr>
        <w:t xml:space="preserve"> </w:t>
      </w:r>
      <w:r w:rsidR="00A85C5B" w:rsidRPr="002860EE">
        <w:rPr>
          <w:rFonts w:ascii="Times New Roman" w:eastAsia="Times New Roman" w:hAnsi="Times New Roman"/>
          <w:sz w:val="24"/>
          <w:szCs w:val="24"/>
        </w:rPr>
        <w:t xml:space="preserve">atbilstoši </w:t>
      </w:r>
      <w:r w:rsidR="00A85C5B">
        <w:rPr>
          <w:rFonts w:ascii="Times New Roman" w:eastAsia="Times New Roman" w:hAnsi="Times New Roman"/>
          <w:sz w:val="24"/>
          <w:szCs w:val="24"/>
        </w:rPr>
        <w:t>Pašvaldību likuma 4. panta pirmās daļas 4. un 10. punktam</w:t>
      </w:r>
      <w:r w:rsidR="001F622C">
        <w:rPr>
          <w:rFonts w:ascii="Times New Roman" w:eastAsia="Times New Roman" w:hAnsi="Times New Roman"/>
          <w:sz w:val="24"/>
          <w:szCs w:val="24"/>
        </w:rPr>
        <w:t>,</w:t>
      </w:r>
      <w:r w:rsidRPr="002860EE">
        <w:rPr>
          <w:rFonts w:ascii="Times New Roman" w:eastAsia="Times New Roman" w:hAnsi="Times New Roman"/>
          <w:sz w:val="24"/>
          <w:szCs w:val="24"/>
        </w:rPr>
        <w:t xml:space="preserve"> </w:t>
      </w:r>
      <w:r w:rsidRPr="002860EE">
        <w:rPr>
          <w:rFonts w:ascii="Times New Roman" w:eastAsia="Times New Roman" w:hAnsi="Times New Roman"/>
          <w:sz w:val="24"/>
          <w:szCs w:val="24"/>
          <w:lang w:eastAsia="lv-LV"/>
        </w:rPr>
        <w:t xml:space="preserve">un pašvaldība ir gatava to pārņemt savā </w:t>
      </w:r>
      <w:r w:rsidRPr="002860EE">
        <w:rPr>
          <w:rFonts w:ascii="Times New Roman" w:eastAsia="Times New Roman" w:hAnsi="Times New Roman"/>
          <w:sz w:val="24"/>
          <w:szCs w:val="24"/>
        </w:rPr>
        <w:t>īpašumā</w:t>
      </w:r>
      <w:r w:rsidRPr="002860EE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.</w:t>
      </w:r>
    </w:p>
    <w:p w14:paraId="00DD978C" w14:textId="77777777" w:rsidR="005D0BC5" w:rsidRPr="002860EE" w:rsidRDefault="005D0BC5" w:rsidP="00022FD8">
      <w:pPr>
        <w:numPr>
          <w:ilvl w:val="0"/>
          <w:numId w:val="1"/>
        </w:numPr>
        <w:spacing w:after="0" w:line="240" w:lineRule="auto"/>
        <w:ind w:left="567" w:right="-5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860EE">
        <w:rPr>
          <w:rFonts w:ascii="Times New Roman" w:eastAsia="Times New Roman" w:hAnsi="Times New Roman"/>
          <w:sz w:val="24"/>
          <w:szCs w:val="24"/>
        </w:rPr>
        <w:t xml:space="preserve">Informēt </w:t>
      </w:r>
      <w:r w:rsidRPr="00022FD8">
        <w:rPr>
          <w:rFonts w:ascii="Times New Roman" w:eastAsia="Times New Roman" w:hAnsi="Times New Roman"/>
          <w:spacing w:val="-1"/>
          <w:sz w:val="24"/>
          <w:szCs w:val="24"/>
        </w:rPr>
        <w:t>Valsts</w:t>
      </w:r>
      <w:r w:rsidRPr="002860EE">
        <w:rPr>
          <w:rFonts w:ascii="Times New Roman" w:eastAsia="Times New Roman" w:hAnsi="Times New Roman"/>
          <w:sz w:val="24"/>
          <w:szCs w:val="24"/>
        </w:rPr>
        <w:t xml:space="preserve"> ieņēmumu dienestu par pieņemto lēmumu.</w:t>
      </w:r>
    </w:p>
    <w:p w14:paraId="5E516A98" w14:textId="67A960A4" w:rsidR="007D3A62" w:rsidRPr="007B6BDB" w:rsidRDefault="005D0BC5" w:rsidP="00022FD8">
      <w:pPr>
        <w:numPr>
          <w:ilvl w:val="0"/>
          <w:numId w:val="1"/>
        </w:numPr>
        <w:spacing w:after="0" w:line="240" w:lineRule="auto"/>
        <w:ind w:left="567" w:right="-5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2860EE">
        <w:rPr>
          <w:rFonts w:ascii="Times New Roman" w:eastAsia="Times New Roman" w:hAnsi="Times New Roman"/>
          <w:sz w:val="24"/>
          <w:szCs w:val="24"/>
        </w:rPr>
        <w:t xml:space="preserve">Attīstības, </w:t>
      </w:r>
      <w:r w:rsidRPr="00022FD8">
        <w:rPr>
          <w:rFonts w:ascii="Times New Roman" w:eastAsia="Times New Roman" w:hAnsi="Times New Roman"/>
          <w:spacing w:val="-1"/>
          <w:sz w:val="24"/>
          <w:szCs w:val="24"/>
        </w:rPr>
        <w:t>īpašumu</w:t>
      </w:r>
      <w:r w:rsidRPr="002860EE">
        <w:rPr>
          <w:rFonts w:ascii="Times New Roman" w:eastAsia="Times New Roman" w:hAnsi="Times New Roman"/>
          <w:sz w:val="24"/>
          <w:szCs w:val="24"/>
        </w:rPr>
        <w:t xml:space="preserve"> un investīciju departamenta Nekustamā īpašuma nodaļai nosūtīt informāciju Vides aizsardzības un reģionālās attīstības ministrijai Ministru kabineta rīkojuma projekta par valstij piekritīga nekustamā īpašuma nodošanu pašvaldības īpašumā sagatavošanai.</w:t>
      </w:r>
    </w:p>
    <w:p w14:paraId="636193C7" w14:textId="77777777" w:rsidR="005D0BC5" w:rsidRPr="002860EE" w:rsidRDefault="005D0BC5" w:rsidP="003372FF">
      <w:pPr>
        <w:keepNext/>
        <w:tabs>
          <w:tab w:val="left" w:pos="3960"/>
        </w:tabs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32AB3936" w14:textId="77777777" w:rsidR="001F622C" w:rsidRPr="001F622C" w:rsidRDefault="001F622C" w:rsidP="003372FF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1F622C">
        <w:rPr>
          <w:rFonts w:ascii="Times New Roman" w:hAnsi="Times New Roman"/>
          <w:color w:val="000000" w:themeColor="text1"/>
          <w:sz w:val="24"/>
          <w:szCs w:val="24"/>
        </w:rPr>
        <w:t xml:space="preserve">Ropažu novada pašvaldības domes priekšsēdētāja                                           </w:t>
      </w:r>
      <w:proofErr w:type="spellStart"/>
      <w:r w:rsidRPr="001F622C">
        <w:rPr>
          <w:rFonts w:ascii="Times New Roman" w:hAnsi="Times New Roman"/>
          <w:color w:val="000000" w:themeColor="text1"/>
          <w:sz w:val="24"/>
          <w:szCs w:val="24"/>
        </w:rPr>
        <w:t>V.Paulāne</w:t>
      </w:r>
      <w:proofErr w:type="spellEnd"/>
    </w:p>
    <w:p w14:paraId="6DBEABD9" w14:textId="77777777" w:rsidR="001F622C" w:rsidRPr="001F622C" w:rsidRDefault="001F622C" w:rsidP="003372FF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840FEE3" w14:textId="77777777" w:rsidR="003372FF" w:rsidRPr="003372FF" w:rsidRDefault="003372FF" w:rsidP="003372FF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3372FF">
        <w:rPr>
          <w:rFonts w:ascii="Times New Roman" w:hAnsi="Times New Roman"/>
          <w:i/>
          <w:iCs/>
          <w:sz w:val="20"/>
          <w:szCs w:val="20"/>
        </w:rPr>
        <w:t xml:space="preserve">Sagatavotājs Linda </w:t>
      </w:r>
      <w:proofErr w:type="spellStart"/>
      <w:r w:rsidRPr="003372FF">
        <w:rPr>
          <w:rFonts w:ascii="Times New Roman" w:hAnsi="Times New Roman"/>
          <w:i/>
          <w:iCs/>
          <w:sz w:val="20"/>
          <w:szCs w:val="20"/>
        </w:rPr>
        <w:t>Dioro</w:t>
      </w:r>
      <w:proofErr w:type="spellEnd"/>
    </w:p>
    <w:p w14:paraId="0CC73A16" w14:textId="1BFC7ED4" w:rsidR="00C863D7" w:rsidRDefault="003372FF" w:rsidP="003372FF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3372FF">
        <w:rPr>
          <w:rFonts w:ascii="Times New Roman" w:hAnsi="Times New Roman"/>
          <w:i/>
          <w:iCs/>
          <w:sz w:val="20"/>
          <w:szCs w:val="20"/>
        </w:rPr>
        <w:t>linda.dioro@ropazi.lv, 28755984</w:t>
      </w:r>
    </w:p>
    <w:p w14:paraId="409A4768" w14:textId="7B5BA7D7" w:rsidR="00C0686F" w:rsidRDefault="00BA5153">
      <w:pPr>
        <w:spacing w:line="259" w:lineRule="auto"/>
        <w:rPr>
          <w:rFonts w:ascii="Times New Roman" w:hAnsi="Times New Roman"/>
          <w:i/>
          <w:iCs/>
          <w:sz w:val="20"/>
          <w:szCs w:val="20"/>
        </w:rPr>
      </w:pPr>
      <w:r w:rsidRPr="00BA5153">
        <w:rPr>
          <w:rFonts w:ascii="Times New Roman" w:hAnsi="Times New Roman"/>
          <w:i/>
          <w:iCs/>
          <w:sz w:val="20"/>
          <w:szCs w:val="20"/>
        </w:rPr>
        <w:br w:type="page"/>
      </w:r>
    </w:p>
    <w:p w14:paraId="573CCF75" w14:textId="77777777" w:rsidR="00BA5410" w:rsidRPr="00BA5410" w:rsidRDefault="00BA5410" w:rsidP="00BA5410">
      <w:pPr>
        <w:spacing w:after="0" w:line="240" w:lineRule="auto"/>
        <w:jc w:val="right"/>
        <w:rPr>
          <w:rFonts w:ascii="Times New Roman" w:eastAsia="Times New Roman" w:hAnsi="Times New Roman"/>
          <w:noProof/>
          <w:sz w:val="24"/>
          <w:szCs w:val="24"/>
        </w:rPr>
      </w:pPr>
      <w:r w:rsidRPr="00BA5410">
        <w:rPr>
          <w:rFonts w:ascii="Times New Roman" w:hAnsi="Times New Roman"/>
          <w:noProof/>
          <w:sz w:val="24"/>
          <w:szCs w:val="24"/>
        </w:rPr>
        <w:lastRenderedPageBreak/>
        <w:t>Pielikums</w:t>
      </w:r>
    </w:p>
    <w:p w14:paraId="52EFAD9E" w14:textId="77777777" w:rsidR="00BA5410" w:rsidRPr="00BA5410" w:rsidRDefault="00BA5410" w:rsidP="00BA5410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</w:rPr>
      </w:pPr>
      <w:r w:rsidRPr="00BA5410">
        <w:rPr>
          <w:rFonts w:ascii="Times New Roman" w:hAnsi="Times New Roman"/>
          <w:noProof/>
          <w:sz w:val="24"/>
          <w:szCs w:val="24"/>
        </w:rPr>
        <w:t>Ropažu novada pašvaldības domes</w:t>
      </w:r>
    </w:p>
    <w:p w14:paraId="4FE478BD" w14:textId="26B3328B" w:rsidR="00BA5410" w:rsidRPr="00BA5410" w:rsidRDefault="00BA5410" w:rsidP="00BA5410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</w:rPr>
      </w:pPr>
      <w:r w:rsidRPr="00BA5410">
        <w:rPr>
          <w:rFonts w:ascii="Times New Roman" w:hAnsi="Times New Roman"/>
          <w:noProof/>
          <w:sz w:val="24"/>
          <w:szCs w:val="24"/>
        </w:rPr>
        <w:t>___.___.202</w:t>
      </w:r>
      <w:r>
        <w:rPr>
          <w:rFonts w:ascii="Times New Roman" w:hAnsi="Times New Roman"/>
          <w:noProof/>
          <w:sz w:val="24"/>
          <w:szCs w:val="24"/>
        </w:rPr>
        <w:t>3</w:t>
      </w:r>
      <w:r w:rsidRPr="00BA5410">
        <w:rPr>
          <w:rFonts w:ascii="Times New Roman" w:hAnsi="Times New Roman"/>
          <w:noProof/>
          <w:sz w:val="24"/>
          <w:szCs w:val="24"/>
        </w:rPr>
        <w:t>. lēmumam Nr.______</w:t>
      </w:r>
    </w:p>
    <w:p w14:paraId="05A56805" w14:textId="77777777" w:rsidR="00BA5410" w:rsidRPr="00BA5410" w:rsidRDefault="00BA5410" w:rsidP="00BA5410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</w:p>
    <w:p w14:paraId="35943719" w14:textId="43A6D351" w:rsidR="00BA5410" w:rsidRDefault="00BA5410" w:rsidP="00BA5410">
      <w:pPr>
        <w:spacing w:after="0" w:line="240" w:lineRule="auto"/>
        <w:jc w:val="center"/>
        <w:rPr>
          <w:rFonts w:ascii="Times New Roman" w:hAnsi="Times New Roman"/>
          <w:iCs/>
          <w:noProof/>
          <w:sz w:val="24"/>
          <w:szCs w:val="24"/>
        </w:rPr>
      </w:pPr>
      <w:r w:rsidRPr="00BA5410">
        <w:rPr>
          <w:rFonts w:ascii="Times New Roman" w:hAnsi="Times New Roman"/>
          <w:noProof/>
          <w:sz w:val="24"/>
          <w:szCs w:val="24"/>
        </w:rPr>
        <w:t xml:space="preserve">Nekustamā īpašuma </w:t>
      </w:r>
      <w:r w:rsidRPr="00BA5410">
        <w:rPr>
          <w:rFonts w:ascii="Times New Roman" w:hAnsi="Times New Roman"/>
          <w:iCs/>
          <w:noProof/>
          <w:sz w:val="24"/>
          <w:szCs w:val="24"/>
        </w:rPr>
        <w:t>atrašanās vietas shēma</w:t>
      </w:r>
    </w:p>
    <w:p w14:paraId="72059593" w14:textId="77777777" w:rsidR="00BA5410" w:rsidRPr="00BA5410" w:rsidRDefault="00BA5410" w:rsidP="00BA5410">
      <w:pPr>
        <w:spacing w:after="0" w:line="240" w:lineRule="auto"/>
        <w:jc w:val="center"/>
        <w:rPr>
          <w:rFonts w:ascii="Times New Roman" w:hAnsi="Times New Roman"/>
          <w:iCs/>
          <w:noProof/>
          <w:sz w:val="24"/>
          <w:szCs w:val="24"/>
          <w:lang w:eastAsia="lv-LV"/>
        </w:rPr>
      </w:pPr>
    </w:p>
    <w:tbl>
      <w:tblPr>
        <w:tblW w:w="796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5"/>
        <w:gridCol w:w="4027"/>
      </w:tblGrid>
      <w:tr w:rsidR="00BA5410" w:rsidRPr="00BA5410" w14:paraId="5A8470B5" w14:textId="77777777" w:rsidTr="00BA5410">
        <w:trPr>
          <w:trHeight w:val="208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2852A" w14:textId="77777777" w:rsidR="00BA5410" w:rsidRPr="00BA5410" w:rsidRDefault="00BA5410" w:rsidP="00BA5410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BA5410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Nekustamā īpašuma adrese: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bottom"/>
            <w:hideMark/>
          </w:tcPr>
          <w:p w14:paraId="6B8B4FE2" w14:textId="1BA1683B" w:rsidR="00BA5410" w:rsidRPr="00BA5410" w:rsidRDefault="00BA5410" w:rsidP="00BA541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BA5410">
              <w:rPr>
                <w:rFonts w:ascii="Times New Roman" w:hAnsi="Times New Roman"/>
                <w:b/>
                <w:noProof/>
                <w:sz w:val="24"/>
                <w:szCs w:val="24"/>
              </w:rPr>
              <w:t>Liedaga iel</w:t>
            </w:r>
            <w:r w:rsidR="002C160F">
              <w:rPr>
                <w:rFonts w:ascii="Times New Roman" w:hAnsi="Times New Roman"/>
                <w:b/>
                <w:noProof/>
                <w:sz w:val="24"/>
                <w:szCs w:val="24"/>
              </w:rPr>
              <w:t>a</w:t>
            </w:r>
            <w:r w:rsidRPr="00BA5410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26, Priedkaln</w:t>
            </w:r>
            <w:r w:rsidR="002C160F">
              <w:rPr>
                <w:rFonts w:ascii="Times New Roman" w:hAnsi="Times New Roman"/>
                <w:b/>
                <w:noProof/>
                <w:sz w:val="24"/>
                <w:szCs w:val="24"/>
              </w:rPr>
              <w:t>e</w:t>
            </w:r>
            <w:r w:rsidRPr="00BA5410">
              <w:rPr>
                <w:rFonts w:ascii="Times New Roman" w:hAnsi="Times New Roman"/>
                <w:b/>
                <w:noProof/>
                <w:sz w:val="24"/>
                <w:szCs w:val="24"/>
              </w:rPr>
              <w:t>, Garkalnes pag</w:t>
            </w:r>
            <w:r w:rsidR="002C160F">
              <w:rPr>
                <w:rFonts w:ascii="Times New Roman" w:hAnsi="Times New Roman"/>
                <w:b/>
                <w:noProof/>
                <w:sz w:val="24"/>
                <w:szCs w:val="24"/>
              </w:rPr>
              <w:t>.</w:t>
            </w:r>
            <w:r w:rsidRPr="00BA5410">
              <w:rPr>
                <w:rFonts w:ascii="Times New Roman" w:hAnsi="Times New Roman"/>
                <w:b/>
                <w:noProof/>
                <w:sz w:val="24"/>
                <w:szCs w:val="24"/>
              </w:rPr>
              <w:t>, Ropažu nov</w:t>
            </w:r>
            <w:r w:rsidR="002C160F">
              <w:rPr>
                <w:rFonts w:ascii="Times New Roman" w:hAnsi="Times New Roman"/>
                <w:b/>
                <w:noProof/>
                <w:sz w:val="24"/>
                <w:szCs w:val="24"/>
              </w:rPr>
              <w:t>.</w:t>
            </w:r>
          </w:p>
        </w:tc>
      </w:tr>
      <w:tr w:rsidR="00BA5410" w:rsidRPr="00BA5410" w14:paraId="7CE6B9EB" w14:textId="77777777" w:rsidTr="00BA5410">
        <w:trPr>
          <w:trHeight w:val="208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4C744" w14:textId="77777777" w:rsidR="00BA5410" w:rsidRPr="00BA5410" w:rsidRDefault="00BA5410" w:rsidP="00BA5410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BA5410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Zemes vienības kadastra apzīmējums: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bottom"/>
            <w:hideMark/>
          </w:tcPr>
          <w:p w14:paraId="54BD4AAD" w14:textId="67210728" w:rsidR="00BA5410" w:rsidRPr="00BA5410" w:rsidRDefault="002C160F" w:rsidP="00BA5410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2C160F">
              <w:rPr>
                <w:rFonts w:ascii="Times New Roman" w:hAnsi="Times New Roman"/>
                <w:b/>
                <w:noProof/>
                <w:sz w:val="24"/>
                <w:szCs w:val="24"/>
              </w:rPr>
              <w:t>80600020412</w:t>
            </w:r>
          </w:p>
        </w:tc>
      </w:tr>
      <w:tr w:rsidR="00BA5410" w:rsidRPr="00BA5410" w14:paraId="3A1815AD" w14:textId="77777777" w:rsidTr="00BA5410">
        <w:trPr>
          <w:trHeight w:val="150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75BDD" w14:textId="77777777" w:rsidR="00BA5410" w:rsidRPr="00BA5410" w:rsidRDefault="00BA5410" w:rsidP="00BA5410">
            <w:pPr>
              <w:spacing w:after="0" w:line="240" w:lineRule="auto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BA5410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Zemes vienības platība: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bottom"/>
            <w:hideMark/>
          </w:tcPr>
          <w:p w14:paraId="100C11EB" w14:textId="6B040DD6" w:rsidR="00BA5410" w:rsidRPr="00BA5410" w:rsidRDefault="002C160F" w:rsidP="00BA541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C160F">
              <w:rPr>
                <w:rFonts w:ascii="Times New Roman" w:hAnsi="Times New Roman"/>
                <w:b/>
                <w:noProof/>
                <w:sz w:val="24"/>
                <w:szCs w:val="24"/>
              </w:rPr>
              <w:t>0,3126 ha</w:t>
            </w:r>
          </w:p>
        </w:tc>
      </w:tr>
    </w:tbl>
    <w:p w14:paraId="49045541" w14:textId="77777777" w:rsidR="00BA5410" w:rsidRPr="00BA5410" w:rsidRDefault="00BA5410" w:rsidP="00BA541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46477C6C" w14:textId="00501C92" w:rsidR="00BA5410" w:rsidRDefault="002C160F" w:rsidP="00BA541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v-LV"/>
        </w:rPr>
        <w:drawing>
          <wp:inline distT="0" distB="0" distL="0" distR="0" wp14:anchorId="178199A4" wp14:editId="4394BEEB">
            <wp:extent cx="5417820" cy="3116580"/>
            <wp:effectExtent l="0" t="0" r="0" b="762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4BBB9" w14:textId="5F8261E7" w:rsidR="00D778A7" w:rsidRDefault="00D778A7" w:rsidP="00BA541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27F2BDE6" w14:textId="0D289814" w:rsidR="00D778A7" w:rsidRPr="00BA5410" w:rsidRDefault="00D778A7" w:rsidP="00BA5410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v-LV"/>
        </w:rPr>
        <w:drawing>
          <wp:inline distT="0" distB="0" distL="0" distR="0" wp14:anchorId="27B30B23" wp14:editId="5AFBE90E">
            <wp:extent cx="5425440" cy="3147060"/>
            <wp:effectExtent l="0" t="0" r="381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815E5" w14:textId="6AF8CD1E" w:rsidR="00BA5410" w:rsidRDefault="00BA5410">
      <w:pPr>
        <w:spacing w:line="259" w:lineRule="auto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br w:type="page"/>
      </w:r>
    </w:p>
    <w:p w14:paraId="65E1F361" w14:textId="77777777" w:rsidR="00BA5153" w:rsidRPr="00BA5153" w:rsidRDefault="00BA5153" w:rsidP="00BA5153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0C562C32" w14:textId="77777777" w:rsidR="00BA5153" w:rsidRPr="00BA5153" w:rsidRDefault="00BA5153" w:rsidP="00BA5153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8"/>
        <w:gridCol w:w="1970"/>
      </w:tblGrid>
      <w:tr w:rsidR="00BA5153" w:rsidRPr="00BA5153" w14:paraId="02C3339D" w14:textId="77777777" w:rsidTr="00106376">
        <w:trPr>
          <w:trHeight w:val="627"/>
        </w:trPr>
        <w:tc>
          <w:tcPr>
            <w:tcW w:w="7479" w:type="dxa"/>
          </w:tcPr>
          <w:p w14:paraId="60EA2279" w14:textId="77777777" w:rsidR="00BA5153" w:rsidRPr="00BA5153" w:rsidRDefault="00BA5153" w:rsidP="00BA5153">
            <w:pPr>
              <w:spacing w:after="0" w:line="240" w:lineRule="auto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>Izskatīt sēdes slēgtajā daļā</w:t>
            </w:r>
          </w:p>
          <w:p w14:paraId="11397186" w14:textId="77777777" w:rsidR="00BA5153" w:rsidRPr="00BA5153" w:rsidRDefault="00BA5153" w:rsidP="00BA5153">
            <w:pPr>
              <w:spacing w:after="0" w:line="240" w:lineRule="auto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>(</w:t>
            </w:r>
            <w:r w:rsidRPr="00BA5153">
              <w:rPr>
                <w:rFonts w:ascii="Times New Roman" w:hAnsi="Times New Roman"/>
                <w:i/>
              </w:rPr>
              <w:t xml:space="preserve">Jautājuma izskatīšana var būt saistīta ar </w:t>
            </w:r>
            <w:proofErr w:type="spellStart"/>
            <w:r w:rsidRPr="00BA5153">
              <w:rPr>
                <w:rFonts w:ascii="Times New Roman" w:hAnsi="Times New Roman"/>
                <w:i/>
              </w:rPr>
              <w:t>sensitīvu</w:t>
            </w:r>
            <w:proofErr w:type="spellEnd"/>
            <w:r w:rsidRPr="00BA5153">
              <w:rPr>
                <w:rFonts w:ascii="Times New Roman" w:hAnsi="Times New Roman"/>
                <w:i/>
              </w:rPr>
              <w:t xml:space="preserve"> datu izpaušanu)</w:t>
            </w:r>
          </w:p>
        </w:tc>
        <w:tc>
          <w:tcPr>
            <w:tcW w:w="2268" w:type="dxa"/>
          </w:tcPr>
          <w:p w14:paraId="63C4D4EE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1299198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14:paraId="159FB4C7" w14:textId="77777777" w:rsidR="00BA5153" w:rsidRPr="00BA5153" w:rsidRDefault="00BA5153" w:rsidP="00BA5153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9"/>
        <w:gridCol w:w="2154"/>
        <w:gridCol w:w="1478"/>
        <w:gridCol w:w="1572"/>
        <w:gridCol w:w="1755"/>
      </w:tblGrid>
      <w:tr w:rsidR="00BA5153" w:rsidRPr="00BA5153" w14:paraId="281773F4" w14:textId="77777777" w:rsidTr="00106376">
        <w:trPr>
          <w:jc w:val="center"/>
        </w:trPr>
        <w:tc>
          <w:tcPr>
            <w:tcW w:w="1664" w:type="dxa"/>
          </w:tcPr>
          <w:p w14:paraId="2AE6E640" w14:textId="77777777" w:rsidR="00BA5153" w:rsidRPr="00BA5153" w:rsidRDefault="00BA5153" w:rsidP="00BA515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154" w:type="dxa"/>
          </w:tcPr>
          <w:p w14:paraId="771BF951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  <w:iCs/>
              </w:rPr>
              <w:t>Sagatavotājs</w:t>
            </w:r>
          </w:p>
        </w:tc>
        <w:tc>
          <w:tcPr>
            <w:tcW w:w="1500" w:type="dxa"/>
          </w:tcPr>
          <w:p w14:paraId="073890FD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A5153">
              <w:rPr>
                <w:rFonts w:ascii="Times New Roman" w:hAnsi="Times New Roman"/>
                <w:iCs/>
              </w:rPr>
              <w:t>Vadītājs</w:t>
            </w:r>
          </w:p>
        </w:tc>
        <w:tc>
          <w:tcPr>
            <w:tcW w:w="1613" w:type="dxa"/>
          </w:tcPr>
          <w:p w14:paraId="201EF76E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  <w:iCs/>
              </w:rPr>
              <w:t>Saskaņošanas dalībnieki</w:t>
            </w:r>
          </w:p>
        </w:tc>
        <w:tc>
          <w:tcPr>
            <w:tcW w:w="1789" w:type="dxa"/>
          </w:tcPr>
          <w:p w14:paraId="5F06EF4E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>Saskaņošanas dalībnieki</w:t>
            </w:r>
          </w:p>
        </w:tc>
      </w:tr>
      <w:tr w:rsidR="00BA5153" w:rsidRPr="00BA5153" w14:paraId="7ED4E097" w14:textId="77777777" w:rsidTr="00106376">
        <w:trPr>
          <w:jc w:val="center"/>
        </w:trPr>
        <w:tc>
          <w:tcPr>
            <w:tcW w:w="1664" w:type="dxa"/>
          </w:tcPr>
          <w:p w14:paraId="26C831B5" w14:textId="77777777" w:rsidR="00BA5153" w:rsidRPr="00BA5153" w:rsidRDefault="00BA5153" w:rsidP="00BA5153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  <w:iCs/>
              </w:rPr>
              <w:t>Ieņemamais amats</w:t>
            </w:r>
          </w:p>
        </w:tc>
        <w:tc>
          <w:tcPr>
            <w:tcW w:w="2154" w:type="dxa"/>
          </w:tcPr>
          <w:p w14:paraId="6927ACF7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  <w:iCs/>
              </w:rPr>
              <w:t>Attīstības, īpašumu un investīciju departamenta Nekustamā īpašuma nodaļas nekustamā īpašuma speciāliste</w:t>
            </w:r>
          </w:p>
        </w:tc>
        <w:tc>
          <w:tcPr>
            <w:tcW w:w="1500" w:type="dxa"/>
          </w:tcPr>
          <w:p w14:paraId="3223731F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  <w:iCs/>
              </w:rPr>
              <w:t>Attīstības, īpašumu un investīciju departamenta Nekustamā īpašuma nodaļas vadītājs</w:t>
            </w:r>
          </w:p>
        </w:tc>
        <w:tc>
          <w:tcPr>
            <w:tcW w:w="1613" w:type="dxa"/>
          </w:tcPr>
          <w:p w14:paraId="15043B9D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  <w:iCs/>
              </w:rPr>
              <w:t>Attīstības, īpašumu un investīciju departamenta direktore</w:t>
            </w:r>
          </w:p>
        </w:tc>
        <w:tc>
          <w:tcPr>
            <w:tcW w:w="1789" w:type="dxa"/>
          </w:tcPr>
          <w:p w14:paraId="5E6FB739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  <w:iCs/>
              </w:rPr>
              <w:t xml:space="preserve">Juridiskā, publisko iepirkumu un </w:t>
            </w:r>
            <w:proofErr w:type="spellStart"/>
            <w:r w:rsidRPr="00BA5153">
              <w:rPr>
                <w:rFonts w:ascii="Times New Roman" w:hAnsi="Times New Roman"/>
                <w:iCs/>
              </w:rPr>
              <w:t>personālvadības</w:t>
            </w:r>
            <w:proofErr w:type="spellEnd"/>
            <w:r w:rsidRPr="00BA5153">
              <w:rPr>
                <w:rFonts w:ascii="Times New Roman" w:hAnsi="Times New Roman"/>
                <w:iCs/>
              </w:rPr>
              <w:t xml:space="preserve"> departamenta direktors</w:t>
            </w:r>
          </w:p>
        </w:tc>
      </w:tr>
      <w:tr w:rsidR="00BA5153" w:rsidRPr="00BA5153" w14:paraId="3F3E2CD0" w14:textId="77777777" w:rsidTr="00106376">
        <w:trPr>
          <w:trHeight w:val="331"/>
          <w:jc w:val="center"/>
        </w:trPr>
        <w:tc>
          <w:tcPr>
            <w:tcW w:w="1664" w:type="dxa"/>
          </w:tcPr>
          <w:p w14:paraId="47B90DB8" w14:textId="77777777" w:rsidR="00BA5153" w:rsidRPr="00BA5153" w:rsidRDefault="00BA5153" w:rsidP="00BA5153">
            <w:pPr>
              <w:spacing w:after="0" w:line="240" w:lineRule="auto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  <w:color w:val="000000"/>
              </w:rPr>
              <w:t>Vārds, uzvārds</w:t>
            </w:r>
          </w:p>
        </w:tc>
        <w:tc>
          <w:tcPr>
            <w:tcW w:w="2154" w:type="dxa"/>
          </w:tcPr>
          <w:p w14:paraId="21503844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 xml:space="preserve">Linda </w:t>
            </w:r>
            <w:proofErr w:type="spellStart"/>
            <w:r w:rsidRPr="00BA5153">
              <w:rPr>
                <w:rFonts w:ascii="Times New Roman" w:hAnsi="Times New Roman"/>
              </w:rPr>
              <w:t>Dioro</w:t>
            </w:r>
            <w:proofErr w:type="spellEnd"/>
          </w:p>
        </w:tc>
        <w:tc>
          <w:tcPr>
            <w:tcW w:w="1500" w:type="dxa"/>
          </w:tcPr>
          <w:p w14:paraId="1D8B5C2D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>Armands Bērziņš</w:t>
            </w:r>
          </w:p>
        </w:tc>
        <w:tc>
          <w:tcPr>
            <w:tcW w:w="1613" w:type="dxa"/>
          </w:tcPr>
          <w:p w14:paraId="065BEB2A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  <w:iCs/>
              </w:rPr>
              <w:t xml:space="preserve">Linda </w:t>
            </w:r>
            <w:proofErr w:type="spellStart"/>
            <w:r w:rsidRPr="00BA5153">
              <w:rPr>
                <w:rFonts w:ascii="Times New Roman" w:hAnsi="Times New Roman"/>
                <w:iCs/>
              </w:rPr>
              <w:t>Čakše</w:t>
            </w:r>
            <w:proofErr w:type="spellEnd"/>
          </w:p>
          <w:p w14:paraId="0F59624F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9" w:type="dxa"/>
          </w:tcPr>
          <w:p w14:paraId="731D1F14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 xml:space="preserve">Andrs </w:t>
            </w:r>
            <w:proofErr w:type="spellStart"/>
            <w:r w:rsidRPr="00BA5153">
              <w:rPr>
                <w:rFonts w:ascii="Times New Roman" w:hAnsi="Times New Roman"/>
              </w:rPr>
              <w:t>Briņķis</w:t>
            </w:r>
            <w:proofErr w:type="spellEnd"/>
          </w:p>
        </w:tc>
      </w:tr>
      <w:tr w:rsidR="00BA5153" w:rsidRPr="00BA5153" w14:paraId="42A09120" w14:textId="77777777" w:rsidTr="00106376">
        <w:trPr>
          <w:gridAfter w:val="3"/>
          <w:wAfter w:w="4902" w:type="dxa"/>
          <w:trHeight w:val="413"/>
          <w:jc w:val="center"/>
        </w:trPr>
        <w:tc>
          <w:tcPr>
            <w:tcW w:w="1664" w:type="dxa"/>
          </w:tcPr>
          <w:p w14:paraId="4F4A0CCA" w14:textId="77777777" w:rsidR="00BA5153" w:rsidRPr="00BA5153" w:rsidRDefault="00BA5153" w:rsidP="00BA5153">
            <w:pPr>
              <w:spacing w:after="0" w:line="240" w:lineRule="auto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 xml:space="preserve">Tālrunis, e-pasts </w:t>
            </w:r>
          </w:p>
        </w:tc>
        <w:tc>
          <w:tcPr>
            <w:tcW w:w="2154" w:type="dxa"/>
          </w:tcPr>
          <w:p w14:paraId="66D98A6E" w14:textId="77777777" w:rsidR="00BA5153" w:rsidRPr="00BA5153" w:rsidRDefault="00BA5153" w:rsidP="00BA5153">
            <w:pPr>
              <w:spacing w:after="0" w:line="240" w:lineRule="auto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>28755984, linda.dioro@ropazi.lv</w:t>
            </w:r>
          </w:p>
        </w:tc>
      </w:tr>
    </w:tbl>
    <w:p w14:paraId="24EC596F" w14:textId="77777777" w:rsidR="00BA5153" w:rsidRPr="00BA5153" w:rsidRDefault="00BA5153" w:rsidP="00BA5153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4"/>
        <w:gridCol w:w="1978"/>
        <w:gridCol w:w="1500"/>
        <w:gridCol w:w="1613"/>
        <w:gridCol w:w="1788"/>
      </w:tblGrid>
      <w:tr w:rsidR="00BA5153" w:rsidRPr="00BA5153" w14:paraId="2C44944F" w14:textId="77777777" w:rsidTr="00106376">
        <w:trPr>
          <w:jc w:val="center"/>
        </w:trPr>
        <w:tc>
          <w:tcPr>
            <w:tcW w:w="1664" w:type="dxa"/>
          </w:tcPr>
          <w:p w14:paraId="1A2FC4E1" w14:textId="77777777" w:rsidR="00BA5153" w:rsidRPr="00BA5153" w:rsidRDefault="00BA5153" w:rsidP="00BA515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78" w:type="dxa"/>
          </w:tcPr>
          <w:p w14:paraId="35A09F24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</w:rPr>
              <w:t>Saskaņošanas dalībnieki</w:t>
            </w:r>
          </w:p>
        </w:tc>
        <w:tc>
          <w:tcPr>
            <w:tcW w:w="1500" w:type="dxa"/>
          </w:tcPr>
          <w:p w14:paraId="6E05F2C7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A5153">
              <w:rPr>
                <w:rFonts w:ascii="Times New Roman" w:hAnsi="Times New Roman"/>
                <w:iCs/>
              </w:rPr>
              <w:t>Saskaņošanas dalībnieki</w:t>
            </w:r>
          </w:p>
        </w:tc>
        <w:tc>
          <w:tcPr>
            <w:tcW w:w="1613" w:type="dxa"/>
            <w:tcBorders>
              <w:bottom w:val="single" w:sz="4" w:space="0" w:color="auto"/>
              <w:right w:val="single" w:sz="4" w:space="0" w:color="auto"/>
            </w:tcBorders>
          </w:tcPr>
          <w:p w14:paraId="753FC02A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</w:rPr>
              <w:t>Iesniedzējs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BBFF79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A5153" w:rsidRPr="00BA5153" w14:paraId="0032146B" w14:textId="77777777" w:rsidTr="00106376">
        <w:trPr>
          <w:jc w:val="center"/>
        </w:trPr>
        <w:tc>
          <w:tcPr>
            <w:tcW w:w="1664" w:type="dxa"/>
          </w:tcPr>
          <w:p w14:paraId="5DFA5BE3" w14:textId="77777777" w:rsidR="00BA5153" w:rsidRPr="00BA5153" w:rsidRDefault="00BA5153" w:rsidP="00BA5153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  <w:iCs/>
              </w:rPr>
              <w:t>Ieņemamais amats</w:t>
            </w:r>
          </w:p>
        </w:tc>
        <w:tc>
          <w:tcPr>
            <w:tcW w:w="1978" w:type="dxa"/>
          </w:tcPr>
          <w:p w14:paraId="68A3EE5A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</w:rPr>
              <w:t xml:space="preserve">Finanšu un grāmatvedības departamenta direktora </w:t>
            </w:r>
            <w:proofErr w:type="spellStart"/>
            <w:r w:rsidRPr="00BA5153">
              <w:rPr>
                <w:rFonts w:ascii="Times New Roman" w:hAnsi="Times New Roman"/>
              </w:rPr>
              <w:t>p.i</w:t>
            </w:r>
            <w:proofErr w:type="spellEnd"/>
            <w:r w:rsidRPr="00BA5153">
              <w:rPr>
                <w:rFonts w:ascii="Times New Roman" w:hAnsi="Times New Roman"/>
              </w:rPr>
              <w:t>.</w:t>
            </w:r>
          </w:p>
        </w:tc>
        <w:tc>
          <w:tcPr>
            <w:tcW w:w="1500" w:type="dxa"/>
          </w:tcPr>
          <w:p w14:paraId="73FBD932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  <w:iCs/>
              </w:rPr>
              <w:t>Domes priekšsēdētāja</w:t>
            </w:r>
          </w:p>
        </w:tc>
        <w:tc>
          <w:tcPr>
            <w:tcW w:w="1613" w:type="dxa"/>
            <w:tcBorders>
              <w:bottom w:val="single" w:sz="4" w:space="0" w:color="auto"/>
              <w:right w:val="single" w:sz="4" w:space="0" w:color="auto"/>
            </w:tcBorders>
          </w:tcPr>
          <w:p w14:paraId="1FC83F96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</w:rPr>
              <w:t>Finanšu komitejas priekšsēdētāja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3C3109" w14:textId="77777777" w:rsidR="00BA5153" w:rsidRPr="00BA5153" w:rsidRDefault="00BA5153" w:rsidP="00BA515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5153" w:rsidRPr="00BA5153" w14:paraId="444C68B6" w14:textId="77777777" w:rsidTr="00106376">
        <w:trPr>
          <w:trHeight w:val="331"/>
          <w:jc w:val="center"/>
        </w:trPr>
        <w:tc>
          <w:tcPr>
            <w:tcW w:w="1664" w:type="dxa"/>
          </w:tcPr>
          <w:p w14:paraId="1C4600CD" w14:textId="77777777" w:rsidR="00BA5153" w:rsidRPr="00BA5153" w:rsidRDefault="00BA5153" w:rsidP="00BA5153">
            <w:pPr>
              <w:spacing w:after="0" w:line="240" w:lineRule="auto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  <w:color w:val="000000"/>
              </w:rPr>
              <w:t>Vārds, uzvārds</w:t>
            </w:r>
          </w:p>
        </w:tc>
        <w:tc>
          <w:tcPr>
            <w:tcW w:w="1978" w:type="dxa"/>
          </w:tcPr>
          <w:p w14:paraId="4499673B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>Armands Siliņš</w:t>
            </w:r>
          </w:p>
        </w:tc>
        <w:tc>
          <w:tcPr>
            <w:tcW w:w="1500" w:type="dxa"/>
          </w:tcPr>
          <w:p w14:paraId="4C1A117C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 xml:space="preserve">Vita </w:t>
            </w:r>
            <w:proofErr w:type="spellStart"/>
            <w:r w:rsidRPr="00BA5153">
              <w:rPr>
                <w:rFonts w:ascii="Times New Roman" w:hAnsi="Times New Roman"/>
              </w:rPr>
              <w:t>Paulāne</w:t>
            </w:r>
            <w:proofErr w:type="spellEnd"/>
          </w:p>
        </w:tc>
        <w:tc>
          <w:tcPr>
            <w:tcW w:w="1613" w:type="dxa"/>
            <w:tcBorders>
              <w:right w:val="single" w:sz="4" w:space="0" w:color="auto"/>
            </w:tcBorders>
          </w:tcPr>
          <w:p w14:paraId="1F1D8DBA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5153">
              <w:rPr>
                <w:rFonts w:ascii="Times New Roman" w:hAnsi="Times New Roman"/>
                <w:iCs/>
              </w:rPr>
              <w:t xml:space="preserve">Vita </w:t>
            </w:r>
            <w:proofErr w:type="spellStart"/>
            <w:r w:rsidRPr="00BA5153">
              <w:rPr>
                <w:rFonts w:ascii="Times New Roman" w:hAnsi="Times New Roman"/>
                <w:iCs/>
              </w:rPr>
              <w:t>Paulāne</w:t>
            </w:r>
            <w:proofErr w:type="spellEnd"/>
          </w:p>
          <w:p w14:paraId="4BD2DD94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8B5BC4" w14:textId="77777777" w:rsidR="00BA5153" w:rsidRPr="00BA5153" w:rsidRDefault="00BA5153" w:rsidP="00BA515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259E75B" w14:textId="77777777" w:rsidR="00BA5153" w:rsidRPr="00BA5153" w:rsidRDefault="00BA5153" w:rsidP="00BA5153">
      <w:pPr>
        <w:spacing w:after="0" w:line="240" w:lineRule="auto"/>
        <w:rPr>
          <w:rFonts w:ascii="Times New Roman" w:hAnsi="Times New Roman"/>
        </w:rPr>
      </w:pPr>
    </w:p>
    <w:p w14:paraId="0E0D74B7" w14:textId="77777777" w:rsidR="00BA5153" w:rsidRPr="00BA5153" w:rsidRDefault="00BA5153" w:rsidP="00BA5153">
      <w:pPr>
        <w:spacing w:after="0" w:line="240" w:lineRule="auto"/>
        <w:rPr>
          <w:rFonts w:ascii="Times New Roman" w:hAnsi="Times New Roman"/>
        </w:rPr>
      </w:pPr>
    </w:p>
    <w:p w14:paraId="35433E1D" w14:textId="77777777" w:rsidR="00BA5153" w:rsidRPr="00BA5153" w:rsidRDefault="00BA5153" w:rsidP="00BA5153">
      <w:pPr>
        <w:spacing w:after="0" w:line="240" w:lineRule="auto"/>
        <w:rPr>
          <w:rFonts w:ascii="Times New Roman" w:hAnsi="Times New Roman"/>
        </w:rPr>
      </w:pPr>
      <w:r w:rsidRPr="00BA5153">
        <w:rPr>
          <w:rFonts w:ascii="Times New Roman" w:hAnsi="Times New Roman"/>
        </w:rPr>
        <w:t xml:space="preserve">Dokuments </w:t>
      </w:r>
      <w:proofErr w:type="spellStart"/>
      <w:r w:rsidRPr="00BA5153">
        <w:rPr>
          <w:rFonts w:ascii="Times New Roman" w:hAnsi="Times New Roman"/>
        </w:rPr>
        <w:t>jānosūta</w:t>
      </w:r>
      <w:proofErr w:type="spellEnd"/>
      <w:r w:rsidRPr="00BA5153">
        <w:rPr>
          <w:rFonts w:ascii="Times New Roman" w:hAnsi="Times New Roman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2781"/>
        <w:gridCol w:w="2933"/>
      </w:tblGrid>
      <w:tr w:rsidR="00BA5153" w:rsidRPr="00BA5153" w14:paraId="18B79DCF" w14:textId="77777777" w:rsidTr="00BA5153">
        <w:tc>
          <w:tcPr>
            <w:tcW w:w="2824" w:type="dxa"/>
            <w:shd w:val="clear" w:color="auto" w:fill="auto"/>
          </w:tcPr>
          <w:p w14:paraId="6FB2A9C3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>Kam</w:t>
            </w:r>
          </w:p>
        </w:tc>
        <w:tc>
          <w:tcPr>
            <w:tcW w:w="2781" w:type="dxa"/>
            <w:shd w:val="clear" w:color="auto" w:fill="auto"/>
          </w:tcPr>
          <w:p w14:paraId="342785C4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>Kādā veidā</w:t>
            </w:r>
          </w:p>
        </w:tc>
        <w:tc>
          <w:tcPr>
            <w:tcW w:w="2933" w:type="dxa"/>
            <w:shd w:val="clear" w:color="auto" w:fill="auto"/>
          </w:tcPr>
          <w:p w14:paraId="6B4387A4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5153">
              <w:rPr>
                <w:rFonts w:ascii="Times New Roman" w:hAnsi="Times New Roman"/>
              </w:rPr>
              <w:t>Adrese</w:t>
            </w:r>
          </w:p>
        </w:tc>
      </w:tr>
      <w:tr w:rsidR="00BA5153" w:rsidRPr="00BA5153" w14:paraId="2C6E0EC2" w14:textId="77777777" w:rsidTr="00BA5153">
        <w:tc>
          <w:tcPr>
            <w:tcW w:w="2824" w:type="dxa"/>
            <w:shd w:val="clear" w:color="auto" w:fill="auto"/>
          </w:tcPr>
          <w:p w14:paraId="2BF51D1E" w14:textId="600E1A11" w:rsidR="00BA5153" w:rsidRPr="00BA5153" w:rsidRDefault="00142CD7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Valsts ieņēmumu dienestam</w:t>
            </w:r>
          </w:p>
        </w:tc>
        <w:tc>
          <w:tcPr>
            <w:tcW w:w="2781" w:type="dxa"/>
            <w:shd w:val="clear" w:color="auto" w:fill="auto"/>
          </w:tcPr>
          <w:p w14:paraId="756ACD94" w14:textId="3E032880" w:rsidR="00BA5153" w:rsidRPr="00BA5153" w:rsidRDefault="00142CD7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E-pasts</w:t>
            </w:r>
          </w:p>
        </w:tc>
        <w:tc>
          <w:tcPr>
            <w:tcW w:w="2933" w:type="dxa"/>
            <w:shd w:val="clear" w:color="auto" w:fill="auto"/>
          </w:tcPr>
          <w:p w14:paraId="1D5DA420" w14:textId="548DB9A8" w:rsidR="00BA5153" w:rsidRPr="00BA5153" w:rsidRDefault="00142CD7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142CD7">
              <w:rPr>
                <w:rFonts w:ascii="Times New Roman" w:hAnsi="Times New Roman"/>
                <w:i/>
                <w:iCs/>
              </w:rPr>
              <w:t>FP.lietvediba@vid.gov.lv</w:t>
            </w:r>
          </w:p>
        </w:tc>
      </w:tr>
      <w:tr w:rsidR="00BA5153" w:rsidRPr="00BA5153" w14:paraId="0FB09187" w14:textId="77777777" w:rsidTr="00BA5153">
        <w:tc>
          <w:tcPr>
            <w:tcW w:w="2824" w:type="dxa"/>
            <w:shd w:val="clear" w:color="auto" w:fill="auto"/>
          </w:tcPr>
          <w:p w14:paraId="1538E59F" w14:textId="3F59B0B3" w:rsidR="00BA5153" w:rsidRPr="00BA5153" w:rsidRDefault="00142CD7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BA5153">
              <w:rPr>
                <w:rFonts w:ascii="Times New Roman" w:hAnsi="Times New Roman"/>
                <w:i/>
                <w:iCs/>
              </w:rPr>
              <w:t>Vides aizsardzības un reģionālās attīstības ministrijai</w:t>
            </w:r>
          </w:p>
        </w:tc>
        <w:tc>
          <w:tcPr>
            <w:tcW w:w="2781" w:type="dxa"/>
            <w:shd w:val="clear" w:color="auto" w:fill="auto"/>
          </w:tcPr>
          <w:p w14:paraId="42CDC0A1" w14:textId="414F8D8F" w:rsidR="00BA5153" w:rsidRPr="00BA5153" w:rsidRDefault="00142CD7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BA5153">
              <w:rPr>
                <w:rFonts w:ascii="Times New Roman" w:hAnsi="Times New Roman"/>
                <w:i/>
                <w:iCs/>
              </w:rPr>
              <w:t>E-pasts</w:t>
            </w:r>
          </w:p>
        </w:tc>
        <w:tc>
          <w:tcPr>
            <w:tcW w:w="2933" w:type="dxa"/>
            <w:shd w:val="clear" w:color="auto" w:fill="auto"/>
          </w:tcPr>
          <w:p w14:paraId="6A63BF58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BA5153" w:rsidRPr="00BA5153" w14:paraId="0460A781" w14:textId="77777777" w:rsidTr="00BA5153">
        <w:tc>
          <w:tcPr>
            <w:tcW w:w="2824" w:type="dxa"/>
            <w:shd w:val="clear" w:color="auto" w:fill="auto"/>
          </w:tcPr>
          <w:p w14:paraId="03CB9381" w14:textId="7B79BBE9" w:rsidR="00BA5153" w:rsidRPr="00BA5153" w:rsidRDefault="00142CD7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BA5153">
              <w:rPr>
                <w:rFonts w:ascii="Times New Roman" w:hAnsi="Times New Roman"/>
                <w:i/>
                <w:iCs/>
              </w:rPr>
              <w:t xml:space="preserve">Lindai </w:t>
            </w:r>
            <w:proofErr w:type="spellStart"/>
            <w:r w:rsidRPr="00BA5153">
              <w:rPr>
                <w:rFonts w:ascii="Times New Roman" w:hAnsi="Times New Roman"/>
                <w:i/>
                <w:iCs/>
              </w:rPr>
              <w:t>Dioro</w:t>
            </w:r>
            <w:proofErr w:type="spellEnd"/>
          </w:p>
        </w:tc>
        <w:tc>
          <w:tcPr>
            <w:tcW w:w="2781" w:type="dxa"/>
            <w:shd w:val="clear" w:color="auto" w:fill="auto"/>
          </w:tcPr>
          <w:p w14:paraId="33E67CD4" w14:textId="10DAA75B" w:rsidR="00BA5153" w:rsidRPr="00BA5153" w:rsidRDefault="00142CD7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BA5153">
              <w:rPr>
                <w:rFonts w:ascii="Times New Roman" w:hAnsi="Times New Roman"/>
                <w:i/>
                <w:iCs/>
              </w:rPr>
              <w:t>Lietvaris</w:t>
            </w:r>
            <w:proofErr w:type="spellEnd"/>
          </w:p>
        </w:tc>
        <w:tc>
          <w:tcPr>
            <w:tcW w:w="2933" w:type="dxa"/>
            <w:shd w:val="clear" w:color="auto" w:fill="auto"/>
          </w:tcPr>
          <w:p w14:paraId="2C4F9700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BA5153" w:rsidRPr="00BA5153" w14:paraId="2E94B38C" w14:textId="77777777" w:rsidTr="00BA5153">
        <w:tc>
          <w:tcPr>
            <w:tcW w:w="2824" w:type="dxa"/>
            <w:shd w:val="clear" w:color="auto" w:fill="auto"/>
          </w:tcPr>
          <w:p w14:paraId="0B06C4CD" w14:textId="30D057ED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781" w:type="dxa"/>
            <w:shd w:val="clear" w:color="auto" w:fill="auto"/>
          </w:tcPr>
          <w:p w14:paraId="1DB8A426" w14:textId="5F85F336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933" w:type="dxa"/>
            <w:shd w:val="clear" w:color="auto" w:fill="auto"/>
          </w:tcPr>
          <w:p w14:paraId="4F7DF7B5" w14:textId="77777777" w:rsidR="00BA5153" w:rsidRPr="00BA5153" w:rsidRDefault="00BA5153" w:rsidP="00BA515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</w:tbl>
    <w:p w14:paraId="19B8BEB4" w14:textId="77777777" w:rsidR="00BA5153" w:rsidRPr="00BA5153" w:rsidRDefault="00BA5153" w:rsidP="00BA5153">
      <w:pPr>
        <w:pStyle w:val="BodyText"/>
        <w:spacing w:after="0"/>
        <w:jc w:val="center"/>
        <w:rPr>
          <w:b/>
          <w:strike/>
        </w:rPr>
      </w:pPr>
    </w:p>
    <w:p w14:paraId="5F78C5BF" w14:textId="77777777" w:rsidR="00BA5153" w:rsidRPr="004C5F2D" w:rsidRDefault="00BA5153" w:rsidP="00BA5153">
      <w:pPr>
        <w:jc w:val="both"/>
      </w:pPr>
    </w:p>
    <w:p w14:paraId="47CFDCCB" w14:textId="77777777" w:rsidR="00BA5153" w:rsidRPr="003372FF" w:rsidRDefault="00BA5153" w:rsidP="00337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A5153" w:rsidRPr="003372FF" w:rsidSect="001F622C"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177CE"/>
    <w:multiLevelType w:val="hybridMultilevel"/>
    <w:tmpl w:val="F6524886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6535684E"/>
    <w:multiLevelType w:val="multilevel"/>
    <w:tmpl w:val="1AD25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65EC4D70"/>
    <w:multiLevelType w:val="hybridMultilevel"/>
    <w:tmpl w:val="345407D8"/>
    <w:lvl w:ilvl="0" w:tplc="FCA014B2">
      <w:start w:val="1"/>
      <w:numFmt w:val="decimal"/>
      <w:lvlText w:val="%1."/>
      <w:lvlJc w:val="left"/>
      <w:pPr>
        <w:ind w:left="7203" w:hanging="663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BC5"/>
    <w:rsid w:val="00022FD8"/>
    <w:rsid w:val="00095921"/>
    <w:rsid w:val="00096C29"/>
    <w:rsid w:val="000A6218"/>
    <w:rsid w:val="000D63C7"/>
    <w:rsid w:val="000E25E2"/>
    <w:rsid w:val="00117F62"/>
    <w:rsid w:val="00142CD7"/>
    <w:rsid w:val="00194B0E"/>
    <w:rsid w:val="001F622C"/>
    <w:rsid w:val="002139CD"/>
    <w:rsid w:val="002276A9"/>
    <w:rsid w:val="002860EE"/>
    <w:rsid w:val="002B05E2"/>
    <w:rsid w:val="002C160F"/>
    <w:rsid w:val="00303C0B"/>
    <w:rsid w:val="00320383"/>
    <w:rsid w:val="0032731F"/>
    <w:rsid w:val="003372FF"/>
    <w:rsid w:val="00350443"/>
    <w:rsid w:val="00361AB9"/>
    <w:rsid w:val="00361D6E"/>
    <w:rsid w:val="003875F1"/>
    <w:rsid w:val="003C730E"/>
    <w:rsid w:val="003F3BAA"/>
    <w:rsid w:val="00400469"/>
    <w:rsid w:val="00406416"/>
    <w:rsid w:val="004430A3"/>
    <w:rsid w:val="00480CEB"/>
    <w:rsid w:val="004C4924"/>
    <w:rsid w:val="004D5A87"/>
    <w:rsid w:val="005575BB"/>
    <w:rsid w:val="00595EF8"/>
    <w:rsid w:val="005D0BC5"/>
    <w:rsid w:val="005D6AD4"/>
    <w:rsid w:val="00651D6B"/>
    <w:rsid w:val="00695761"/>
    <w:rsid w:val="006C2780"/>
    <w:rsid w:val="006D2974"/>
    <w:rsid w:val="006E5518"/>
    <w:rsid w:val="00702AFF"/>
    <w:rsid w:val="00707CF6"/>
    <w:rsid w:val="007458B7"/>
    <w:rsid w:val="007B6BDB"/>
    <w:rsid w:val="007D21CB"/>
    <w:rsid w:val="007D3A62"/>
    <w:rsid w:val="007E7FBF"/>
    <w:rsid w:val="00824584"/>
    <w:rsid w:val="00824820"/>
    <w:rsid w:val="00831BD0"/>
    <w:rsid w:val="0085344F"/>
    <w:rsid w:val="00875BF1"/>
    <w:rsid w:val="0087705F"/>
    <w:rsid w:val="00882451"/>
    <w:rsid w:val="00886C7D"/>
    <w:rsid w:val="008B403E"/>
    <w:rsid w:val="008E0B9E"/>
    <w:rsid w:val="00936674"/>
    <w:rsid w:val="009449AE"/>
    <w:rsid w:val="00983284"/>
    <w:rsid w:val="009B206C"/>
    <w:rsid w:val="009D0A15"/>
    <w:rsid w:val="009F1007"/>
    <w:rsid w:val="00A34FC5"/>
    <w:rsid w:val="00A831CF"/>
    <w:rsid w:val="00A85C5B"/>
    <w:rsid w:val="00AE3A75"/>
    <w:rsid w:val="00AE7DF9"/>
    <w:rsid w:val="00AF66BE"/>
    <w:rsid w:val="00B11CAA"/>
    <w:rsid w:val="00B1639D"/>
    <w:rsid w:val="00B4616D"/>
    <w:rsid w:val="00B91D9D"/>
    <w:rsid w:val="00BA5153"/>
    <w:rsid w:val="00BA5410"/>
    <w:rsid w:val="00BA6059"/>
    <w:rsid w:val="00BC4977"/>
    <w:rsid w:val="00C009EA"/>
    <w:rsid w:val="00C0686F"/>
    <w:rsid w:val="00C863D7"/>
    <w:rsid w:val="00C8690E"/>
    <w:rsid w:val="00C9077E"/>
    <w:rsid w:val="00C9123C"/>
    <w:rsid w:val="00CB7392"/>
    <w:rsid w:val="00CF642F"/>
    <w:rsid w:val="00D12FC9"/>
    <w:rsid w:val="00D22A18"/>
    <w:rsid w:val="00D778A7"/>
    <w:rsid w:val="00D80505"/>
    <w:rsid w:val="00DB4DEB"/>
    <w:rsid w:val="00DB72BA"/>
    <w:rsid w:val="00E11CDB"/>
    <w:rsid w:val="00E21F1C"/>
    <w:rsid w:val="00E94C6C"/>
    <w:rsid w:val="00E97400"/>
    <w:rsid w:val="00EB13FA"/>
    <w:rsid w:val="00ED69A2"/>
    <w:rsid w:val="00EF35D2"/>
    <w:rsid w:val="00F02DC1"/>
    <w:rsid w:val="00F12673"/>
    <w:rsid w:val="00F54C74"/>
    <w:rsid w:val="00F944C4"/>
    <w:rsid w:val="00FB00F4"/>
    <w:rsid w:val="00FC2656"/>
    <w:rsid w:val="00FC6F63"/>
    <w:rsid w:val="00FE6873"/>
    <w:rsid w:val="00FF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60BE9"/>
  <w15:chartTrackingRefBased/>
  <w15:docId w15:val="{50F8949B-CAFE-4A7B-947B-04BB4568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BC5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A515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BodyTextChar">
    <w:name w:val="Body Text Char"/>
    <w:basedOn w:val="DefaultParagraphFont"/>
    <w:link w:val="BodyText"/>
    <w:rsid w:val="00BA515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C91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0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mailto:novada.dome@ropaz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e8e44c-fa88-44c0-8590-dfda63664a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5" ma:contentTypeDescription="Izveidot jaunu dokumentu." ma:contentTypeScope="" ma:versionID="8f9a85d41d5acde0c1eb001803a52c06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1165a4223ffb0d30063245a10073d4e4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3BAE17-033C-4A7F-BB1A-3809DC91DDF6}">
  <ds:schemaRefs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E666B1CF-85C0-4468-AE26-C650DBEE4B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3FB6D6-25C4-46D5-BAA6-92F144EAC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5389</Words>
  <Characters>3072</Characters>
  <Application>Microsoft Office Word</Application>
  <DocSecurity>0</DocSecurity>
  <Lines>25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Edvīns Kāpostiņš</cp:lastModifiedBy>
  <cp:revision>2</cp:revision>
  <dcterms:created xsi:type="dcterms:W3CDTF">2023-02-14T15:34:00Z</dcterms:created>
  <dcterms:modified xsi:type="dcterms:W3CDTF">2023-02-14T15:34:00Z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