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42" w:rsidRPr="00D55642" w:rsidRDefault="002A0155" w:rsidP="00D55642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10160" t="13335" r="7620" b="5715"/>
                <wp:wrapSquare wrapText="bothSides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F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80.55pt;width:396.8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" strokeweight=".25pt"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2" name="Picture 4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42" w:rsidRDefault="00D55642" w:rsidP="00D55642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444EF8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:rsidR="00D55642" w:rsidRPr="006B01C5" w:rsidRDefault="00D55642" w:rsidP="00D55642">
      <w:pPr>
        <w:pStyle w:val="Header"/>
        <w:jc w:val="center"/>
        <w:rPr>
          <w:rFonts w:ascii="Times New Roman" w:hAnsi="Times New Roman"/>
        </w:rPr>
      </w:pPr>
    </w:p>
    <w:p w:rsidR="00D55642" w:rsidRPr="006B01C5" w:rsidRDefault="00D55642" w:rsidP="00D55642">
      <w:pPr>
        <w:spacing w:after="0" w:line="240" w:lineRule="auto"/>
        <w:jc w:val="center"/>
        <w:rPr>
          <w:rFonts w:ascii="Times New Roman" w:hAnsi="Times New Roman"/>
        </w:rPr>
      </w:pPr>
    </w:p>
    <w:p w:rsidR="00D55642" w:rsidRPr="001D69F2" w:rsidRDefault="00D55642" w:rsidP="00D5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6F1F22" w:rsidRDefault="00F05AE8" w:rsidP="00CF3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000000" w:rsidTr="00472AFF">
        <w:tc>
          <w:tcPr>
            <w:tcW w:w="3227" w:type="dxa"/>
            <w:hideMark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19.10.2021</w:t>
            </w:r>
          </w:p>
        </w:tc>
        <w:tc>
          <w:tcPr>
            <w:tcW w:w="3260" w:type="dxa"/>
            <w:hideMark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1-57/2884</w:t>
            </w:r>
          </w:p>
        </w:tc>
        <w:tc>
          <w:tcPr>
            <w:tcW w:w="3260" w:type="dxa"/>
            <w:hideMark/>
          </w:tcPr>
          <w:p w:rsidR="00BD3CC7" w:rsidRDefault="00BD3CC7" w:rsidP="00774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Aizsardzības ministrija</w:t>
            </w:r>
          </w:p>
          <w:p w:rsidR="00BD3CC7" w:rsidRDefault="00BD3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00000" w:rsidTr="00472AFF">
        <w:tc>
          <w:tcPr>
            <w:tcW w:w="3227" w:type="dxa"/>
            <w:hideMark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Uz 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12.10.2021</w:t>
            </w:r>
          </w:p>
        </w:tc>
        <w:tc>
          <w:tcPr>
            <w:tcW w:w="3260" w:type="dxa"/>
            <w:hideMark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35284" w:rsidRDefault="00735284" w:rsidP="0073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8A0" w:rsidRPr="0077459E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7459E">
        <w:rPr>
          <w:rFonts w:ascii="Times New Roman" w:eastAsia="Times New Roman" w:hAnsi="Times New Roman"/>
          <w:b/>
          <w:noProof/>
          <w:sz w:val="28"/>
          <w:szCs w:val="28"/>
        </w:rPr>
        <w:t xml:space="preserve">Par likumprojekta “Grozījums likumā </w:t>
      </w:r>
    </w:p>
    <w:p w:rsidR="00C838A0" w:rsidRPr="0077459E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7459E">
        <w:rPr>
          <w:rFonts w:ascii="Times New Roman" w:eastAsia="Times New Roman" w:hAnsi="Times New Roman"/>
          <w:b/>
          <w:noProof/>
          <w:sz w:val="28"/>
          <w:szCs w:val="28"/>
        </w:rPr>
        <w:t xml:space="preserve">“Par palīdzību dzīvokļa jautājumu risināšanā”” </w:t>
      </w:r>
    </w:p>
    <w:p w:rsidR="00735284" w:rsidRPr="0077459E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459E">
        <w:rPr>
          <w:rFonts w:ascii="Times New Roman" w:eastAsia="Times New Roman" w:hAnsi="Times New Roman"/>
          <w:b/>
          <w:noProof/>
          <w:sz w:val="28"/>
          <w:szCs w:val="28"/>
        </w:rPr>
        <w:t>atkārtotu saskaņošanu (VSS-791)</w:t>
      </w: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8A0" w:rsidRPr="00C838A0" w:rsidRDefault="00C838A0" w:rsidP="00C838A0">
      <w:pPr>
        <w:widowControl/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FF23B1">
        <w:rPr>
          <w:rFonts w:ascii="Times New Roman" w:hAnsi="Times New Roman"/>
          <w:sz w:val="28"/>
          <w:szCs w:val="28"/>
        </w:rPr>
        <w:t>Iekšlietu ministrija</w:t>
      </w:r>
      <w:r>
        <w:rPr>
          <w:rFonts w:ascii="Times New Roman" w:hAnsi="Times New Roman"/>
          <w:sz w:val="28"/>
          <w:szCs w:val="28"/>
        </w:rPr>
        <w:t xml:space="preserve"> savas kompetences ietvaros ir izvērtējusi </w:t>
      </w:r>
      <w:r>
        <w:rPr>
          <w:rFonts w:ascii="Times New Roman" w:eastAsia="Times New Roman" w:hAnsi="Times New Roman"/>
          <w:sz w:val="28"/>
          <w:szCs w:val="20"/>
        </w:rPr>
        <w:t>Aizsardzības ministrijas</w:t>
      </w:r>
      <w:r>
        <w:rPr>
          <w:rFonts w:ascii="Times New Roman" w:hAnsi="Times New Roman"/>
          <w:sz w:val="28"/>
          <w:szCs w:val="28"/>
        </w:rPr>
        <w:t xml:space="preserve"> precizēto un atkārtotai skaņošanai nosūtīto likumprojektu </w:t>
      </w:r>
      <w:r w:rsidRPr="00320697">
        <w:rPr>
          <w:rFonts w:ascii="Times New Roman" w:eastAsia="Times New Roman" w:hAnsi="Times New Roman"/>
          <w:noProof/>
          <w:sz w:val="28"/>
          <w:szCs w:val="28"/>
        </w:rPr>
        <w:t>“Grozījums likumā “Par palīdzību dzīvokļa jautājumu risināšanā””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3B1">
        <w:rPr>
          <w:rFonts w:ascii="Times New Roman" w:hAnsi="Times New Roman"/>
          <w:sz w:val="28"/>
          <w:szCs w:val="28"/>
        </w:rPr>
        <w:t>tā sākotnējās ietekmes novērtējuma ziņojum</w:t>
      </w:r>
      <w:r>
        <w:rPr>
          <w:rFonts w:ascii="Times New Roman" w:hAnsi="Times New Roman"/>
          <w:sz w:val="28"/>
          <w:szCs w:val="28"/>
        </w:rPr>
        <w:t>u (anotācija) un izziņu par atzinumos sniegtajiem iebildumiem un saskaņo tos bez iebildumiem un priekšlikumiem.</w:t>
      </w: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46"/>
      </w:tblGrid>
      <w:tr w:rsidR="00000000" w:rsidTr="00735284">
        <w:tc>
          <w:tcPr>
            <w:tcW w:w="4650" w:type="dxa"/>
            <w:hideMark/>
          </w:tcPr>
          <w:p w:rsidR="00735284" w:rsidRDefault="0073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Valsts sekretārs</w:t>
            </w:r>
          </w:p>
        </w:tc>
        <w:tc>
          <w:tcPr>
            <w:tcW w:w="4651" w:type="dxa"/>
            <w:hideMark/>
          </w:tcPr>
          <w:p w:rsidR="00735284" w:rsidRDefault="007352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Dimitrijs Trofimovs</w:t>
            </w:r>
          </w:p>
        </w:tc>
      </w:tr>
    </w:tbl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F9" w:rsidRPr="00C838A0" w:rsidRDefault="00EF39F9" w:rsidP="00EF39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838A0">
        <w:rPr>
          <w:rFonts w:ascii="Times New Roman" w:hAnsi="Times New Roman"/>
          <w:noProof/>
          <w:sz w:val="18"/>
          <w:szCs w:val="18"/>
        </w:rPr>
        <w:t>Sanita Jurdže</w:t>
      </w:r>
      <w:r w:rsidRPr="00C838A0">
        <w:rPr>
          <w:rFonts w:ascii="Times New Roman" w:hAnsi="Times New Roman"/>
          <w:sz w:val="18"/>
          <w:szCs w:val="18"/>
        </w:rPr>
        <w:t xml:space="preserve">, </w:t>
      </w:r>
      <w:r w:rsidRPr="00C838A0">
        <w:rPr>
          <w:rFonts w:ascii="Times New Roman" w:hAnsi="Times New Roman"/>
          <w:noProof/>
          <w:sz w:val="18"/>
          <w:szCs w:val="18"/>
        </w:rPr>
        <w:t>67219359</w:t>
      </w:r>
    </w:p>
    <w:p w:rsidR="00EF39F9" w:rsidRPr="00C838A0" w:rsidRDefault="00EF39F9" w:rsidP="00EF39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838A0">
        <w:rPr>
          <w:rFonts w:ascii="Times New Roman" w:hAnsi="Times New Roman"/>
          <w:noProof/>
          <w:sz w:val="18"/>
          <w:szCs w:val="18"/>
        </w:rPr>
        <w:t>sanita.jurdze@iem.gov.lv</w:t>
      </w:r>
    </w:p>
    <w:p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sectPr w:rsidR="00735284" w:rsidSect="0074324D">
      <w:headerReference w:type="default" r:id="rId9"/>
      <w:footerReference w:type="defaul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C7" w:rsidRDefault="00E703C7">
      <w:pPr>
        <w:spacing w:after="0" w:line="240" w:lineRule="auto"/>
      </w:pPr>
      <w:r>
        <w:separator/>
      </w:r>
    </w:p>
  </w:endnote>
  <w:endnote w:type="continuationSeparator" w:id="0">
    <w:p w:rsidR="00E703C7" w:rsidRDefault="00E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B9" w:rsidRPr="004367B9" w:rsidRDefault="004367B9" w:rsidP="004367B9">
    <w:pPr>
      <w:pStyle w:val="Footer"/>
      <w:jc w:val="center"/>
      <w:rPr>
        <w:rFonts w:ascii="Times New Roman" w:hAnsi="Times New Roman"/>
      </w:rPr>
    </w:pPr>
  </w:p>
  <w:p w:rsidR="004367B9" w:rsidRDefault="0043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C7" w:rsidRDefault="00E703C7">
      <w:pPr>
        <w:spacing w:after="0" w:line="240" w:lineRule="auto"/>
      </w:pPr>
      <w:r>
        <w:separator/>
      </w:r>
    </w:p>
  </w:footnote>
  <w:footnote w:type="continuationSeparator" w:id="0">
    <w:p w:rsidR="00E703C7" w:rsidRDefault="00E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B9" w:rsidRPr="004367B9" w:rsidRDefault="004367B9" w:rsidP="004367B9">
    <w:pPr>
      <w:pStyle w:val="Header"/>
      <w:jc w:val="center"/>
      <w:rPr>
        <w:rFonts w:ascii="Times New Roman" w:hAnsi="Times New Roman"/>
      </w:rPr>
    </w:pPr>
  </w:p>
  <w:p w:rsidR="004367B9" w:rsidRDefault="0043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6577"/>
    <w:rsid w:val="000169CE"/>
    <w:rsid w:val="00030349"/>
    <w:rsid w:val="000466E7"/>
    <w:rsid w:val="00053C57"/>
    <w:rsid w:val="00092CB0"/>
    <w:rsid w:val="000D541A"/>
    <w:rsid w:val="00121F6E"/>
    <w:rsid w:val="00124173"/>
    <w:rsid w:val="00127E58"/>
    <w:rsid w:val="00132130"/>
    <w:rsid w:val="001C365A"/>
    <w:rsid w:val="001D69F2"/>
    <w:rsid w:val="001E5591"/>
    <w:rsid w:val="00217C7E"/>
    <w:rsid w:val="00275B9E"/>
    <w:rsid w:val="0027749D"/>
    <w:rsid w:val="002A0155"/>
    <w:rsid w:val="002A46F1"/>
    <w:rsid w:val="002B3077"/>
    <w:rsid w:val="002D736B"/>
    <w:rsid w:val="002E1474"/>
    <w:rsid w:val="00306D11"/>
    <w:rsid w:val="00320697"/>
    <w:rsid w:val="00332C67"/>
    <w:rsid w:val="00335032"/>
    <w:rsid w:val="00373D36"/>
    <w:rsid w:val="003B199A"/>
    <w:rsid w:val="003B2519"/>
    <w:rsid w:val="004073C2"/>
    <w:rsid w:val="004367B9"/>
    <w:rsid w:val="00444EF8"/>
    <w:rsid w:val="00472AFF"/>
    <w:rsid w:val="00493308"/>
    <w:rsid w:val="0051400B"/>
    <w:rsid w:val="00520A93"/>
    <w:rsid w:val="00535564"/>
    <w:rsid w:val="005A1BCB"/>
    <w:rsid w:val="005C346B"/>
    <w:rsid w:val="00606767"/>
    <w:rsid w:val="00612BE7"/>
    <w:rsid w:val="00651581"/>
    <w:rsid w:val="006616D2"/>
    <w:rsid w:val="00663C3A"/>
    <w:rsid w:val="00670E89"/>
    <w:rsid w:val="006B01C5"/>
    <w:rsid w:val="006C1639"/>
    <w:rsid w:val="006D7CB6"/>
    <w:rsid w:val="006E7CDB"/>
    <w:rsid w:val="006F1F22"/>
    <w:rsid w:val="00735284"/>
    <w:rsid w:val="0074324D"/>
    <w:rsid w:val="007704BD"/>
    <w:rsid w:val="0077459E"/>
    <w:rsid w:val="007A47FD"/>
    <w:rsid w:val="007B3BA5"/>
    <w:rsid w:val="007B482B"/>
    <w:rsid w:val="007B48EC"/>
    <w:rsid w:val="007E4D1F"/>
    <w:rsid w:val="00815277"/>
    <w:rsid w:val="00876177"/>
    <w:rsid w:val="00876C21"/>
    <w:rsid w:val="0088699D"/>
    <w:rsid w:val="00887D85"/>
    <w:rsid w:val="008D13B4"/>
    <w:rsid w:val="0095403B"/>
    <w:rsid w:val="00954D5A"/>
    <w:rsid w:val="00996108"/>
    <w:rsid w:val="009B0210"/>
    <w:rsid w:val="009F01EE"/>
    <w:rsid w:val="00A27A9F"/>
    <w:rsid w:val="00A44201"/>
    <w:rsid w:val="00A9424B"/>
    <w:rsid w:val="00AD474F"/>
    <w:rsid w:val="00B04502"/>
    <w:rsid w:val="00B72FB2"/>
    <w:rsid w:val="00B91CD1"/>
    <w:rsid w:val="00BD3CC7"/>
    <w:rsid w:val="00BD6774"/>
    <w:rsid w:val="00C47F57"/>
    <w:rsid w:val="00C80A36"/>
    <w:rsid w:val="00C838A0"/>
    <w:rsid w:val="00C9108F"/>
    <w:rsid w:val="00C95BBC"/>
    <w:rsid w:val="00CE17EE"/>
    <w:rsid w:val="00CE607C"/>
    <w:rsid w:val="00CF3A42"/>
    <w:rsid w:val="00D21FA6"/>
    <w:rsid w:val="00D442EB"/>
    <w:rsid w:val="00D55642"/>
    <w:rsid w:val="00D55B4B"/>
    <w:rsid w:val="00DB76AE"/>
    <w:rsid w:val="00DC2F13"/>
    <w:rsid w:val="00DD194F"/>
    <w:rsid w:val="00DD656A"/>
    <w:rsid w:val="00DF6135"/>
    <w:rsid w:val="00E365CE"/>
    <w:rsid w:val="00E40CFB"/>
    <w:rsid w:val="00E436D8"/>
    <w:rsid w:val="00E703C7"/>
    <w:rsid w:val="00E84CE3"/>
    <w:rsid w:val="00E86986"/>
    <w:rsid w:val="00EC3999"/>
    <w:rsid w:val="00EE1DAE"/>
    <w:rsid w:val="00EF3368"/>
    <w:rsid w:val="00EF39F9"/>
    <w:rsid w:val="00F05AE8"/>
    <w:rsid w:val="00F14C3F"/>
    <w:rsid w:val="00F41AA9"/>
    <w:rsid w:val="00F45E39"/>
    <w:rsid w:val="00F52301"/>
    <w:rsid w:val="00F60586"/>
    <w:rsid w:val="00FA7179"/>
    <w:rsid w:val="00FC4D81"/>
    <w:rsid w:val="00FF2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6E7779B-9A58-4583-A295-6226CA80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D2C3-1E7C-4BD7-AD86-D7169903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Ināra Buda</cp:lastModifiedBy>
  <cp:revision>2</cp:revision>
  <cp:lastPrinted>2021-01-22T07:28:00Z</cp:lastPrinted>
  <dcterms:created xsi:type="dcterms:W3CDTF">2021-10-19T11:00:00Z</dcterms:created>
  <dcterms:modified xsi:type="dcterms:W3CDTF">2021-10-19T11:00:00Z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