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1B5E" w14:textId="30A7741B" w:rsidR="0018682C" w:rsidRDefault="0018682C" w:rsidP="00EB3562">
      <w:pPr>
        <w:tabs>
          <w:tab w:val="left" w:pos="6663"/>
        </w:tabs>
        <w:rPr>
          <w:rFonts w:ascii="Times New Roman" w:hAnsi="Times New Roman"/>
          <w:sz w:val="28"/>
          <w:szCs w:val="28"/>
        </w:rPr>
      </w:pPr>
    </w:p>
    <w:p w14:paraId="231DFC76" w14:textId="77777777" w:rsidR="00B203BB" w:rsidRDefault="00B203BB" w:rsidP="00EB3562">
      <w:pPr>
        <w:tabs>
          <w:tab w:val="left" w:pos="6663"/>
        </w:tabs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056D2" w:rsidRPr="004905AD" w14:paraId="4881A7A7" w14:textId="77777777" w:rsidTr="00CB2B77">
        <w:trPr>
          <w:cantSplit/>
        </w:trPr>
        <w:tc>
          <w:tcPr>
            <w:tcW w:w="9360" w:type="dxa"/>
            <w:hideMark/>
          </w:tcPr>
          <w:p w14:paraId="039DAAA4" w14:textId="77777777" w:rsidR="009056D2" w:rsidRPr="004905AD" w:rsidRDefault="009056D2" w:rsidP="00CB2B7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/>
                <w:sz w:val="28"/>
              </w:rPr>
              <w:t>652</w:t>
            </w:r>
          </w:p>
          <w:p w14:paraId="52A7F6B2" w14:textId="77777777" w:rsidR="009056D2" w:rsidRPr="004905AD" w:rsidRDefault="009056D2" w:rsidP="00CB2B7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 xml:space="preserve"> </w:t>
            </w:r>
          </w:p>
          <w:p w14:paraId="10AFEF72" w14:textId="77777777" w:rsidR="009056D2" w:rsidRPr="004905AD" w:rsidRDefault="009056D2" w:rsidP="00CB2B7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>Rīgā</w:t>
            </w:r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/>
                <w:sz w:val="28"/>
              </w:rPr>
              <w:t>2021. gada 17. septembrī</w:t>
            </w:r>
            <w:r w:rsidRPr="004905AD">
              <w:rPr>
                <w:rFonts w:ascii="Times New Roman" w:hAnsi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/>
                <w:sz w:val="28"/>
              </w:rPr>
              <w:t>61</w:t>
            </w:r>
            <w:r w:rsidRPr="004905AD">
              <w:rPr>
                <w:rFonts w:ascii="Times New Roman" w:hAnsi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/>
                <w:sz w:val="28"/>
              </w:rPr>
              <w:t>29. §</w:t>
            </w:r>
            <w:r w:rsidRPr="004905AD">
              <w:rPr>
                <w:rFonts w:ascii="Times New Roman" w:hAnsi="Times New Roman"/>
                <w:sz w:val="28"/>
              </w:rPr>
              <w:t>)</w:t>
            </w:r>
          </w:p>
        </w:tc>
      </w:tr>
    </w:tbl>
    <w:p w14:paraId="5815FC76" w14:textId="77777777" w:rsidR="008D7F9B" w:rsidRPr="00073FAF" w:rsidRDefault="008D7F9B" w:rsidP="00CF4F36">
      <w:pPr>
        <w:rPr>
          <w:rFonts w:ascii="Times New Roman" w:eastAsiaTheme="minorHAnsi" w:hAnsi="Times New Roman"/>
          <w:sz w:val="28"/>
          <w:szCs w:val="28"/>
        </w:rPr>
      </w:pPr>
    </w:p>
    <w:p w14:paraId="5AEBBEF4" w14:textId="28361437" w:rsidR="009D5BAB" w:rsidRPr="00073FAF" w:rsidRDefault="00C50E09" w:rsidP="00240D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Grozījumi </w:t>
      </w:r>
      <w:r w:rsidR="00EF3EB5">
        <w:rPr>
          <w:rFonts w:ascii="Times New Roman" w:hAnsi="Times New Roman"/>
          <w:b/>
          <w:sz w:val="28"/>
          <w:szCs w:val="28"/>
        </w:rPr>
        <w:t>Ministru kabineta</w:t>
      </w:r>
      <w:r w:rsidR="00C53C45">
        <w:rPr>
          <w:rFonts w:ascii="Times New Roman" w:hAnsi="Times New Roman"/>
          <w:b/>
          <w:sz w:val="28"/>
          <w:szCs w:val="28"/>
        </w:rPr>
        <w:t xml:space="preserve"> 2018.</w:t>
      </w:r>
      <w:r w:rsidR="00EF3EB5">
        <w:rPr>
          <w:rFonts w:ascii="Times New Roman" w:hAnsi="Times New Roman"/>
          <w:b/>
          <w:sz w:val="28"/>
          <w:szCs w:val="28"/>
        </w:rPr>
        <w:t> </w:t>
      </w:r>
      <w:r w:rsidR="00C53C45">
        <w:rPr>
          <w:rFonts w:ascii="Times New Roman" w:hAnsi="Times New Roman"/>
          <w:b/>
          <w:sz w:val="28"/>
          <w:szCs w:val="28"/>
        </w:rPr>
        <w:t>gada 13.</w:t>
      </w:r>
      <w:r w:rsidR="00EF3EB5">
        <w:rPr>
          <w:rFonts w:ascii="Times New Roman" w:hAnsi="Times New Roman"/>
          <w:b/>
          <w:sz w:val="28"/>
          <w:szCs w:val="28"/>
        </w:rPr>
        <w:t> </w:t>
      </w:r>
      <w:r w:rsidR="00C53C45">
        <w:rPr>
          <w:rFonts w:ascii="Times New Roman" w:hAnsi="Times New Roman"/>
          <w:b/>
          <w:sz w:val="28"/>
          <w:szCs w:val="28"/>
        </w:rPr>
        <w:t>februāra rīkojumā Nr</w:t>
      </w:r>
      <w:r w:rsidR="009133E8">
        <w:rPr>
          <w:rFonts w:ascii="Times New Roman" w:hAnsi="Times New Roman"/>
          <w:b/>
          <w:sz w:val="28"/>
          <w:szCs w:val="28"/>
        </w:rPr>
        <w:t>. </w:t>
      </w:r>
      <w:r w:rsidR="00C53C45">
        <w:rPr>
          <w:rFonts w:ascii="Times New Roman" w:hAnsi="Times New Roman"/>
          <w:b/>
          <w:sz w:val="28"/>
          <w:szCs w:val="28"/>
        </w:rPr>
        <w:t>52</w:t>
      </w:r>
      <w:r w:rsidR="00240DD8">
        <w:rPr>
          <w:rFonts w:ascii="Times New Roman" w:hAnsi="Times New Roman"/>
          <w:b/>
          <w:sz w:val="28"/>
          <w:szCs w:val="28"/>
        </w:rPr>
        <w:t xml:space="preserve"> </w:t>
      </w:r>
      <w:r w:rsidR="009133E8">
        <w:rPr>
          <w:rFonts w:ascii="Times New Roman" w:hAnsi="Times New Roman"/>
          <w:b/>
          <w:sz w:val="28"/>
          <w:szCs w:val="28"/>
        </w:rPr>
        <w:br/>
      </w:r>
      <w:r w:rsidR="00BB0416" w:rsidRPr="00C357AD">
        <w:rPr>
          <w:rFonts w:ascii="Times New Roman" w:hAnsi="Times New Roman"/>
          <w:b/>
          <w:bCs/>
          <w:sz w:val="28"/>
          <w:szCs w:val="28"/>
        </w:rPr>
        <w:t>"</w:t>
      </w:r>
      <w:r w:rsidR="00C53C45" w:rsidRPr="00C53C45">
        <w:rPr>
          <w:rFonts w:ascii="Times New Roman" w:hAnsi="Times New Roman"/>
          <w:b/>
          <w:sz w:val="28"/>
          <w:szCs w:val="28"/>
        </w:rPr>
        <w:t xml:space="preserve">Par informācijas sabiedrības attīstības pamatnostādņu ieviešanu publiskās pārvaldes informācijas sistēmu jomā </w:t>
      </w:r>
      <w:r w:rsidR="009133E8">
        <w:rPr>
          <w:rFonts w:ascii="Times New Roman" w:hAnsi="Times New Roman"/>
          <w:b/>
          <w:sz w:val="28"/>
          <w:szCs w:val="28"/>
        </w:rPr>
        <w:br/>
      </w:r>
      <w:r w:rsidR="00C53C45" w:rsidRPr="00C53C4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C53C45" w:rsidRPr="00C53C45">
        <w:rPr>
          <w:rFonts w:ascii="Times New Roman" w:hAnsi="Times New Roman"/>
          <w:b/>
          <w:sz w:val="28"/>
          <w:szCs w:val="28"/>
        </w:rPr>
        <w:t>mērķarhitektūras</w:t>
      </w:r>
      <w:proofErr w:type="spellEnd"/>
      <w:r w:rsidR="00C53C45" w:rsidRPr="00C53C45">
        <w:rPr>
          <w:rFonts w:ascii="Times New Roman" w:hAnsi="Times New Roman"/>
          <w:b/>
          <w:sz w:val="28"/>
          <w:szCs w:val="28"/>
        </w:rPr>
        <w:t xml:space="preserve"> 39.0 versija)</w:t>
      </w:r>
      <w:r w:rsidR="00BB0416" w:rsidRPr="00C357AD">
        <w:rPr>
          <w:rFonts w:ascii="Times New Roman" w:hAnsi="Times New Roman"/>
          <w:b/>
          <w:bCs/>
          <w:sz w:val="28"/>
          <w:szCs w:val="28"/>
        </w:rPr>
        <w:t>"</w:t>
      </w:r>
    </w:p>
    <w:p w14:paraId="31FECB1B" w14:textId="77777777" w:rsidR="00240DD8" w:rsidRDefault="00240DD8" w:rsidP="00240DD8">
      <w:pPr>
        <w:rPr>
          <w:rFonts w:ascii="Times New Roman" w:hAnsi="Times New Roman"/>
          <w:sz w:val="28"/>
          <w:szCs w:val="28"/>
        </w:rPr>
      </w:pPr>
    </w:p>
    <w:p w14:paraId="0D482D00" w14:textId="3C1F2658" w:rsidR="005C4DE8" w:rsidRPr="00C53C45" w:rsidRDefault="00B54FCA" w:rsidP="00B17B7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Izdarīt Ministru kabineta </w:t>
      </w:r>
      <w:r w:rsidR="00C53C45" w:rsidRPr="00C53C45">
        <w:rPr>
          <w:rFonts w:ascii="Times New Roman" w:hAnsi="Times New Roman"/>
          <w:sz w:val="28"/>
          <w:szCs w:val="28"/>
        </w:rPr>
        <w:t>2018.</w:t>
      </w:r>
      <w:r w:rsidR="00EF3EB5">
        <w:rPr>
          <w:rFonts w:ascii="Times New Roman" w:hAnsi="Times New Roman"/>
          <w:sz w:val="28"/>
          <w:szCs w:val="28"/>
        </w:rPr>
        <w:t> </w:t>
      </w:r>
      <w:r w:rsidR="00C53C45" w:rsidRPr="00C53C45">
        <w:rPr>
          <w:rFonts w:ascii="Times New Roman" w:hAnsi="Times New Roman"/>
          <w:sz w:val="28"/>
          <w:szCs w:val="28"/>
        </w:rPr>
        <w:t>g</w:t>
      </w:r>
      <w:r w:rsidR="00C53C45">
        <w:rPr>
          <w:rFonts w:ascii="Times New Roman" w:hAnsi="Times New Roman"/>
          <w:sz w:val="28"/>
          <w:szCs w:val="28"/>
        </w:rPr>
        <w:t>ada 13.</w:t>
      </w:r>
      <w:r w:rsidR="00EF3EB5">
        <w:rPr>
          <w:rFonts w:ascii="Times New Roman" w:hAnsi="Times New Roman"/>
          <w:sz w:val="28"/>
          <w:szCs w:val="28"/>
        </w:rPr>
        <w:t> </w:t>
      </w:r>
      <w:r w:rsidR="00C53C45">
        <w:rPr>
          <w:rFonts w:ascii="Times New Roman" w:hAnsi="Times New Roman"/>
          <w:sz w:val="28"/>
          <w:szCs w:val="28"/>
        </w:rPr>
        <w:t>februāra rīkojumā Nr</w:t>
      </w:r>
      <w:r w:rsidR="009133E8">
        <w:rPr>
          <w:rFonts w:ascii="Times New Roman" w:hAnsi="Times New Roman"/>
          <w:sz w:val="28"/>
          <w:szCs w:val="28"/>
        </w:rPr>
        <w:t>. </w:t>
      </w:r>
      <w:r w:rsidR="00C53C45">
        <w:rPr>
          <w:rFonts w:ascii="Times New Roman" w:hAnsi="Times New Roman"/>
          <w:sz w:val="28"/>
          <w:szCs w:val="28"/>
        </w:rPr>
        <w:t xml:space="preserve">52 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="00C53C45" w:rsidRPr="00C53C45">
        <w:rPr>
          <w:rFonts w:ascii="Times New Roman" w:hAnsi="Times New Roman"/>
          <w:sz w:val="28"/>
          <w:szCs w:val="28"/>
        </w:rPr>
        <w:t>Par informācijas sabiedrības attīstības pamatnostādņu ieviešanu publiskās pārvaldes informācijas sistēmu jomā (</w:t>
      </w:r>
      <w:proofErr w:type="spellStart"/>
      <w:r w:rsidR="00C53C45" w:rsidRPr="00C53C45">
        <w:rPr>
          <w:rFonts w:ascii="Times New Roman" w:hAnsi="Times New Roman"/>
          <w:sz w:val="28"/>
          <w:szCs w:val="28"/>
        </w:rPr>
        <w:t>mērķarhitektūras</w:t>
      </w:r>
      <w:proofErr w:type="spellEnd"/>
      <w:r w:rsidR="00C53C45" w:rsidRPr="00C53C45">
        <w:rPr>
          <w:rFonts w:ascii="Times New Roman" w:hAnsi="Times New Roman"/>
          <w:sz w:val="28"/>
          <w:szCs w:val="28"/>
        </w:rPr>
        <w:t xml:space="preserve"> 39.</w:t>
      </w:r>
      <w:r w:rsidR="009133E8" w:rsidRPr="00C53C45">
        <w:rPr>
          <w:rFonts w:ascii="Times New Roman" w:hAnsi="Times New Roman"/>
          <w:sz w:val="28"/>
          <w:szCs w:val="28"/>
        </w:rPr>
        <w:t>0</w:t>
      </w:r>
      <w:r w:rsidR="009133E8">
        <w:rPr>
          <w:rFonts w:ascii="Times New Roman" w:hAnsi="Times New Roman"/>
          <w:sz w:val="28"/>
          <w:szCs w:val="28"/>
        </w:rPr>
        <w:t> </w:t>
      </w:r>
      <w:r w:rsidR="00C53C45" w:rsidRPr="00C53C45">
        <w:rPr>
          <w:rFonts w:ascii="Times New Roman" w:hAnsi="Times New Roman"/>
          <w:sz w:val="28"/>
          <w:szCs w:val="28"/>
        </w:rPr>
        <w:t>versija)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bookmarkStart w:id="0" w:name="_Hlk57037084"/>
      <w:r w:rsidR="005C4DE8" w:rsidRPr="00F7630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>(Latvijas Vēstnesis,</w:t>
      </w:r>
      <w:r w:rsidR="000B44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53C45" w:rsidRPr="00C53C45">
        <w:rPr>
          <w:rFonts w:ascii="Times New Roman" w:hAnsi="Times New Roman"/>
          <w:sz w:val="28"/>
          <w:szCs w:val="28"/>
          <w:shd w:val="clear" w:color="auto" w:fill="FFFFFF"/>
        </w:rPr>
        <w:t>2018</w:t>
      </w:r>
      <w:r w:rsidR="000B449F">
        <w:rPr>
          <w:rFonts w:ascii="Times New Roman" w:hAnsi="Times New Roman"/>
          <w:sz w:val="28"/>
          <w:szCs w:val="28"/>
          <w:shd w:val="clear" w:color="auto" w:fill="FFFFFF"/>
        </w:rPr>
        <w:t>, 34</w:t>
      </w:r>
      <w:r w:rsidR="009133E8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="000B449F">
        <w:rPr>
          <w:rFonts w:ascii="Times New Roman" w:hAnsi="Times New Roman"/>
          <w:sz w:val="28"/>
          <w:szCs w:val="28"/>
          <w:shd w:val="clear" w:color="auto" w:fill="FFFFFF"/>
        </w:rPr>
        <w:t>nr.</w:t>
      </w:r>
      <w:r w:rsidR="00C53C45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5C4DE8" w:rsidRPr="006D033D">
        <w:rPr>
          <w:rFonts w:ascii="Times New Roman" w:hAnsi="Times New Roman"/>
          <w:sz w:val="28"/>
          <w:szCs w:val="28"/>
          <w:shd w:val="clear" w:color="auto" w:fill="FFFFFF"/>
        </w:rPr>
        <w:t>šādus grozījumus:</w:t>
      </w:r>
    </w:p>
    <w:p w14:paraId="18F8DDF9" w14:textId="77777777" w:rsidR="00F7630A" w:rsidRPr="005C4DE8" w:rsidRDefault="00F7630A" w:rsidP="00C357AD">
      <w:pPr>
        <w:ind w:firstLine="709"/>
        <w:rPr>
          <w:rFonts w:ascii="Times New Roman" w:hAnsi="Times New Roman"/>
          <w:sz w:val="28"/>
          <w:szCs w:val="28"/>
        </w:rPr>
      </w:pPr>
    </w:p>
    <w:p w14:paraId="4E631C3B" w14:textId="5A6CAF01" w:rsidR="00F9176E" w:rsidRDefault="0017531B" w:rsidP="00B17B78">
      <w:pPr>
        <w:ind w:firstLine="709"/>
        <w:rPr>
          <w:rFonts w:ascii="Times New Roman" w:hAnsi="Times New Roman"/>
          <w:sz w:val="28"/>
          <w:szCs w:val="28"/>
        </w:rPr>
      </w:pPr>
      <w:bookmarkStart w:id="1" w:name="_Hlk49165334"/>
      <w:r>
        <w:rPr>
          <w:rFonts w:ascii="Times New Roman" w:hAnsi="Times New Roman"/>
          <w:sz w:val="28"/>
          <w:szCs w:val="28"/>
        </w:rPr>
        <w:t>1</w:t>
      </w:r>
      <w:r w:rsidR="00AE5457">
        <w:rPr>
          <w:rFonts w:ascii="Times New Roman" w:hAnsi="Times New Roman"/>
          <w:sz w:val="28"/>
          <w:szCs w:val="28"/>
        </w:rPr>
        <w:t>. </w:t>
      </w:r>
      <w:r w:rsidR="00C34B07" w:rsidRPr="0017531B">
        <w:rPr>
          <w:rFonts w:ascii="Times New Roman" w:hAnsi="Times New Roman"/>
          <w:sz w:val="28"/>
          <w:szCs w:val="28"/>
        </w:rPr>
        <w:t>Aizstāt 1</w:t>
      </w:r>
      <w:r w:rsidR="00AE5457">
        <w:rPr>
          <w:rFonts w:ascii="Times New Roman" w:hAnsi="Times New Roman"/>
          <w:sz w:val="28"/>
          <w:szCs w:val="28"/>
        </w:rPr>
        <w:t>. p</w:t>
      </w:r>
      <w:r w:rsidR="00C34B07" w:rsidRPr="0017531B">
        <w:rPr>
          <w:rFonts w:ascii="Times New Roman" w:hAnsi="Times New Roman"/>
          <w:sz w:val="28"/>
          <w:szCs w:val="28"/>
        </w:rPr>
        <w:t xml:space="preserve">unktā skaitli un vārdu 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="00C53C45" w:rsidRPr="0017531B">
        <w:rPr>
          <w:rFonts w:ascii="Times New Roman" w:hAnsi="Times New Roman"/>
          <w:sz w:val="28"/>
          <w:szCs w:val="28"/>
        </w:rPr>
        <w:t xml:space="preserve">4 500 000,00 </w:t>
      </w:r>
      <w:proofErr w:type="spellStart"/>
      <w:r w:rsidR="00A87337" w:rsidRPr="0017531B">
        <w:rPr>
          <w:rFonts w:ascii="Times New Roman" w:hAnsi="Times New Roman"/>
          <w:i/>
          <w:iCs/>
          <w:sz w:val="28"/>
          <w:szCs w:val="28"/>
        </w:rPr>
        <w:t>euro</w:t>
      </w:r>
      <w:proofErr w:type="spellEnd"/>
      <w:r w:rsidR="00BB0416" w:rsidRPr="008B60C6">
        <w:rPr>
          <w:rFonts w:ascii="Times New Roman" w:hAnsi="Times New Roman"/>
          <w:sz w:val="28"/>
          <w:szCs w:val="28"/>
        </w:rPr>
        <w:t>"</w:t>
      </w:r>
      <w:r w:rsidR="00A87337" w:rsidRPr="0017531B">
        <w:rPr>
          <w:rFonts w:ascii="Times New Roman" w:hAnsi="Times New Roman"/>
          <w:sz w:val="28"/>
          <w:szCs w:val="28"/>
        </w:rPr>
        <w:t xml:space="preserve"> ar skaitli un vārdu 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="00131F5F" w:rsidRPr="0091727D">
        <w:rPr>
          <w:rFonts w:ascii="Times New Roman" w:hAnsi="Times New Roman"/>
          <w:sz w:val="28"/>
          <w:szCs w:val="28"/>
        </w:rPr>
        <w:t>4 493</w:t>
      </w:r>
      <w:r w:rsidR="009848BD" w:rsidRPr="0091727D">
        <w:rPr>
          <w:rFonts w:ascii="Times New Roman" w:hAnsi="Times New Roman"/>
          <w:sz w:val="28"/>
          <w:szCs w:val="28"/>
        </w:rPr>
        <w:t> </w:t>
      </w:r>
      <w:r w:rsidR="00131F5F" w:rsidRPr="0091727D">
        <w:rPr>
          <w:rFonts w:ascii="Times New Roman" w:hAnsi="Times New Roman"/>
          <w:sz w:val="28"/>
          <w:szCs w:val="28"/>
        </w:rPr>
        <w:t>00</w:t>
      </w:r>
      <w:r w:rsidR="00442339" w:rsidRPr="0091727D">
        <w:rPr>
          <w:rFonts w:ascii="Times New Roman" w:hAnsi="Times New Roman"/>
          <w:sz w:val="28"/>
          <w:szCs w:val="28"/>
        </w:rPr>
        <w:t>5</w:t>
      </w:r>
      <w:r w:rsidR="009848BD" w:rsidRPr="00917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1F5F" w:rsidRPr="0091727D">
        <w:rPr>
          <w:rFonts w:ascii="Times New Roman" w:hAnsi="Times New Roman"/>
          <w:i/>
          <w:sz w:val="28"/>
          <w:szCs w:val="28"/>
        </w:rPr>
        <w:t>euro</w:t>
      </w:r>
      <w:proofErr w:type="spellEnd"/>
      <w:r w:rsidR="00BB0416" w:rsidRPr="008B60C6">
        <w:rPr>
          <w:rFonts w:ascii="Times New Roman" w:hAnsi="Times New Roman"/>
          <w:sz w:val="28"/>
          <w:szCs w:val="28"/>
        </w:rPr>
        <w:t>"</w:t>
      </w:r>
      <w:r w:rsidR="00A87337" w:rsidRPr="00EE793C">
        <w:rPr>
          <w:rFonts w:ascii="Times New Roman" w:hAnsi="Times New Roman"/>
          <w:sz w:val="28"/>
          <w:szCs w:val="28"/>
        </w:rPr>
        <w:t>.</w:t>
      </w:r>
    </w:p>
    <w:p w14:paraId="2E9EC5A0" w14:textId="1C105801" w:rsidR="00F9176E" w:rsidRDefault="00F9176E">
      <w:pPr>
        <w:ind w:firstLine="709"/>
        <w:rPr>
          <w:rFonts w:ascii="Times New Roman" w:hAnsi="Times New Roman"/>
          <w:sz w:val="28"/>
          <w:szCs w:val="28"/>
        </w:rPr>
      </w:pPr>
    </w:p>
    <w:p w14:paraId="0894E1CE" w14:textId="64929572" w:rsidR="00F9176E" w:rsidRPr="0017531B" w:rsidRDefault="0017531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5457">
        <w:rPr>
          <w:rFonts w:ascii="Times New Roman" w:hAnsi="Times New Roman"/>
          <w:sz w:val="28"/>
          <w:szCs w:val="28"/>
        </w:rPr>
        <w:t>. </w:t>
      </w:r>
      <w:r w:rsidR="00F9176E" w:rsidRPr="0017531B">
        <w:rPr>
          <w:rFonts w:ascii="Times New Roman" w:hAnsi="Times New Roman"/>
          <w:sz w:val="28"/>
          <w:szCs w:val="28"/>
        </w:rPr>
        <w:t>Izteikt</w:t>
      </w:r>
      <w:r w:rsidRPr="0017531B">
        <w:rPr>
          <w:rFonts w:ascii="Times New Roman" w:hAnsi="Times New Roman"/>
          <w:sz w:val="28"/>
          <w:szCs w:val="28"/>
        </w:rPr>
        <w:t xml:space="preserve"> p</w:t>
      </w:r>
      <w:r w:rsidR="00DD45E7" w:rsidRPr="0017531B">
        <w:rPr>
          <w:rFonts w:ascii="Times New Roman" w:hAnsi="Times New Roman"/>
          <w:sz w:val="28"/>
          <w:szCs w:val="28"/>
        </w:rPr>
        <w:t>rojekta</w:t>
      </w:r>
      <w:r w:rsidRPr="0017531B">
        <w:rPr>
          <w:rFonts w:ascii="Times New Roman" w:hAnsi="Times New Roman"/>
          <w:sz w:val="28"/>
          <w:szCs w:val="28"/>
        </w:rPr>
        <w:t xml:space="preserve"> 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Pr="0017531B">
        <w:rPr>
          <w:rFonts w:ascii="Times New Roman" w:hAnsi="Times New Roman"/>
          <w:sz w:val="28"/>
          <w:szCs w:val="28"/>
        </w:rPr>
        <w:t>Pašvaldību klientu informācijas pārvaldības risinājums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="00DD45E7" w:rsidRPr="001753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9133E8">
        <w:rPr>
          <w:rFonts w:ascii="Times New Roman" w:hAnsi="Times New Roman"/>
          <w:sz w:val="28"/>
          <w:szCs w:val="28"/>
        </w:rPr>
        <w:t>turpmāk </w:t>
      </w:r>
      <w:r>
        <w:rPr>
          <w:rFonts w:ascii="Times New Roman" w:hAnsi="Times New Roman"/>
          <w:sz w:val="28"/>
          <w:szCs w:val="28"/>
        </w:rPr>
        <w:t xml:space="preserve">– projekts) </w:t>
      </w:r>
      <w:r w:rsidR="00DD45E7" w:rsidRPr="0017531B">
        <w:rPr>
          <w:rFonts w:ascii="Times New Roman" w:hAnsi="Times New Roman"/>
          <w:sz w:val="28"/>
          <w:szCs w:val="28"/>
        </w:rPr>
        <w:t xml:space="preserve">apraksta </w:t>
      </w:r>
      <w:r>
        <w:rPr>
          <w:rFonts w:ascii="Times New Roman" w:hAnsi="Times New Roman"/>
          <w:sz w:val="28"/>
          <w:szCs w:val="28"/>
        </w:rPr>
        <w:t>(</w:t>
      </w:r>
      <w:r w:rsidR="00DD45E7" w:rsidRPr="0017531B">
        <w:rPr>
          <w:rFonts w:ascii="Times New Roman" w:hAnsi="Times New Roman"/>
          <w:sz w:val="28"/>
          <w:szCs w:val="28"/>
        </w:rPr>
        <w:t>k</w:t>
      </w:r>
      <w:r>
        <w:rPr>
          <w:rFonts w:ascii="Times New Roman" w:hAnsi="Times New Roman"/>
          <w:sz w:val="28"/>
          <w:szCs w:val="28"/>
        </w:rPr>
        <w:t>opsavilkuma)</w:t>
      </w:r>
      <w:r w:rsidR="00F9176E" w:rsidRPr="0017531B">
        <w:rPr>
          <w:rFonts w:ascii="Times New Roman" w:hAnsi="Times New Roman"/>
          <w:sz w:val="28"/>
          <w:szCs w:val="28"/>
        </w:rPr>
        <w:t xml:space="preserve"> </w:t>
      </w:r>
      <w:r w:rsidR="00AD314E" w:rsidRPr="0017531B">
        <w:rPr>
          <w:rFonts w:ascii="Times New Roman" w:hAnsi="Times New Roman"/>
          <w:sz w:val="28"/>
          <w:szCs w:val="28"/>
        </w:rPr>
        <w:t>II</w:t>
      </w:r>
      <w:r w:rsidR="00AE5457">
        <w:rPr>
          <w:rFonts w:ascii="Times New Roman" w:hAnsi="Times New Roman"/>
          <w:sz w:val="28"/>
          <w:szCs w:val="28"/>
        </w:rPr>
        <w:t> daļ</w:t>
      </w:r>
      <w:r w:rsidR="00F9176E" w:rsidRPr="0017531B">
        <w:rPr>
          <w:rFonts w:ascii="Times New Roman" w:hAnsi="Times New Roman"/>
          <w:sz w:val="28"/>
          <w:szCs w:val="28"/>
        </w:rPr>
        <w:t>as 4.1</w:t>
      </w:r>
      <w:r w:rsidR="00AE5457">
        <w:rPr>
          <w:rFonts w:ascii="Times New Roman" w:hAnsi="Times New Roman"/>
          <w:sz w:val="28"/>
          <w:szCs w:val="28"/>
        </w:rPr>
        <w:t>. apakš</w:t>
      </w:r>
      <w:r w:rsidR="00F9176E" w:rsidRPr="0017531B">
        <w:rPr>
          <w:rFonts w:ascii="Times New Roman" w:hAnsi="Times New Roman"/>
          <w:sz w:val="28"/>
          <w:szCs w:val="28"/>
        </w:rPr>
        <w:t xml:space="preserve">punktu šādā redakcijā: </w:t>
      </w:r>
    </w:p>
    <w:p w14:paraId="3602D69E" w14:textId="77777777" w:rsidR="0018682C" w:rsidRDefault="0018682C">
      <w:pPr>
        <w:ind w:firstLine="709"/>
        <w:rPr>
          <w:rFonts w:ascii="Times New Roman" w:hAnsi="Times New Roman"/>
          <w:sz w:val="28"/>
          <w:szCs w:val="28"/>
        </w:rPr>
      </w:pPr>
    </w:p>
    <w:p w14:paraId="0AF4A8F6" w14:textId="2E907B0C" w:rsidR="00F9176E" w:rsidRPr="008506D1" w:rsidRDefault="00BB0416">
      <w:pPr>
        <w:ind w:firstLine="709"/>
        <w:rPr>
          <w:rFonts w:ascii="Times New Roman" w:hAnsi="Times New Roman"/>
          <w:sz w:val="28"/>
          <w:szCs w:val="28"/>
        </w:rPr>
      </w:pPr>
      <w:r w:rsidRPr="008B60C6">
        <w:rPr>
          <w:rFonts w:ascii="Times New Roman" w:hAnsi="Times New Roman"/>
          <w:sz w:val="28"/>
          <w:szCs w:val="28"/>
        </w:rPr>
        <w:t>"</w:t>
      </w:r>
      <w:r w:rsidR="006B2174">
        <w:rPr>
          <w:rFonts w:ascii="Times New Roman" w:hAnsi="Times New Roman"/>
          <w:sz w:val="28"/>
          <w:szCs w:val="28"/>
        </w:rPr>
        <w:t>4.1</w:t>
      </w:r>
      <w:r w:rsidR="00AE5457">
        <w:rPr>
          <w:rFonts w:ascii="Times New Roman" w:hAnsi="Times New Roman"/>
          <w:sz w:val="28"/>
          <w:szCs w:val="28"/>
        </w:rPr>
        <w:t>. </w:t>
      </w:r>
      <w:r w:rsidR="00F9176E" w:rsidRPr="008506D1">
        <w:rPr>
          <w:rFonts w:ascii="Times New Roman" w:hAnsi="Times New Roman"/>
          <w:sz w:val="28"/>
          <w:szCs w:val="28"/>
        </w:rPr>
        <w:t xml:space="preserve">izveidot standartus vai vadlīnijas un kopējos servisus (saskarnes) </w:t>
      </w:r>
      <w:r w:rsidR="00F9176E" w:rsidRPr="00C357AD">
        <w:rPr>
          <w:rFonts w:ascii="Times New Roman" w:hAnsi="Times New Roman"/>
          <w:spacing w:val="-2"/>
          <w:sz w:val="28"/>
          <w:szCs w:val="28"/>
        </w:rPr>
        <w:t>dažādu piegādātāju produktu efektīvai integrācijai (saskarnes ar sociālās palīdzības</w:t>
      </w:r>
      <w:r w:rsidR="00F9176E" w:rsidRPr="008506D1">
        <w:rPr>
          <w:rFonts w:ascii="Times New Roman" w:hAnsi="Times New Roman"/>
          <w:sz w:val="28"/>
          <w:szCs w:val="28"/>
        </w:rPr>
        <w:t xml:space="preserve"> administrēšanas lietojumprogrammu (SOPA), publicēšanas servisu uz Valsts reģionālās attīstības aģentūras API pārvaldnieku, dokumentu vadības sistēmām (Namejs, </w:t>
      </w:r>
      <w:proofErr w:type="spellStart"/>
      <w:r w:rsidR="00F9176E" w:rsidRPr="008506D1">
        <w:rPr>
          <w:rFonts w:ascii="Times New Roman" w:hAnsi="Times New Roman"/>
          <w:sz w:val="28"/>
          <w:szCs w:val="28"/>
        </w:rPr>
        <w:t>Lietvaris</w:t>
      </w:r>
      <w:proofErr w:type="spellEnd"/>
      <w:r w:rsidR="00F9176E" w:rsidRPr="008506D1">
        <w:rPr>
          <w:rFonts w:ascii="Times New Roman" w:hAnsi="Times New Roman"/>
          <w:sz w:val="28"/>
          <w:szCs w:val="28"/>
        </w:rPr>
        <w:t>) un finanšu informācijas sistēmām (</w:t>
      </w:r>
      <w:proofErr w:type="spellStart"/>
      <w:r w:rsidR="00F9176E" w:rsidRPr="008506D1">
        <w:rPr>
          <w:rFonts w:ascii="Times New Roman" w:hAnsi="Times New Roman"/>
          <w:sz w:val="28"/>
          <w:szCs w:val="28"/>
        </w:rPr>
        <w:t>GVedis</w:t>
      </w:r>
      <w:proofErr w:type="spellEnd"/>
      <w:r w:rsidR="00F9176E" w:rsidRPr="008506D1">
        <w:rPr>
          <w:rFonts w:ascii="Times New Roman" w:hAnsi="Times New Roman"/>
          <w:sz w:val="28"/>
          <w:szCs w:val="28"/>
        </w:rPr>
        <w:t>, Ozols))</w:t>
      </w:r>
      <w:r w:rsidR="004343FB">
        <w:rPr>
          <w:rFonts w:ascii="Times New Roman" w:hAnsi="Times New Roman"/>
          <w:sz w:val="28"/>
          <w:szCs w:val="28"/>
        </w:rPr>
        <w:t>;</w:t>
      </w:r>
      <w:r w:rsidRPr="008B60C6">
        <w:rPr>
          <w:rFonts w:ascii="Times New Roman" w:hAnsi="Times New Roman"/>
          <w:sz w:val="28"/>
          <w:szCs w:val="28"/>
        </w:rPr>
        <w:t>"</w:t>
      </w:r>
      <w:r w:rsidR="00F9176E" w:rsidRPr="008506D1">
        <w:rPr>
          <w:rFonts w:ascii="Times New Roman" w:hAnsi="Times New Roman"/>
          <w:sz w:val="28"/>
          <w:szCs w:val="28"/>
        </w:rPr>
        <w:t>.</w:t>
      </w:r>
    </w:p>
    <w:p w14:paraId="4AE10E43" w14:textId="77777777" w:rsidR="00F9176E" w:rsidRDefault="00F9176E">
      <w:pPr>
        <w:pStyle w:val="Sarakstarindkopa"/>
        <w:ind w:left="0" w:firstLine="709"/>
        <w:rPr>
          <w:rFonts w:ascii="Times New Roman" w:hAnsi="Times New Roman"/>
          <w:sz w:val="28"/>
          <w:szCs w:val="28"/>
        </w:rPr>
      </w:pPr>
    </w:p>
    <w:p w14:paraId="7C983B92" w14:textId="3E1D1714" w:rsidR="006B2174" w:rsidRDefault="0017531B" w:rsidP="00145C7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E5457">
        <w:rPr>
          <w:rFonts w:ascii="Times New Roman" w:hAnsi="Times New Roman"/>
          <w:sz w:val="28"/>
          <w:szCs w:val="28"/>
        </w:rPr>
        <w:t>. </w:t>
      </w:r>
      <w:r w:rsidR="00096624" w:rsidRPr="0017531B">
        <w:rPr>
          <w:rFonts w:ascii="Times New Roman" w:hAnsi="Times New Roman"/>
          <w:sz w:val="28"/>
          <w:szCs w:val="28"/>
        </w:rPr>
        <w:t>Izte</w:t>
      </w:r>
      <w:r w:rsidR="008951E7" w:rsidRPr="0017531B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kt</w:t>
      </w:r>
      <w:r w:rsidR="008951E7" w:rsidRPr="001753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projekta apraksta (kopsavilkuma)</w:t>
      </w:r>
      <w:r w:rsidR="00F9176E" w:rsidRPr="0017531B">
        <w:rPr>
          <w:rFonts w:ascii="Times New Roman" w:hAnsi="Times New Roman"/>
          <w:sz w:val="28"/>
          <w:szCs w:val="28"/>
        </w:rPr>
        <w:t xml:space="preserve"> </w:t>
      </w:r>
      <w:r w:rsidR="00AD314E" w:rsidRPr="0017531B">
        <w:rPr>
          <w:rFonts w:ascii="Times New Roman" w:hAnsi="Times New Roman"/>
          <w:sz w:val="28"/>
          <w:szCs w:val="28"/>
        </w:rPr>
        <w:t>III</w:t>
      </w:r>
      <w:r w:rsidR="00AE5457">
        <w:rPr>
          <w:rFonts w:ascii="Times New Roman" w:hAnsi="Times New Roman"/>
          <w:sz w:val="28"/>
          <w:szCs w:val="28"/>
        </w:rPr>
        <w:t> daļ</w:t>
      </w:r>
      <w:r w:rsidR="00F9176E" w:rsidRPr="0017531B">
        <w:rPr>
          <w:rFonts w:ascii="Times New Roman" w:hAnsi="Times New Roman"/>
          <w:sz w:val="28"/>
          <w:szCs w:val="28"/>
        </w:rPr>
        <w:t>as 4.1</w:t>
      </w:r>
      <w:r w:rsidR="00AE5457">
        <w:rPr>
          <w:rFonts w:ascii="Times New Roman" w:hAnsi="Times New Roman"/>
          <w:sz w:val="28"/>
          <w:szCs w:val="28"/>
        </w:rPr>
        <w:t>. apakš</w:t>
      </w:r>
      <w:r w:rsidR="00021497" w:rsidRPr="0017531B">
        <w:rPr>
          <w:rFonts w:ascii="Times New Roman" w:hAnsi="Times New Roman"/>
          <w:sz w:val="28"/>
          <w:szCs w:val="28"/>
        </w:rPr>
        <w:t>punktu</w:t>
      </w:r>
      <w:r w:rsidR="00096624" w:rsidRPr="0017531B">
        <w:rPr>
          <w:rFonts w:ascii="Times New Roman" w:hAnsi="Times New Roman"/>
          <w:sz w:val="28"/>
          <w:szCs w:val="28"/>
        </w:rPr>
        <w:t xml:space="preserve"> šādā redakcijā:</w:t>
      </w:r>
      <w:r w:rsidR="00021497" w:rsidRPr="0017531B">
        <w:rPr>
          <w:rFonts w:ascii="Times New Roman" w:hAnsi="Times New Roman"/>
          <w:sz w:val="28"/>
          <w:szCs w:val="28"/>
        </w:rPr>
        <w:t xml:space="preserve"> </w:t>
      </w:r>
    </w:p>
    <w:p w14:paraId="1E095FF5" w14:textId="77777777" w:rsidR="00C62706" w:rsidRPr="0017531B" w:rsidRDefault="00C62706" w:rsidP="000B3DBD">
      <w:pPr>
        <w:ind w:firstLine="709"/>
        <w:rPr>
          <w:rFonts w:ascii="Times New Roman" w:hAnsi="Times New Roman"/>
          <w:sz w:val="28"/>
          <w:szCs w:val="28"/>
        </w:rPr>
      </w:pPr>
    </w:p>
    <w:p w14:paraId="0642FA30" w14:textId="1CFA4239" w:rsidR="00F9176E" w:rsidRPr="00F9176E" w:rsidRDefault="00BB0416">
      <w:pPr>
        <w:pStyle w:val="Sarakstarindkopa"/>
        <w:ind w:left="0" w:firstLine="709"/>
        <w:rPr>
          <w:rFonts w:ascii="Times New Roman" w:hAnsi="Times New Roman"/>
          <w:sz w:val="28"/>
          <w:szCs w:val="28"/>
        </w:rPr>
      </w:pPr>
      <w:r w:rsidRPr="008B60C6">
        <w:rPr>
          <w:rFonts w:ascii="Times New Roman" w:hAnsi="Times New Roman"/>
          <w:sz w:val="28"/>
          <w:szCs w:val="28"/>
        </w:rPr>
        <w:t>"</w:t>
      </w:r>
      <w:r w:rsidR="006B2174">
        <w:rPr>
          <w:rFonts w:ascii="Times New Roman" w:hAnsi="Times New Roman"/>
          <w:sz w:val="28"/>
          <w:szCs w:val="28"/>
        </w:rPr>
        <w:t xml:space="preserve">4.1. </w:t>
      </w:r>
      <w:r w:rsidR="00F9176E" w:rsidRPr="009451FF">
        <w:rPr>
          <w:rFonts w:ascii="Times New Roman" w:hAnsi="Times New Roman"/>
          <w:sz w:val="28"/>
          <w:szCs w:val="28"/>
        </w:rPr>
        <w:t>klientu ieņēmumu rēķinu iesniegšana</w:t>
      </w:r>
      <w:r w:rsidR="00C62706">
        <w:rPr>
          <w:rFonts w:ascii="Times New Roman" w:hAnsi="Times New Roman"/>
          <w:sz w:val="28"/>
          <w:szCs w:val="28"/>
        </w:rPr>
        <w:t>;</w:t>
      </w:r>
      <w:r w:rsidRPr="008B60C6">
        <w:rPr>
          <w:rFonts w:ascii="Times New Roman" w:hAnsi="Times New Roman"/>
          <w:sz w:val="28"/>
          <w:szCs w:val="28"/>
        </w:rPr>
        <w:t>"</w:t>
      </w:r>
      <w:r w:rsidR="00F9176E" w:rsidRPr="009451FF">
        <w:rPr>
          <w:rFonts w:ascii="Times New Roman" w:hAnsi="Times New Roman"/>
          <w:sz w:val="28"/>
          <w:szCs w:val="28"/>
        </w:rPr>
        <w:t>.</w:t>
      </w:r>
    </w:p>
    <w:p w14:paraId="0A0BC120" w14:textId="77777777" w:rsidR="00F9176E" w:rsidRPr="00F9176E" w:rsidRDefault="00F9176E">
      <w:pPr>
        <w:pStyle w:val="Sarakstarindkopa"/>
        <w:ind w:left="0" w:firstLine="709"/>
        <w:rPr>
          <w:rFonts w:ascii="Times New Roman" w:hAnsi="Times New Roman"/>
          <w:sz w:val="28"/>
          <w:szCs w:val="28"/>
        </w:rPr>
      </w:pPr>
    </w:p>
    <w:p w14:paraId="66BE4082" w14:textId="5AF6238B" w:rsidR="0017531B" w:rsidRDefault="0017531B">
      <w:pPr>
        <w:ind w:firstLine="709"/>
        <w:rPr>
          <w:rFonts w:ascii="Times New Roman" w:hAnsi="Times New Roman"/>
          <w:sz w:val="28"/>
          <w:szCs w:val="28"/>
        </w:rPr>
      </w:pPr>
      <w:r w:rsidRPr="00C357AD">
        <w:rPr>
          <w:rFonts w:ascii="Times New Roman" w:hAnsi="Times New Roman"/>
          <w:spacing w:val="-2"/>
          <w:sz w:val="28"/>
          <w:szCs w:val="28"/>
        </w:rPr>
        <w:t>4</w:t>
      </w:r>
      <w:r w:rsidR="00AE5457" w:rsidRPr="00C357AD">
        <w:rPr>
          <w:rFonts w:ascii="Times New Roman" w:hAnsi="Times New Roman"/>
          <w:spacing w:val="-2"/>
          <w:sz w:val="28"/>
          <w:szCs w:val="28"/>
        </w:rPr>
        <w:t>. </w:t>
      </w:r>
      <w:r w:rsidRPr="00C357AD">
        <w:rPr>
          <w:rFonts w:ascii="Times New Roman" w:hAnsi="Times New Roman"/>
          <w:spacing w:val="-2"/>
          <w:sz w:val="28"/>
          <w:szCs w:val="28"/>
        </w:rPr>
        <w:t>Izteikt</w:t>
      </w:r>
      <w:r w:rsidR="006B2174" w:rsidRPr="00C357A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357AD">
        <w:rPr>
          <w:rFonts w:ascii="Times New Roman" w:hAnsi="Times New Roman"/>
          <w:spacing w:val="-2"/>
          <w:sz w:val="28"/>
          <w:szCs w:val="28"/>
        </w:rPr>
        <w:t>projekta apraksta (kopsavilkuma)</w:t>
      </w:r>
      <w:r w:rsidR="00071445" w:rsidRPr="00C357A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AD314E" w:rsidRPr="00C357AD">
        <w:rPr>
          <w:rFonts w:ascii="Times New Roman" w:hAnsi="Times New Roman"/>
          <w:spacing w:val="-2"/>
          <w:sz w:val="28"/>
          <w:szCs w:val="28"/>
        </w:rPr>
        <w:t>IV</w:t>
      </w:r>
      <w:r w:rsidR="00AE5457" w:rsidRPr="00C357AD">
        <w:rPr>
          <w:rFonts w:ascii="Times New Roman" w:hAnsi="Times New Roman"/>
          <w:spacing w:val="-2"/>
          <w:sz w:val="28"/>
          <w:szCs w:val="28"/>
        </w:rPr>
        <w:t> daļ</w:t>
      </w:r>
      <w:r w:rsidR="00071445" w:rsidRPr="00C357AD">
        <w:rPr>
          <w:rFonts w:ascii="Times New Roman" w:hAnsi="Times New Roman"/>
          <w:spacing w:val="-2"/>
          <w:sz w:val="28"/>
          <w:szCs w:val="28"/>
        </w:rPr>
        <w:t xml:space="preserve">as </w:t>
      </w:r>
      <w:r w:rsidRPr="00C357AD">
        <w:rPr>
          <w:rFonts w:ascii="Times New Roman" w:hAnsi="Times New Roman"/>
          <w:spacing w:val="-2"/>
          <w:sz w:val="28"/>
          <w:szCs w:val="28"/>
        </w:rPr>
        <w:t>1</w:t>
      </w:r>
      <w:r w:rsidR="00AE5457" w:rsidRPr="00C357AD">
        <w:rPr>
          <w:rFonts w:ascii="Times New Roman" w:hAnsi="Times New Roman"/>
          <w:spacing w:val="-2"/>
          <w:sz w:val="28"/>
          <w:szCs w:val="28"/>
        </w:rPr>
        <w:t>. </w:t>
      </w:r>
      <w:r w:rsidRPr="00C357AD">
        <w:rPr>
          <w:rFonts w:ascii="Times New Roman" w:hAnsi="Times New Roman"/>
          <w:spacing w:val="-2"/>
          <w:sz w:val="28"/>
          <w:szCs w:val="28"/>
        </w:rPr>
        <w:t>punkt</w:t>
      </w:r>
      <w:r w:rsidR="00B17B78" w:rsidRPr="00C357AD">
        <w:rPr>
          <w:rFonts w:ascii="Times New Roman" w:hAnsi="Times New Roman"/>
          <w:spacing w:val="-2"/>
          <w:sz w:val="28"/>
          <w:szCs w:val="28"/>
        </w:rPr>
        <w:t>a</w:t>
      </w:r>
      <w:r w:rsidRPr="00C357A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17B78" w:rsidRPr="00C357AD">
        <w:rPr>
          <w:rFonts w:ascii="Times New Roman" w:hAnsi="Times New Roman"/>
          <w:spacing w:val="-2"/>
          <w:sz w:val="28"/>
          <w:szCs w:val="28"/>
        </w:rPr>
        <w:t>aili "R</w:t>
      </w:r>
      <w:r w:rsidRPr="00C357AD">
        <w:rPr>
          <w:rFonts w:ascii="Times New Roman" w:hAnsi="Times New Roman"/>
          <w:spacing w:val="-2"/>
          <w:sz w:val="28"/>
          <w:szCs w:val="28"/>
        </w:rPr>
        <w:t>ezult</w:t>
      </w:r>
      <w:r w:rsidR="00B17B78" w:rsidRPr="00C357AD">
        <w:rPr>
          <w:rFonts w:ascii="Times New Roman" w:hAnsi="Times New Roman"/>
          <w:spacing w:val="-2"/>
          <w:sz w:val="28"/>
          <w:szCs w:val="28"/>
        </w:rPr>
        <w:t>āta</w:t>
      </w:r>
      <w:r>
        <w:rPr>
          <w:rFonts w:ascii="Times New Roman" w:hAnsi="Times New Roman"/>
          <w:sz w:val="28"/>
          <w:szCs w:val="28"/>
        </w:rPr>
        <w:t xml:space="preserve"> </w:t>
      </w:r>
      <w:r w:rsidR="00B17B78">
        <w:rPr>
          <w:rFonts w:ascii="Times New Roman" w:hAnsi="Times New Roman"/>
          <w:sz w:val="28"/>
          <w:szCs w:val="28"/>
        </w:rPr>
        <w:t>rādītājs</w:t>
      </w:r>
      <w:r w:rsidR="00B17B78" w:rsidRPr="008B60C6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šādā redakcijā:</w:t>
      </w:r>
      <w:r w:rsidR="006B2174" w:rsidRPr="0017531B">
        <w:rPr>
          <w:rFonts w:ascii="Times New Roman" w:hAnsi="Times New Roman"/>
          <w:sz w:val="28"/>
          <w:szCs w:val="28"/>
        </w:rPr>
        <w:t xml:space="preserve"> </w:t>
      </w:r>
    </w:p>
    <w:p w14:paraId="65A15A68" w14:textId="77777777" w:rsidR="00B17B78" w:rsidRDefault="00B17B78" w:rsidP="00145C7D">
      <w:pPr>
        <w:ind w:firstLine="709"/>
        <w:rPr>
          <w:rFonts w:ascii="Times New Roman" w:hAnsi="Times New Roman"/>
          <w:sz w:val="28"/>
          <w:szCs w:val="28"/>
        </w:rPr>
      </w:pPr>
    </w:p>
    <w:p w14:paraId="3A0CDFC7" w14:textId="6972454D" w:rsidR="00F9176E" w:rsidRPr="0017531B" w:rsidRDefault="00BB0416" w:rsidP="00B17B78">
      <w:pPr>
        <w:ind w:firstLine="709"/>
        <w:rPr>
          <w:rFonts w:ascii="Times New Roman" w:hAnsi="Times New Roman"/>
          <w:sz w:val="28"/>
          <w:szCs w:val="28"/>
        </w:rPr>
      </w:pPr>
      <w:r w:rsidRPr="008B60C6">
        <w:rPr>
          <w:rFonts w:ascii="Times New Roman" w:hAnsi="Times New Roman"/>
          <w:sz w:val="28"/>
          <w:szCs w:val="28"/>
        </w:rPr>
        <w:t>"</w:t>
      </w:r>
      <w:r w:rsidR="00071445" w:rsidRPr="0017531B">
        <w:rPr>
          <w:rFonts w:ascii="Times New Roman" w:hAnsi="Times New Roman"/>
          <w:sz w:val="28"/>
          <w:szCs w:val="28"/>
        </w:rPr>
        <w:t>Pašvaldības, kas izmanto PKIP platformu</w:t>
      </w:r>
      <w:r w:rsidRPr="008B60C6">
        <w:rPr>
          <w:rFonts w:ascii="Times New Roman" w:hAnsi="Times New Roman"/>
          <w:sz w:val="28"/>
          <w:szCs w:val="28"/>
        </w:rPr>
        <w:t>"</w:t>
      </w:r>
      <w:r w:rsidR="00071445" w:rsidRPr="0017531B">
        <w:rPr>
          <w:rFonts w:ascii="Times New Roman" w:hAnsi="Times New Roman"/>
          <w:sz w:val="28"/>
          <w:szCs w:val="28"/>
        </w:rPr>
        <w:t>.</w:t>
      </w:r>
    </w:p>
    <w:p w14:paraId="75C0842D" w14:textId="77777777" w:rsidR="00071445" w:rsidRPr="00071445" w:rsidRDefault="00071445" w:rsidP="000B3DBD">
      <w:pPr>
        <w:pStyle w:val="Sarakstarindkopa"/>
        <w:ind w:left="0" w:firstLine="709"/>
        <w:rPr>
          <w:rFonts w:ascii="Times New Roman" w:hAnsi="Times New Roman"/>
          <w:sz w:val="28"/>
          <w:szCs w:val="28"/>
        </w:rPr>
      </w:pPr>
    </w:p>
    <w:p w14:paraId="2C7C56CD" w14:textId="443ED3B9" w:rsidR="00071445" w:rsidRPr="00C357AD" w:rsidRDefault="0017531B" w:rsidP="000B3DBD">
      <w:pPr>
        <w:ind w:firstLine="709"/>
        <w:rPr>
          <w:rFonts w:ascii="Times New Roman" w:hAnsi="Times New Roman"/>
          <w:spacing w:val="-3"/>
          <w:sz w:val="28"/>
          <w:szCs w:val="28"/>
        </w:rPr>
      </w:pPr>
      <w:r w:rsidRPr="00C357AD">
        <w:rPr>
          <w:rFonts w:ascii="Times New Roman" w:hAnsi="Times New Roman"/>
          <w:spacing w:val="-3"/>
          <w:sz w:val="28"/>
          <w:szCs w:val="28"/>
        </w:rPr>
        <w:lastRenderedPageBreak/>
        <w:t>5</w:t>
      </w:r>
      <w:r w:rsidR="00AE5457" w:rsidRPr="00C357AD">
        <w:rPr>
          <w:rFonts w:ascii="Times New Roman" w:hAnsi="Times New Roman"/>
          <w:spacing w:val="-3"/>
          <w:sz w:val="28"/>
          <w:szCs w:val="28"/>
        </w:rPr>
        <w:t>. </w:t>
      </w:r>
      <w:r w:rsidRPr="00C357AD">
        <w:rPr>
          <w:rFonts w:ascii="Times New Roman" w:hAnsi="Times New Roman"/>
          <w:spacing w:val="-3"/>
          <w:sz w:val="28"/>
          <w:szCs w:val="28"/>
        </w:rPr>
        <w:t>Izteikt projekta apraksta (kopsavilkuma)</w:t>
      </w:r>
      <w:r w:rsidR="00071445" w:rsidRPr="00C357A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AD314E" w:rsidRPr="00C357AD">
        <w:rPr>
          <w:rFonts w:ascii="Times New Roman" w:hAnsi="Times New Roman"/>
          <w:spacing w:val="-3"/>
          <w:sz w:val="28"/>
          <w:szCs w:val="28"/>
        </w:rPr>
        <w:t>IV</w:t>
      </w:r>
      <w:r w:rsidR="00AE5457" w:rsidRPr="00C357AD">
        <w:rPr>
          <w:rFonts w:ascii="Times New Roman" w:hAnsi="Times New Roman"/>
          <w:spacing w:val="-3"/>
          <w:sz w:val="28"/>
          <w:szCs w:val="28"/>
        </w:rPr>
        <w:t> daļ</w:t>
      </w:r>
      <w:r w:rsidR="00071445" w:rsidRPr="00C357AD">
        <w:rPr>
          <w:rFonts w:ascii="Times New Roman" w:hAnsi="Times New Roman"/>
          <w:spacing w:val="-3"/>
          <w:sz w:val="28"/>
          <w:szCs w:val="28"/>
        </w:rPr>
        <w:t xml:space="preserve">as </w:t>
      </w:r>
      <w:r w:rsidRPr="00C357AD">
        <w:rPr>
          <w:rFonts w:ascii="Times New Roman" w:hAnsi="Times New Roman"/>
          <w:spacing w:val="-3"/>
          <w:sz w:val="28"/>
          <w:szCs w:val="28"/>
        </w:rPr>
        <w:t>4</w:t>
      </w:r>
      <w:r w:rsidR="00AE5457" w:rsidRPr="00C357AD">
        <w:rPr>
          <w:rFonts w:ascii="Times New Roman" w:hAnsi="Times New Roman"/>
          <w:spacing w:val="-3"/>
          <w:sz w:val="28"/>
          <w:szCs w:val="28"/>
        </w:rPr>
        <w:t>. </w:t>
      </w:r>
      <w:r w:rsidRPr="00C357AD">
        <w:rPr>
          <w:rFonts w:ascii="Times New Roman" w:hAnsi="Times New Roman"/>
          <w:spacing w:val="-3"/>
          <w:sz w:val="28"/>
          <w:szCs w:val="28"/>
        </w:rPr>
        <w:t>punktu</w:t>
      </w:r>
      <w:r w:rsidR="00071445" w:rsidRPr="00C357AD">
        <w:rPr>
          <w:rFonts w:ascii="Times New Roman" w:hAnsi="Times New Roman"/>
          <w:spacing w:val="-3"/>
          <w:sz w:val="28"/>
          <w:szCs w:val="28"/>
        </w:rPr>
        <w:t xml:space="preserve"> šādā redakcijā: </w:t>
      </w:r>
    </w:p>
    <w:p w14:paraId="69982CFC" w14:textId="17B9F561" w:rsidR="00F9176E" w:rsidRPr="00D24349" w:rsidRDefault="00F9176E" w:rsidP="00C357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TableGrid2"/>
        <w:tblW w:w="9067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420"/>
        <w:gridCol w:w="3417"/>
        <w:gridCol w:w="1273"/>
        <w:gridCol w:w="1272"/>
        <w:gridCol w:w="1272"/>
        <w:gridCol w:w="1413"/>
      </w:tblGrid>
      <w:tr w:rsidR="00D24349" w:rsidRPr="00B17B78" w14:paraId="448E254A" w14:textId="77777777" w:rsidTr="00C357AD">
        <w:tc>
          <w:tcPr>
            <w:tcW w:w="399" w:type="dxa"/>
          </w:tcPr>
          <w:p w14:paraId="488F7865" w14:textId="3F282EF0" w:rsidR="00D24349" w:rsidRPr="00C357AD" w:rsidRDefault="00B17B78" w:rsidP="00C357AD">
            <w:pPr>
              <w:spacing w:before="0"/>
              <w:ind w:left="57" w:right="5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B60C6">
              <w:rPr>
                <w:rFonts w:ascii="Times New Roman" w:hAnsi="Times New Roman"/>
                <w:sz w:val="24"/>
                <w:szCs w:val="24"/>
              </w:rPr>
              <w:t>"</w:t>
            </w:r>
            <w:r w:rsidR="00D24349" w:rsidRPr="00C357AD">
              <w:rPr>
                <w:rFonts w:ascii="Times New Roman" w:eastAsiaTheme="minorHAnsi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424" w:type="dxa"/>
            <w:shd w:val="clear" w:color="auto" w:fill="auto"/>
          </w:tcPr>
          <w:p w14:paraId="4F3FC292" w14:textId="52F97F24" w:rsidR="00D24349" w:rsidRPr="00C357AD" w:rsidRDefault="00D24349" w:rsidP="00C357AD">
            <w:pPr>
              <w:spacing w:before="0"/>
              <w:ind w:left="57" w:right="57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357AD">
              <w:rPr>
                <w:rFonts w:ascii="Times New Roman" w:eastAsiaTheme="minorHAnsi" w:hAnsi="Times New Roman"/>
                <w:bCs/>
                <w:sz w:val="24"/>
                <w:szCs w:val="24"/>
              </w:rPr>
              <w:t>Pašvaldību institūcijas, kas izmanto integrācijas komponenti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182810" w14:textId="77777777" w:rsidR="00D24349" w:rsidRPr="00C357AD" w:rsidRDefault="00D24349" w:rsidP="00C357AD">
            <w:pPr>
              <w:tabs>
                <w:tab w:val="left" w:pos="0"/>
              </w:tabs>
              <w:spacing w:before="0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357AD">
              <w:rPr>
                <w:rFonts w:ascii="Times New Roman" w:eastAsiaTheme="minorHAnsi" w:hAnsi="Times New Roman"/>
                <w:bCs/>
                <w:sz w:val="24"/>
                <w:szCs w:val="24"/>
              </w:rPr>
              <w:t>skaits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5E387" w14:textId="77777777" w:rsidR="00D24349" w:rsidRPr="00C357AD" w:rsidRDefault="00D24349" w:rsidP="00C357AD">
            <w:pPr>
              <w:tabs>
                <w:tab w:val="left" w:pos="0"/>
              </w:tabs>
              <w:spacing w:before="0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357AD">
              <w:rPr>
                <w:rFonts w:ascii="Times New Roman" w:eastAsiaTheme="minorHAnsi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6733B" w14:textId="77777777" w:rsidR="00D24349" w:rsidRPr="00C357AD" w:rsidRDefault="00D24349" w:rsidP="00C357AD">
            <w:pPr>
              <w:tabs>
                <w:tab w:val="left" w:pos="0"/>
              </w:tabs>
              <w:spacing w:before="0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357AD">
              <w:rPr>
                <w:rFonts w:ascii="Times New Roman" w:eastAsiaTheme="minorHAns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F7952" w14:textId="394D3B78" w:rsidR="00D24349" w:rsidRPr="00C357AD" w:rsidRDefault="00D24349" w:rsidP="00C357AD">
            <w:pPr>
              <w:tabs>
                <w:tab w:val="left" w:pos="0"/>
              </w:tabs>
              <w:spacing w:before="0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357AD">
              <w:rPr>
                <w:rFonts w:ascii="Times New Roman" w:eastAsiaTheme="minorHAnsi" w:hAnsi="Times New Roman"/>
                <w:bCs/>
                <w:sz w:val="24"/>
                <w:szCs w:val="24"/>
              </w:rPr>
              <w:t>20</w:t>
            </w:r>
            <w:r w:rsidR="00BB0416" w:rsidRPr="00C357A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</w:tbl>
    <w:p w14:paraId="6959E1D1" w14:textId="77777777" w:rsidR="0018682C" w:rsidRDefault="0018682C" w:rsidP="00C357AD">
      <w:pPr>
        <w:ind w:firstLine="709"/>
        <w:rPr>
          <w:rFonts w:ascii="Times New Roman" w:hAnsi="Times New Roman"/>
          <w:sz w:val="28"/>
          <w:szCs w:val="28"/>
        </w:rPr>
      </w:pPr>
    </w:p>
    <w:p w14:paraId="17E29677" w14:textId="5415AE0B" w:rsidR="002F1248" w:rsidRPr="00D24349" w:rsidRDefault="00D24349" w:rsidP="00C357A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E545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Aizstāt projekta apraksta (kopsavilkuma)</w:t>
      </w:r>
      <w:r w:rsidR="002F1248" w:rsidRPr="00D24349">
        <w:rPr>
          <w:rFonts w:ascii="Times New Roman" w:hAnsi="Times New Roman"/>
          <w:sz w:val="28"/>
          <w:szCs w:val="28"/>
        </w:rPr>
        <w:t xml:space="preserve"> </w:t>
      </w:r>
      <w:r w:rsidR="00AD314E" w:rsidRPr="00D24349">
        <w:rPr>
          <w:rFonts w:ascii="Times New Roman" w:hAnsi="Times New Roman"/>
          <w:sz w:val="28"/>
          <w:szCs w:val="28"/>
        </w:rPr>
        <w:t>V</w:t>
      </w:r>
      <w:r w:rsidR="00AE5457">
        <w:rPr>
          <w:rFonts w:ascii="Times New Roman" w:hAnsi="Times New Roman"/>
          <w:sz w:val="28"/>
          <w:szCs w:val="28"/>
        </w:rPr>
        <w:t> daļ</w:t>
      </w:r>
      <w:r>
        <w:rPr>
          <w:rFonts w:ascii="Times New Roman" w:hAnsi="Times New Roman"/>
          <w:sz w:val="28"/>
          <w:szCs w:val="28"/>
        </w:rPr>
        <w:t>as</w:t>
      </w:r>
      <w:r w:rsidR="002F1248" w:rsidRPr="00D24349">
        <w:rPr>
          <w:rFonts w:ascii="Times New Roman" w:hAnsi="Times New Roman"/>
          <w:sz w:val="28"/>
          <w:szCs w:val="28"/>
        </w:rPr>
        <w:t xml:space="preserve"> 6</w:t>
      </w:r>
      <w:r w:rsidR="00AE5457">
        <w:rPr>
          <w:rFonts w:ascii="Times New Roman" w:hAnsi="Times New Roman"/>
          <w:sz w:val="28"/>
          <w:szCs w:val="28"/>
        </w:rPr>
        <w:t>. </w:t>
      </w:r>
      <w:r w:rsidR="002F1248" w:rsidRPr="00D24349">
        <w:rPr>
          <w:rFonts w:ascii="Times New Roman" w:hAnsi="Times New Roman"/>
          <w:sz w:val="28"/>
          <w:szCs w:val="28"/>
        </w:rPr>
        <w:t xml:space="preserve">punktā skaitli </w:t>
      </w:r>
      <w:r w:rsidR="00AD314E" w:rsidRPr="00D24349">
        <w:rPr>
          <w:rFonts w:ascii="Times New Roman" w:hAnsi="Times New Roman"/>
          <w:sz w:val="28"/>
          <w:szCs w:val="28"/>
        </w:rPr>
        <w:t xml:space="preserve">un vārdu 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="002F1248" w:rsidRPr="00D24349">
        <w:rPr>
          <w:rFonts w:ascii="Times New Roman" w:hAnsi="Times New Roman"/>
          <w:sz w:val="28"/>
          <w:szCs w:val="28"/>
        </w:rPr>
        <w:t>4</w:t>
      </w:r>
      <w:r w:rsidR="009133E8">
        <w:rPr>
          <w:rFonts w:ascii="Times New Roman" w:hAnsi="Times New Roman"/>
          <w:sz w:val="28"/>
          <w:szCs w:val="28"/>
        </w:rPr>
        <w:t> </w:t>
      </w:r>
      <w:r w:rsidR="002F1248" w:rsidRPr="00D24349">
        <w:rPr>
          <w:rFonts w:ascii="Times New Roman" w:hAnsi="Times New Roman"/>
          <w:sz w:val="28"/>
          <w:szCs w:val="28"/>
        </w:rPr>
        <w:t>500</w:t>
      </w:r>
      <w:r w:rsidR="009133E8">
        <w:rPr>
          <w:rFonts w:ascii="Times New Roman" w:hAnsi="Times New Roman"/>
          <w:sz w:val="28"/>
          <w:szCs w:val="28"/>
        </w:rPr>
        <w:t> </w:t>
      </w:r>
      <w:r w:rsidR="009133E8" w:rsidRPr="00D24349">
        <w:rPr>
          <w:rFonts w:ascii="Times New Roman" w:hAnsi="Times New Roman"/>
          <w:sz w:val="28"/>
          <w:szCs w:val="28"/>
        </w:rPr>
        <w:t>000</w:t>
      </w:r>
      <w:r w:rsidR="009133E8">
        <w:rPr>
          <w:rFonts w:ascii="Times New Roman" w:hAnsi="Times New Roman"/>
          <w:sz w:val="28"/>
          <w:szCs w:val="28"/>
        </w:rPr>
        <w:t> </w:t>
      </w:r>
      <w:proofErr w:type="spellStart"/>
      <w:r w:rsidR="002F1248" w:rsidRPr="00D24349">
        <w:rPr>
          <w:rFonts w:ascii="Times New Roman" w:hAnsi="Times New Roman"/>
          <w:i/>
          <w:sz w:val="28"/>
          <w:szCs w:val="28"/>
        </w:rPr>
        <w:t>euro</w:t>
      </w:r>
      <w:proofErr w:type="spellEnd"/>
      <w:r w:rsidR="00BB0416" w:rsidRPr="008B60C6">
        <w:rPr>
          <w:rFonts w:ascii="Times New Roman" w:hAnsi="Times New Roman"/>
          <w:sz w:val="28"/>
          <w:szCs w:val="28"/>
        </w:rPr>
        <w:t>"</w:t>
      </w:r>
      <w:r w:rsidR="002F1248" w:rsidRPr="00D24349">
        <w:rPr>
          <w:rFonts w:ascii="Times New Roman" w:hAnsi="Times New Roman"/>
          <w:sz w:val="28"/>
          <w:szCs w:val="28"/>
        </w:rPr>
        <w:t xml:space="preserve"> ar skaitli un </w:t>
      </w:r>
      <w:r w:rsidR="00AD314E" w:rsidRPr="00D24349">
        <w:rPr>
          <w:rFonts w:ascii="Times New Roman" w:hAnsi="Times New Roman"/>
          <w:sz w:val="28"/>
          <w:szCs w:val="28"/>
        </w:rPr>
        <w:t xml:space="preserve">vārdu </w:t>
      </w:r>
      <w:r w:rsidR="00BB0416" w:rsidRPr="008B60C6">
        <w:rPr>
          <w:rFonts w:ascii="Times New Roman" w:hAnsi="Times New Roman"/>
          <w:sz w:val="28"/>
          <w:szCs w:val="28"/>
        </w:rPr>
        <w:t>"</w:t>
      </w:r>
      <w:r w:rsidR="00021497" w:rsidRPr="00D24349">
        <w:rPr>
          <w:rFonts w:ascii="Times New Roman" w:hAnsi="Times New Roman"/>
          <w:sz w:val="28"/>
          <w:szCs w:val="28"/>
        </w:rPr>
        <w:t>4</w:t>
      </w:r>
      <w:r w:rsidR="009133E8">
        <w:rPr>
          <w:rFonts w:ascii="Times New Roman" w:hAnsi="Times New Roman"/>
          <w:sz w:val="28"/>
          <w:szCs w:val="28"/>
        </w:rPr>
        <w:t> </w:t>
      </w:r>
      <w:r w:rsidR="00021497" w:rsidRPr="00D24349">
        <w:rPr>
          <w:rFonts w:ascii="Times New Roman" w:hAnsi="Times New Roman"/>
          <w:sz w:val="28"/>
          <w:szCs w:val="28"/>
        </w:rPr>
        <w:t>493</w:t>
      </w:r>
      <w:r w:rsidR="009133E8">
        <w:rPr>
          <w:rFonts w:ascii="Times New Roman" w:hAnsi="Times New Roman"/>
          <w:sz w:val="28"/>
          <w:szCs w:val="28"/>
        </w:rPr>
        <w:t> </w:t>
      </w:r>
      <w:r w:rsidR="009133E8" w:rsidRPr="00D24349">
        <w:rPr>
          <w:rFonts w:ascii="Times New Roman" w:hAnsi="Times New Roman"/>
          <w:sz w:val="28"/>
          <w:szCs w:val="28"/>
        </w:rPr>
        <w:t>005</w:t>
      </w:r>
      <w:r w:rsidR="009133E8">
        <w:rPr>
          <w:rFonts w:ascii="Times New Roman" w:hAnsi="Times New Roman"/>
          <w:sz w:val="28"/>
          <w:szCs w:val="28"/>
        </w:rPr>
        <w:t> </w:t>
      </w:r>
      <w:proofErr w:type="spellStart"/>
      <w:r w:rsidR="00021497" w:rsidRPr="00D24349">
        <w:rPr>
          <w:rFonts w:ascii="Times New Roman" w:hAnsi="Times New Roman"/>
          <w:i/>
          <w:sz w:val="28"/>
          <w:szCs w:val="28"/>
        </w:rPr>
        <w:t>euro</w:t>
      </w:r>
      <w:proofErr w:type="spellEnd"/>
      <w:r w:rsidR="00BB0416" w:rsidRPr="008B60C6">
        <w:rPr>
          <w:rFonts w:ascii="Times New Roman" w:hAnsi="Times New Roman"/>
          <w:sz w:val="28"/>
          <w:szCs w:val="28"/>
        </w:rPr>
        <w:t>"</w:t>
      </w:r>
      <w:r w:rsidR="00021497" w:rsidRPr="00D24349">
        <w:rPr>
          <w:rFonts w:ascii="Times New Roman" w:hAnsi="Times New Roman"/>
          <w:sz w:val="28"/>
          <w:szCs w:val="28"/>
        </w:rPr>
        <w:t>.</w:t>
      </w:r>
    </w:p>
    <w:p w14:paraId="62689C55" w14:textId="77777777" w:rsidR="008506D1" w:rsidRDefault="008506D1" w:rsidP="00C357AD">
      <w:pPr>
        <w:pStyle w:val="Sarakstarindkopa"/>
        <w:ind w:left="0" w:firstLine="709"/>
        <w:rPr>
          <w:rFonts w:ascii="Times New Roman" w:hAnsi="Times New Roman"/>
          <w:sz w:val="28"/>
          <w:szCs w:val="28"/>
        </w:rPr>
      </w:pPr>
    </w:p>
    <w:p w14:paraId="5DC26467" w14:textId="733107F0" w:rsidR="008506D1" w:rsidRPr="00D24349" w:rsidRDefault="00D24349" w:rsidP="00C357A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E545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Izteikt projekta apraksta (kopsavilkuma)</w:t>
      </w:r>
      <w:r w:rsidR="00EE26F2" w:rsidRPr="00D24349">
        <w:rPr>
          <w:rFonts w:ascii="Times New Roman" w:hAnsi="Times New Roman"/>
          <w:sz w:val="28"/>
          <w:szCs w:val="28"/>
        </w:rPr>
        <w:t xml:space="preserve"> </w:t>
      </w:r>
      <w:r w:rsidR="00AD314E" w:rsidRPr="00D24349">
        <w:rPr>
          <w:rFonts w:ascii="Times New Roman" w:hAnsi="Times New Roman"/>
          <w:sz w:val="28"/>
          <w:szCs w:val="28"/>
        </w:rPr>
        <w:t>VI</w:t>
      </w:r>
      <w:r w:rsidR="00AE5457">
        <w:rPr>
          <w:rFonts w:ascii="Times New Roman" w:hAnsi="Times New Roman"/>
          <w:sz w:val="28"/>
          <w:szCs w:val="28"/>
        </w:rPr>
        <w:t> daļ</w:t>
      </w:r>
      <w:r w:rsidR="00EE26F2" w:rsidRPr="00D24349">
        <w:rPr>
          <w:rFonts w:ascii="Times New Roman" w:hAnsi="Times New Roman"/>
          <w:sz w:val="28"/>
          <w:szCs w:val="28"/>
        </w:rPr>
        <w:t xml:space="preserve">u šādā redakcijā: </w:t>
      </w:r>
    </w:p>
    <w:p w14:paraId="0E4B876A" w14:textId="77777777" w:rsidR="0018682C" w:rsidRDefault="0018682C" w:rsidP="00C357AD">
      <w:pPr>
        <w:ind w:firstLine="709"/>
        <w:rPr>
          <w:rFonts w:ascii="Times New Roman" w:hAnsi="Times New Roman"/>
          <w:sz w:val="28"/>
          <w:szCs w:val="28"/>
        </w:rPr>
      </w:pPr>
    </w:p>
    <w:p w14:paraId="01F769A0" w14:textId="3FBF80B5" w:rsidR="00165BF8" w:rsidRPr="00D24349" w:rsidRDefault="00BB0416" w:rsidP="00C357AD">
      <w:pPr>
        <w:ind w:firstLine="709"/>
        <w:rPr>
          <w:rFonts w:ascii="Times New Roman" w:hAnsi="Times New Roman"/>
          <w:sz w:val="28"/>
          <w:szCs w:val="28"/>
        </w:rPr>
      </w:pPr>
      <w:r w:rsidRPr="008B60C6">
        <w:rPr>
          <w:rFonts w:ascii="Times New Roman" w:hAnsi="Times New Roman"/>
          <w:sz w:val="28"/>
          <w:szCs w:val="28"/>
        </w:rPr>
        <w:t>"</w:t>
      </w:r>
      <w:r w:rsidR="00165BF8" w:rsidRPr="00D24349">
        <w:rPr>
          <w:rFonts w:ascii="Times New Roman" w:hAnsi="Times New Roman"/>
          <w:sz w:val="28"/>
          <w:szCs w:val="28"/>
        </w:rPr>
        <w:t>1</w:t>
      </w:r>
      <w:r w:rsidR="00AE5457">
        <w:rPr>
          <w:rFonts w:ascii="Times New Roman" w:hAnsi="Times New Roman"/>
          <w:sz w:val="28"/>
          <w:szCs w:val="28"/>
        </w:rPr>
        <w:t>. P</w:t>
      </w:r>
      <w:r w:rsidR="00165BF8" w:rsidRPr="00D24349">
        <w:rPr>
          <w:rFonts w:ascii="Times New Roman" w:hAnsi="Times New Roman"/>
          <w:sz w:val="28"/>
          <w:szCs w:val="28"/>
        </w:rPr>
        <w:t>rojektā paredzēts izmantot informācijas un komunikācijas tehnoloģiju risinājumus, kuri tapuši 2007.–2013</w:t>
      </w:r>
      <w:r w:rsidR="00AE5457">
        <w:rPr>
          <w:rFonts w:ascii="Times New Roman" w:hAnsi="Times New Roman"/>
          <w:sz w:val="28"/>
          <w:szCs w:val="28"/>
        </w:rPr>
        <w:t>. </w:t>
      </w:r>
      <w:r w:rsidR="00165BF8" w:rsidRPr="00D24349">
        <w:rPr>
          <w:rFonts w:ascii="Times New Roman" w:hAnsi="Times New Roman"/>
          <w:sz w:val="28"/>
          <w:szCs w:val="28"/>
        </w:rPr>
        <w:t>gada Eiropas reģionālās attīstības fonda plānošanas perioda projektu ietvaros, t</w:t>
      </w:r>
      <w:r w:rsidR="00AE5457">
        <w:rPr>
          <w:rFonts w:ascii="Times New Roman" w:hAnsi="Times New Roman"/>
          <w:sz w:val="28"/>
          <w:szCs w:val="28"/>
        </w:rPr>
        <w:t>. </w:t>
      </w:r>
      <w:r w:rsidR="00165BF8" w:rsidRPr="00D24349">
        <w:rPr>
          <w:rFonts w:ascii="Times New Roman" w:hAnsi="Times New Roman"/>
          <w:sz w:val="28"/>
          <w:szCs w:val="28"/>
        </w:rPr>
        <w:t xml:space="preserve">sk. Valsts reģionālās attīstības aģentūras </w:t>
      </w:r>
      <w:r w:rsidR="00BD2429" w:rsidRPr="00D24349">
        <w:rPr>
          <w:rFonts w:ascii="Times New Roman" w:hAnsi="Times New Roman"/>
          <w:sz w:val="28"/>
          <w:szCs w:val="28"/>
        </w:rPr>
        <w:t>projekt</w:t>
      </w:r>
      <w:r w:rsidR="00BD2429">
        <w:rPr>
          <w:rFonts w:ascii="Times New Roman" w:hAnsi="Times New Roman"/>
          <w:sz w:val="28"/>
          <w:szCs w:val="28"/>
        </w:rPr>
        <w:t>u</w:t>
      </w:r>
      <w:r w:rsidR="00BD2429" w:rsidRPr="00D24349">
        <w:rPr>
          <w:rFonts w:ascii="Times New Roman" w:hAnsi="Times New Roman"/>
          <w:sz w:val="28"/>
          <w:szCs w:val="28"/>
        </w:rPr>
        <w:t xml:space="preserve"> </w:t>
      </w:r>
      <w:r w:rsidR="00165BF8" w:rsidRPr="00D24349">
        <w:rPr>
          <w:rFonts w:ascii="Times New Roman" w:hAnsi="Times New Roman"/>
          <w:sz w:val="28"/>
          <w:szCs w:val="28"/>
        </w:rPr>
        <w:t>Nr.</w:t>
      </w:r>
      <w:r w:rsidR="0047595C">
        <w:rPr>
          <w:rFonts w:ascii="Times New Roman" w:hAnsi="Times New Roman"/>
          <w:sz w:val="28"/>
          <w:szCs w:val="28"/>
        </w:rPr>
        <w:t> </w:t>
      </w:r>
      <w:r w:rsidR="00165BF8" w:rsidRPr="00D24349">
        <w:rPr>
          <w:rFonts w:ascii="Times New Roman" w:hAnsi="Times New Roman"/>
          <w:sz w:val="28"/>
          <w:szCs w:val="28"/>
        </w:rPr>
        <w:t xml:space="preserve">3DP/3.2.2.1.1/09/IPIA/IUMEPLS/007 </w:t>
      </w:r>
      <w:r w:rsidRPr="008B60C6">
        <w:rPr>
          <w:rFonts w:ascii="Times New Roman" w:hAnsi="Times New Roman"/>
          <w:sz w:val="28"/>
          <w:szCs w:val="28"/>
        </w:rPr>
        <w:t>"</w:t>
      </w:r>
      <w:r w:rsidR="00165BF8" w:rsidRPr="00D24349">
        <w:rPr>
          <w:rFonts w:ascii="Times New Roman" w:hAnsi="Times New Roman"/>
          <w:sz w:val="28"/>
          <w:szCs w:val="28"/>
        </w:rPr>
        <w:t>Publiskās pārvaldes dokumentu pārvaldības sistēmu integrācijas vides izveide</w:t>
      </w:r>
      <w:r w:rsidRPr="008B60C6">
        <w:rPr>
          <w:rFonts w:ascii="Times New Roman" w:hAnsi="Times New Roman"/>
          <w:sz w:val="28"/>
          <w:szCs w:val="28"/>
        </w:rPr>
        <w:t>"</w:t>
      </w:r>
      <w:r w:rsidR="00BD2429">
        <w:rPr>
          <w:rFonts w:ascii="Times New Roman" w:hAnsi="Times New Roman"/>
          <w:sz w:val="28"/>
          <w:szCs w:val="28"/>
        </w:rPr>
        <w:t xml:space="preserve"> un</w:t>
      </w:r>
      <w:r w:rsidR="00165BF8" w:rsidRPr="00D24349">
        <w:rPr>
          <w:rFonts w:ascii="Times New Roman" w:hAnsi="Times New Roman"/>
          <w:sz w:val="28"/>
          <w:szCs w:val="28"/>
        </w:rPr>
        <w:t xml:space="preserve"> Labklājības </w:t>
      </w:r>
      <w:r w:rsidR="00165BF8" w:rsidRPr="00C357AD">
        <w:rPr>
          <w:rFonts w:ascii="Times New Roman" w:hAnsi="Times New Roman"/>
          <w:spacing w:val="-2"/>
          <w:sz w:val="28"/>
          <w:szCs w:val="28"/>
        </w:rPr>
        <w:t xml:space="preserve">ministrijas </w:t>
      </w:r>
      <w:r w:rsidR="00BD2429" w:rsidRPr="00C357AD">
        <w:rPr>
          <w:rFonts w:ascii="Times New Roman" w:hAnsi="Times New Roman"/>
          <w:spacing w:val="-2"/>
          <w:sz w:val="28"/>
          <w:szCs w:val="28"/>
        </w:rPr>
        <w:t xml:space="preserve">projektu </w:t>
      </w:r>
      <w:r w:rsidR="00165BF8" w:rsidRPr="00C357AD">
        <w:rPr>
          <w:rFonts w:ascii="Times New Roman" w:hAnsi="Times New Roman"/>
          <w:spacing w:val="-2"/>
          <w:sz w:val="28"/>
          <w:szCs w:val="28"/>
        </w:rPr>
        <w:t>Nr.</w:t>
      </w:r>
      <w:r w:rsidR="0047595C" w:rsidRPr="00C357AD">
        <w:rPr>
          <w:rFonts w:ascii="Times New Roman" w:hAnsi="Times New Roman"/>
          <w:spacing w:val="-2"/>
          <w:sz w:val="28"/>
          <w:szCs w:val="28"/>
        </w:rPr>
        <w:t> </w:t>
      </w:r>
      <w:r w:rsidR="00165BF8" w:rsidRPr="00C357AD">
        <w:rPr>
          <w:rFonts w:ascii="Times New Roman" w:hAnsi="Times New Roman"/>
          <w:spacing w:val="-2"/>
          <w:sz w:val="28"/>
          <w:szCs w:val="28"/>
        </w:rPr>
        <w:t xml:space="preserve">3DP/3.2.2.1.1/09/IPIA/IUMEPLS/023 </w:t>
      </w:r>
      <w:r w:rsidRPr="00C357AD">
        <w:rPr>
          <w:rFonts w:ascii="Times New Roman" w:hAnsi="Times New Roman"/>
          <w:spacing w:val="-2"/>
          <w:sz w:val="28"/>
          <w:szCs w:val="28"/>
        </w:rPr>
        <w:t>"</w:t>
      </w:r>
      <w:r w:rsidR="00165BF8" w:rsidRPr="00C357AD">
        <w:rPr>
          <w:rFonts w:ascii="Times New Roman" w:hAnsi="Times New Roman"/>
          <w:spacing w:val="-2"/>
          <w:sz w:val="28"/>
          <w:szCs w:val="28"/>
        </w:rPr>
        <w:t>Sociālās politikas</w:t>
      </w:r>
      <w:r w:rsidR="00165BF8" w:rsidRPr="00D24349">
        <w:rPr>
          <w:rFonts w:ascii="Times New Roman" w:hAnsi="Times New Roman"/>
          <w:sz w:val="28"/>
          <w:szCs w:val="28"/>
        </w:rPr>
        <w:t xml:space="preserve"> monitoringa sistēmas </w:t>
      </w:r>
      <w:r w:rsidR="00AE5457" w:rsidRPr="00D24349">
        <w:rPr>
          <w:rFonts w:ascii="Times New Roman" w:hAnsi="Times New Roman"/>
          <w:sz w:val="28"/>
          <w:szCs w:val="28"/>
        </w:rPr>
        <w:t>pilnveide</w:t>
      </w:r>
      <w:r w:rsidR="00AE5457">
        <w:rPr>
          <w:rFonts w:ascii="Times New Roman" w:hAnsi="Times New Roman"/>
          <w:sz w:val="28"/>
          <w:szCs w:val="28"/>
        </w:rPr>
        <w:t> </w:t>
      </w:r>
      <w:r w:rsidR="00165BF8" w:rsidRPr="00D24349">
        <w:rPr>
          <w:rFonts w:ascii="Times New Roman" w:hAnsi="Times New Roman"/>
          <w:sz w:val="28"/>
          <w:szCs w:val="28"/>
        </w:rPr>
        <w:t>– SPP vienotās informācijas sistēmas izstrāde, ieviešana un e-pakalpojumu attīstīšana</w:t>
      </w:r>
      <w:r w:rsidR="00BD2429" w:rsidRPr="00C357AD">
        <w:rPr>
          <w:rFonts w:ascii="Times New Roman" w:hAnsi="Times New Roman"/>
          <w:sz w:val="28"/>
          <w:szCs w:val="28"/>
        </w:rPr>
        <w:t>"</w:t>
      </w:r>
      <w:r w:rsidR="00165BF8" w:rsidRPr="00D24349">
        <w:rPr>
          <w:rFonts w:ascii="Times New Roman" w:hAnsi="Times New Roman"/>
          <w:sz w:val="28"/>
          <w:szCs w:val="28"/>
        </w:rPr>
        <w:t xml:space="preserve">. </w:t>
      </w:r>
    </w:p>
    <w:p w14:paraId="0E2C3BC6" w14:textId="30B963F1" w:rsidR="00165BF8" w:rsidRPr="00D24349" w:rsidRDefault="00165BF8" w:rsidP="00C357AD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D24349">
        <w:rPr>
          <w:rFonts w:ascii="Times New Roman" w:hAnsi="Times New Roman"/>
          <w:sz w:val="28"/>
          <w:szCs w:val="28"/>
        </w:rPr>
        <w:t>2</w:t>
      </w:r>
      <w:r w:rsidR="00AE5457">
        <w:rPr>
          <w:rFonts w:ascii="Times New Roman" w:hAnsi="Times New Roman"/>
          <w:sz w:val="28"/>
          <w:szCs w:val="28"/>
        </w:rPr>
        <w:t>. </w:t>
      </w:r>
      <w:r w:rsidRPr="00D24349">
        <w:rPr>
          <w:rFonts w:ascii="Times New Roman" w:eastAsia="Times New Roman" w:hAnsi="Times New Roman"/>
          <w:sz w:val="28"/>
          <w:szCs w:val="28"/>
        </w:rPr>
        <w:t>Projekta ietvaros tika veikta Rīgas domes vienotās informācijas sistēmas lietojumprogrammas SOPA un Labklājības ministrijas monitoringa sistēmas SPOLIS papildināšana datu nodošanai uz SPOLIS, funkcionalitāte nodrošināta visām pašvaldībām.</w:t>
      </w:r>
    </w:p>
    <w:p w14:paraId="5F4EF6D4" w14:textId="0D151E9A" w:rsidR="00165BF8" w:rsidRPr="00D24349" w:rsidRDefault="00165BF8" w:rsidP="00C357AD">
      <w:pPr>
        <w:ind w:firstLine="709"/>
        <w:rPr>
          <w:rFonts w:ascii="Times New Roman" w:hAnsi="Times New Roman"/>
          <w:sz w:val="28"/>
          <w:szCs w:val="28"/>
        </w:rPr>
      </w:pPr>
      <w:r w:rsidRPr="00D24349">
        <w:rPr>
          <w:rFonts w:ascii="Times New Roman" w:eastAsia="Times New Roman" w:hAnsi="Times New Roman"/>
          <w:sz w:val="28"/>
          <w:szCs w:val="28"/>
        </w:rPr>
        <w:t>3</w:t>
      </w:r>
      <w:r w:rsidR="00AE5457">
        <w:rPr>
          <w:rFonts w:ascii="Times New Roman" w:eastAsia="Times New Roman" w:hAnsi="Times New Roman"/>
          <w:sz w:val="28"/>
          <w:szCs w:val="28"/>
        </w:rPr>
        <w:t>. P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aredzēts, ka pēc </w:t>
      </w:r>
      <w:r w:rsidR="00BD2429">
        <w:rPr>
          <w:rFonts w:ascii="Times New Roman" w:eastAsia="Times New Roman" w:hAnsi="Times New Roman"/>
          <w:sz w:val="28"/>
          <w:szCs w:val="28"/>
        </w:rPr>
        <w:t>p</w:t>
      </w:r>
      <w:r w:rsidR="00BD2429" w:rsidRPr="00D24349">
        <w:rPr>
          <w:rFonts w:ascii="Times New Roman" w:eastAsia="Times New Roman" w:hAnsi="Times New Roman"/>
          <w:sz w:val="28"/>
          <w:szCs w:val="28"/>
        </w:rPr>
        <w:t xml:space="preserve">rojekta 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pilnīgas ieviešanas </w:t>
      </w:r>
      <w:r w:rsidR="00BD2429">
        <w:rPr>
          <w:rFonts w:ascii="Times New Roman" w:eastAsia="Times New Roman" w:hAnsi="Times New Roman"/>
          <w:sz w:val="28"/>
          <w:szCs w:val="28"/>
        </w:rPr>
        <w:t>p</w:t>
      </w:r>
      <w:r w:rsidR="00BD2429" w:rsidRPr="00D24349">
        <w:rPr>
          <w:rFonts w:ascii="Times New Roman" w:eastAsia="Times New Roman" w:hAnsi="Times New Roman"/>
          <w:sz w:val="28"/>
          <w:szCs w:val="28"/>
        </w:rPr>
        <w:t xml:space="preserve">rojekta </w:t>
      </w:r>
      <w:r w:rsidRPr="00D24349">
        <w:rPr>
          <w:rFonts w:ascii="Times New Roman" w:eastAsia="Times New Roman" w:hAnsi="Times New Roman"/>
          <w:sz w:val="28"/>
          <w:szCs w:val="28"/>
        </w:rPr>
        <w:t>pārskata periodā sociālekonomiskie ieguvumi sasniegs 58,</w:t>
      </w:r>
      <w:r w:rsidR="009133E8" w:rsidRPr="00D24349">
        <w:rPr>
          <w:rFonts w:ascii="Times New Roman" w:eastAsia="Times New Roman" w:hAnsi="Times New Roman"/>
          <w:sz w:val="28"/>
          <w:szCs w:val="28"/>
        </w:rPr>
        <w:t>18</w:t>
      </w:r>
      <w:r w:rsidR="009133E8">
        <w:rPr>
          <w:rFonts w:ascii="Times New Roman" w:eastAsia="Times New Roman" w:hAnsi="Times New Roman"/>
          <w:sz w:val="28"/>
          <w:szCs w:val="28"/>
        </w:rPr>
        <w:t> 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milj. </w:t>
      </w:r>
      <w:proofErr w:type="spellStart"/>
      <w:r w:rsidR="00BD2429" w:rsidRPr="00C357AD">
        <w:rPr>
          <w:rFonts w:ascii="Times New Roman" w:eastAsia="Times New Roman" w:hAnsi="Times New Roman"/>
          <w:i/>
          <w:iCs/>
          <w:sz w:val="28"/>
          <w:szCs w:val="28"/>
        </w:rPr>
        <w:t>euro</w:t>
      </w:r>
      <w:proofErr w:type="spellEnd"/>
      <w:r w:rsidR="00BD2429" w:rsidRPr="00D2434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(diskontētā vērtība) ar </w:t>
      </w:r>
      <w:r w:rsidRPr="00C357AD">
        <w:rPr>
          <w:rFonts w:ascii="Times New Roman" w:eastAsia="Times New Roman" w:hAnsi="Times New Roman"/>
          <w:spacing w:val="-2"/>
          <w:sz w:val="28"/>
          <w:szCs w:val="28"/>
        </w:rPr>
        <w:t>ekonomisko neto pašreizējo vērtību aptuveni 52,</w:t>
      </w:r>
      <w:r w:rsidR="009133E8" w:rsidRPr="00C357AD">
        <w:rPr>
          <w:rFonts w:ascii="Times New Roman" w:eastAsia="Times New Roman" w:hAnsi="Times New Roman"/>
          <w:spacing w:val="-2"/>
          <w:sz w:val="28"/>
          <w:szCs w:val="28"/>
        </w:rPr>
        <w:t>08 </w:t>
      </w:r>
      <w:r w:rsidRPr="00C357AD">
        <w:rPr>
          <w:rFonts w:ascii="Times New Roman" w:eastAsia="Times New Roman" w:hAnsi="Times New Roman"/>
          <w:spacing w:val="-2"/>
          <w:sz w:val="28"/>
          <w:szCs w:val="28"/>
        </w:rPr>
        <w:t xml:space="preserve">milj. </w:t>
      </w:r>
      <w:proofErr w:type="spellStart"/>
      <w:r w:rsidR="00BD2429" w:rsidRPr="00C357AD"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>euro</w:t>
      </w:r>
      <w:proofErr w:type="spellEnd"/>
      <w:r w:rsidR="000B3DBD" w:rsidRPr="00C357A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357AD">
        <w:rPr>
          <w:rFonts w:ascii="Times New Roman" w:eastAsia="Times New Roman" w:hAnsi="Times New Roman"/>
          <w:spacing w:val="-2"/>
          <w:sz w:val="28"/>
          <w:szCs w:val="28"/>
        </w:rPr>
        <w:t>apmērā. Indikatīvais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 projekta ieguvumu un izmaksu attiecības koeficients ir 9,37</w:t>
      </w:r>
      <w:r w:rsidR="00BD2429">
        <w:rPr>
          <w:rFonts w:ascii="Times New Roman" w:eastAsia="Times New Roman" w:hAnsi="Times New Roman"/>
          <w:sz w:val="28"/>
          <w:szCs w:val="28"/>
        </w:rPr>
        <w:t>,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 ekonomiskā ienesīguma </w:t>
      </w:r>
      <w:r w:rsidR="00AE5457" w:rsidRPr="00D24349">
        <w:rPr>
          <w:rFonts w:ascii="Times New Roman" w:eastAsia="Times New Roman" w:hAnsi="Times New Roman"/>
          <w:sz w:val="28"/>
          <w:szCs w:val="28"/>
        </w:rPr>
        <w:t>norma</w:t>
      </w:r>
      <w:r w:rsidR="00AE5457">
        <w:rPr>
          <w:rFonts w:ascii="Times New Roman" w:eastAsia="Times New Roman" w:hAnsi="Times New Roman"/>
          <w:sz w:val="28"/>
          <w:szCs w:val="28"/>
        </w:rPr>
        <w:t> </w:t>
      </w:r>
      <w:r w:rsidRPr="00D24349">
        <w:rPr>
          <w:rFonts w:ascii="Times New Roman" w:eastAsia="Times New Roman" w:hAnsi="Times New Roman"/>
          <w:sz w:val="28"/>
          <w:szCs w:val="28"/>
        </w:rPr>
        <w:t>– 96,</w:t>
      </w:r>
      <w:r w:rsidR="009133E8" w:rsidRPr="00D24349">
        <w:rPr>
          <w:rFonts w:ascii="Times New Roman" w:eastAsia="Times New Roman" w:hAnsi="Times New Roman"/>
          <w:sz w:val="28"/>
          <w:szCs w:val="28"/>
        </w:rPr>
        <w:t>67</w:t>
      </w:r>
      <w:r w:rsidR="009133E8">
        <w:rPr>
          <w:rFonts w:ascii="Times New Roman" w:eastAsia="Times New Roman" w:hAnsi="Times New Roman"/>
          <w:sz w:val="28"/>
          <w:szCs w:val="28"/>
        </w:rPr>
        <w:t> </w:t>
      </w:r>
      <w:r w:rsidRPr="00D24349">
        <w:rPr>
          <w:rFonts w:ascii="Times New Roman" w:eastAsia="Times New Roman" w:hAnsi="Times New Roman"/>
          <w:sz w:val="28"/>
          <w:szCs w:val="28"/>
        </w:rPr>
        <w:t xml:space="preserve">%, kas liecina par augstu </w:t>
      </w:r>
      <w:r w:rsidR="00BD2429">
        <w:rPr>
          <w:rFonts w:ascii="Times New Roman" w:eastAsia="Times New Roman" w:hAnsi="Times New Roman"/>
          <w:sz w:val="28"/>
          <w:szCs w:val="28"/>
        </w:rPr>
        <w:t>p</w:t>
      </w:r>
      <w:r w:rsidR="00BD2429" w:rsidRPr="00D24349">
        <w:rPr>
          <w:rFonts w:ascii="Times New Roman" w:eastAsia="Times New Roman" w:hAnsi="Times New Roman"/>
          <w:sz w:val="28"/>
          <w:szCs w:val="28"/>
        </w:rPr>
        <w:t xml:space="preserve">rojekta </w:t>
      </w:r>
      <w:r w:rsidRPr="00D24349">
        <w:rPr>
          <w:rFonts w:ascii="Times New Roman" w:eastAsia="Times New Roman" w:hAnsi="Times New Roman"/>
          <w:sz w:val="28"/>
          <w:szCs w:val="28"/>
        </w:rPr>
        <w:t>pievienoto vērtību.</w:t>
      </w:r>
      <w:r w:rsidR="00BB0416" w:rsidRPr="008B60C6">
        <w:rPr>
          <w:rFonts w:ascii="Times New Roman" w:hAnsi="Times New Roman"/>
          <w:sz w:val="28"/>
          <w:szCs w:val="28"/>
        </w:rPr>
        <w:t>"</w:t>
      </w:r>
    </w:p>
    <w:p w14:paraId="794AE31E" w14:textId="618010B1" w:rsidR="00F9176E" w:rsidRDefault="00F9176E" w:rsidP="00C357AD">
      <w:pPr>
        <w:ind w:firstLine="709"/>
        <w:rPr>
          <w:rFonts w:ascii="Times New Roman" w:hAnsi="Times New Roman"/>
          <w:sz w:val="28"/>
          <w:szCs w:val="28"/>
        </w:rPr>
      </w:pPr>
    </w:p>
    <w:p w14:paraId="090D305E" w14:textId="77777777" w:rsidR="0018682C" w:rsidRDefault="0018682C" w:rsidP="00C357AD">
      <w:pPr>
        <w:ind w:firstLine="709"/>
        <w:rPr>
          <w:rFonts w:ascii="Times New Roman" w:hAnsi="Times New Roman"/>
          <w:sz w:val="28"/>
          <w:szCs w:val="28"/>
        </w:rPr>
      </w:pPr>
    </w:p>
    <w:p w14:paraId="0C3904F0" w14:textId="77777777" w:rsidR="00F7630A" w:rsidRDefault="00F7630A" w:rsidP="00C357AD">
      <w:pPr>
        <w:ind w:firstLine="709"/>
        <w:rPr>
          <w:rFonts w:ascii="Times New Roman" w:hAnsi="Times New Roman"/>
          <w:sz w:val="28"/>
          <w:szCs w:val="28"/>
        </w:rPr>
      </w:pPr>
      <w:bookmarkStart w:id="2" w:name="_Toc435687094"/>
      <w:bookmarkStart w:id="3" w:name="_Toc435687095"/>
      <w:bookmarkStart w:id="4" w:name="_Toc435687096"/>
      <w:bookmarkEnd w:id="2"/>
      <w:bookmarkEnd w:id="3"/>
      <w:bookmarkEnd w:id="4"/>
      <w:bookmarkEnd w:id="1"/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056D2" w14:paraId="241DA443" w14:textId="77777777" w:rsidTr="00CB2B77">
        <w:tc>
          <w:tcPr>
            <w:tcW w:w="9076" w:type="dxa"/>
          </w:tcPr>
          <w:p w14:paraId="687EFA69" w14:textId="77777777" w:rsidR="009056D2" w:rsidRPr="00083E9F" w:rsidRDefault="009056D2" w:rsidP="00CB2B7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2"/>
              <w:gridCol w:w="1963"/>
              <w:gridCol w:w="3861"/>
            </w:tblGrid>
            <w:tr w:rsidR="009056D2" w:rsidRPr="00083E9F" w14:paraId="55F43EAF" w14:textId="77777777" w:rsidTr="00514463">
              <w:tc>
                <w:tcPr>
                  <w:tcW w:w="3022" w:type="dxa"/>
                  <w:hideMark/>
                </w:tcPr>
                <w:p w14:paraId="6A59746B" w14:textId="77777777" w:rsidR="009056D2" w:rsidRPr="00083E9F" w:rsidRDefault="009056D2" w:rsidP="00CB2B7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63" w:type="dxa"/>
                  <w:hideMark/>
                </w:tcPr>
                <w:p w14:paraId="04D42AC1" w14:textId="77777777" w:rsidR="009056D2" w:rsidRPr="00083E9F" w:rsidRDefault="009056D2" w:rsidP="00CB2B7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(paraksts*)</w:t>
                  </w:r>
                </w:p>
                <w:p w14:paraId="5A78E795" w14:textId="77777777" w:rsidR="009056D2" w:rsidRPr="00083E9F" w:rsidRDefault="009056D2" w:rsidP="00CB2B7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B59252E" w14:textId="77777777" w:rsidR="009056D2" w:rsidRPr="00083E9F" w:rsidRDefault="009056D2" w:rsidP="00CB2B7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A. K. Kariņš</w:t>
                  </w:r>
                </w:p>
              </w:tc>
            </w:tr>
            <w:tr w:rsidR="009056D2" w:rsidRPr="00083E9F" w14:paraId="3A271C8D" w14:textId="77777777" w:rsidTr="00514463">
              <w:tc>
                <w:tcPr>
                  <w:tcW w:w="3022" w:type="dxa"/>
                  <w:hideMark/>
                </w:tcPr>
                <w:p w14:paraId="1615ABD9" w14:textId="77777777" w:rsidR="009056D2" w:rsidRPr="00083E9F" w:rsidRDefault="009056D2" w:rsidP="00CB2B77">
                  <w:pPr>
                    <w:spacing w:before="100" w:beforeAutospacing="1"/>
                    <w:rPr>
                      <w:rFonts w:ascii="Times New Roman" w:hAnsi="Times New Roman"/>
                      <w:sz w:val="28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63" w:type="dxa"/>
                  <w:hideMark/>
                </w:tcPr>
                <w:p w14:paraId="586E695D" w14:textId="77777777" w:rsidR="009056D2" w:rsidRPr="00083E9F" w:rsidRDefault="009056D2" w:rsidP="00CB2B7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ECD0435" w14:textId="77777777" w:rsidR="009056D2" w:rsidRPr="00083E9F" w:rsidRDefault="009056D2" w:rsidP="00CB2B7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A. T. Plešs</w:t>
                  </w:r>
                </w:p>
              </w:tc>
            </w:tr>
          </w:tbl>
          <w:p w14:paraId="097F2903" w14:textId="77777777" w:rsidR="009056D2" w:rsidRPr="00083E9F" w:rsidRDefault="009056D2" w:rsidP="00CB2B77">
            <w:pPr>
              <w:rPr>
                <w:rFonts w:ascii="Times New Roman" w:eastAsia="Times New Roman" w:hAnsi="Times New Roman"/>
                <w:color w:val="333333"/>
                <w:sz w:val="28"/>
                <w:szCs w:val="20"/>
                <w:lang w:eastAsia="en-GB"/>
              </w:rPr>
            </w:pPr>
          </w:p>
          <w:p w14:paraId="6E551F1F" w14:textId="77777777" w:rsidR="009056D2" w:rsidRPr="00083E9F" w:rsidRDefault="009056D2" w:rsidP="00CB2B77">
            <w:pPr>
              <w:shd w:val="clear" w:color="auto" w:fill="FFFFFF"/>
              <w:rPr>
                <w:rFonts w:ascii="Times New Roman" w:hAnsi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/>
                <w:color w:val="242424"/>
                <w:lang w:eastAsia="zh-CN"/>
              </w:rPr>
              <w:t>* Dokuments ir parakstīts ar drošu elektronisko parakstu</w:t>
            </w:r>
          </w:p>
          <w:p w14:paraId="5297C998" w14:textId="77777777" w:rsidR="009056D2" w:rsidRPr="003E3C52" w:rsidRDefault="009056D2" w:rsidP="00CB2B77">
            <w:pPr>
              <w:rPr>
                <w:rFonts w:ascii="Times New Roman" w:hAnsi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7DAA865F" w14:textId="60B70671" w:rsidR="000529AE" w:rsidRPr="0018682C" w:rsidRDefault="000529AE" w:rsidP="00514463">
      <w:pPr>
        <w:tabs>
          <w:tab w:val="left" w:pos="6521"/>
        </w:tabs>
        <w:ind w:firstLine="709"/>
        <w:rPr>
          <w:rFonts w:ascii="Times New Roman" w:hAnsi="Times New Roman"/>
          <w:sz w:val="28"/>
          <w:lang w:val="de-DE"/>
        </w:rPr>
      </w:pPr>
    </w:p>
    <w:sectPr w:rsidR="000529AE" w:rsidRPr="0018682C" w:rsidSect="00E10A4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0C704" w14:textId="77777777" w:rsidR="00DC3297" w:rsidRDefault="00DC3297">
      <w:r>
        <w:separator/>
      </w:r>
    </w:p>
  </w:endnote>
  <w:endnote w:type="continuationSeparator" w:id="0">
    <w:p w14:paraId="2DA68F1E" w14:textId="77777777" w:rsidR="00DC3297" w:rsidRDefault="00DC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1EE4" w14:textId="77777777" w:rsidR="00005525" w:rsidRDefault="00D343F3" w:rsidP="00D44BA0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E8EF083" w14:textId="77777777" w:rsidR="00005525" w:rsidRDefault="00B203BB" w:rsidP="00D44BA0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B25C" w14:textId="5A6F9C7A" w:rsidR="0018682C" w:rsidRPr="0018682C" w:rsidRDefault="0018682C">
    <w:pPr>
      <w:pStyle w:val="Kjene"/>
      <w:rPr>
        <w:rFonts w:ascii="Times New Roman" w:hAnsi="Times New Roman"/>
        <w:sz w:val="16"/>
        <w:szCs w:val="16"/>
      </w:rPr>
    </w:pPr>
    <w:r w:rsidRPr="0018682C">
      <w:rPr>
        <w:rFonts w:ascii="Times New Roman" w:hAnsi="Times New Roman"/>
        <w:sz w:val="16"/>
        <w:szCs w:val="16"/>
      </w:rPr>
      <w:t>R1977_1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A15B" w14:textId="660C9F9D" w:rsidR="0018682C" w:rsidRPr="0018682C" w:rsidRDefault="0018682C">
    <w:pPr>
      <w:pStyle w:val="Kjene"/>
      <w:rPr>
        <w:rFonts w:ascii="Times New Roman" w:hAnsi="Times New Roman"/>
        <w:sz w:val="16"/>
        <w:szCs w:val="16"/>
      </w:rPr>
    </w:pPr>
    <w:r w:rsidRPr="0018682C">
      <w:rPr>
        <w:rFonts w:ascii="Times New Roman" w:hAnsi="Times New Roman"/>
        <w:sz w:val="16"/>
        <w:szCs w:val="16"/>
      </w:rPr>
      <w:t>R1977_1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560F" w14:textId="77777777" w:rsidR="00DC3297" w:rsidRDefault="00DC3297">
      <w:r>
        <w:separator/>
      </w:r>
    </w:p>
  </w:footnote>
  <w:footnote w:type="continuationSeparator" w:id="0">
    <w:p w14:paraId="5B90A7C4" w14:textId="77777777" w:rsidR="00DC3297" w:rsidRDefault="00DC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89355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A647481" w14:textId="2F854C30" w:rsidR="00005525" w:rsidRPr="00E10A4D" w:rsidRDefault="004E6310" w:rsidP="00E10A4D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E10A4D">
          <w:rPr>
            <w:rFonts w:ascii="Times New Roman" w:hAnsi="Times New Roman"/>
            <w:sz w:val="24"/>
            <w:szCs w:val="24"/>
          </w:rPr>
          <w:fldChar w:fldCharType="begin"/>
        </w:r>
        <w:r w:rsidRPr="00E10A4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10A4D">
          <w:rPr>
            <w:rFonts w:ascii="Times New Roman" w:hAnsi="Times New Roman"/>
            <w:sz w:val="24"/>
            <w:szCs w:val="24"/>
          </w:rPr>
          <w:fldChar w:fldCharType="separate"/>
        </w:r>
        <w:r w:rsidR="00D24349">
          <w:rPr>
            <w:rFonts w:ascii="Times New Roman" w:hAnsi="Times New Roman"/>
            <w:noProof/>
            <w:sz w:val="24"/>
            <w:szCs w:val="24"/>
          </w:rPr>
          <w:t>2</w:t>
        </w:r>
        <w:r w:rsidRPr="00E10A4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575A" w14:textId="77777777" w:rsidR="0018682C" w:rsidRDefault="0018682C" w:rsidP="4DDABCCB">
    <w:pPr>
      <w:pStyle w:val="Galvene"/>
      <w:rPr>
        <w:noProof/>
      </w:rPr>
    </w:pPr>
  </w:p>
  <w:p w14:paraId="722942EC" w14:textId="5025FA72" w:rsidR="00005525" w:rsidRPr="00E10A4D" w:rsidRDefault="0018682C">
    <w:pPr>
      <w:pStyle w:val="Galvene"/>
      <w:rPr>
        <w:noProof/>
      </w:rPr>
    </w:pPr>
    <w:r>
      <w:rPr>
        <w:noProof/>
      </w:rPr>
      <w:drawing>
        <wp:inline distT="0" distB="0" distL="0" distR="0" wp14:anchorId="0EC4512E" wp14:editId="1C6B0185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F84"/>
    <w:multiLevelType w:val="hybridMultilevel"/>
    <w:tmpl w:val="BB86A660"/>
    <w:lvl w:ilvl="0" w:tplc="D108D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2302986" w:tentative="1">
      <w:start w:val="1"/>
      <w:numFmt w:val="lowerLetter"/>
      <w:lvlText w:val="%2."/>
      <w:lvlJc w:val="left"/>
      <w:pPr>
        <w:ind w:left="1800" w:hanging="360"/>
      </w:pPr>
    </w:lvl>
    <w:lvl w:ilvl="2" w:tplc="847CF990" w:tentative="1">
      <w:start w:val="1"/>
      <w:numFmt w:val="lowerRoman"/>
      <w:lvlText w:val="%3."/>
      <w:lvlJc w:val="right"/>
      <w:pPr>
        <w:ind w:left="2520" w:hanging="180"/>
      </w:pPr>
    </w:lvl>
    <w:lvl w:ilvl="3" w:tplc="B6E607BA" w:tentative="1">
      <w:start w:val="1"/>
      <w:numFmt w:val="decimal"/>
      <w:lvlText w:val="%4."/>
      <w:lvlJc w:val="left"/>
      <w:pPr>
        <w:ind w:left="3240" w:hanging="360"/>
      </w:pPr>
    </w:lvl>
    <w:lvl w:ilvl="4" w:tplc="AB5EB3AE" w:tentative="1">
      <w:start w:val="1"/>
      <w:numFmt w:val="lowerLetter"/>
      <w:lvlText w:val="%5."/>
      <w:lvlJc w:val="left"/>
      <w:pPr>
        <w:ind w:left="3960" w:hanging="360"/>
      </w:pPr>
    </w:lvl>
    <w:lvl w:ilvl="5" w:tplc="C12647CC" w:tentative="1">
      <w:start w:val="1"/>
      <w:numFmt w:val="lowerRoman"/>
      <w:lvlText w:val="%6."/>
      <w:lvlJc w:val="right"/>
      <w:pPr>
        <w:ind w:left="4680" w:hanging="180"/>
      </w:pPr>
    </w:lvl>
    <w:lvl w:ilvl="6" w:tplc="C7943244" w:tentative="1">
      <w:start w:val="1"/>
      <w:numFmt w:val="decimal"/>
      <w:lvlText w:val="%7."/>
      <w:lvlJc w:val="left"/>
      <w:pPr>
        <w:ind w:left="5400" w:hanging="360"/>
      </w:pPr>
    </w:lvl>
    <w:lvl w:ilvl="7" w:tplc="EBBC121C" w:tentative="1">
      <w:start w:val="1"/>
      <w:numFmt w:val="lowerLetter"/>
      <w:lvlText w:val="%8."/>
      <w:lvlJc w:val="left"/>
      <w:pPr>
        <w:ind w:left="6120" w:hanging="360"/>
      </w:pPr>
    </w:lvl>
    <w:lvl w:ilvl="8" w:tplc="1D72DE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CE2BDE"/>
    <w:multiLevelType w:val="multilevel"/>
    <w:tmpl w:val="39B65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14A9B"/>
    <w:multiLevelType w:val="hybridMultilevel"/>
    <w:tmpl w:val="B204ED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E095A"/>
    <w:multiLevelType w:val="hybridMultilevel"/>
    <w:tmpl w:val="86B6574A"/>
    <w:lvl w:ilvl="0" w:tplc="157EE5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404E3"/>
    <w:multiLevelType w:val="hybridMultilevel"/>
    <w:tmpl w:val="8E3C1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41738"/>
    <w:multiLevelType w:val="hybridMultilevel"/>
    <w:tmpl w:val="00F618E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31FDD"/>
    <w:multiLevelType w:val="hybridMultilevel"/>
    <w:tmpl w:val="BB86A660"/>
    <w:lvl w:ilvl="0" w:tplc="D108D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2302986" w:tentative="1">
      <w:start w:val="1"/>
      <w:numFmt w:val="lowerLetter"/>
      <w:lvlText w:val="%2."/>
      <w:lvlJc w:val="left"/>
      <w:pPr>
        <w:ind w:left="1800" w:hanging="360"/>
      </w:pPr>
    </w:lvl>
    <w:lvl w:ilvl="2" w:tplc="847CF990" w:tentative="1">
      <w:start w:val="1"/>
      <w:numFmt w:val="lowerRoman"/>
      <w:lvlText w:val="%3."/>
      <w:lvlJc w:val="right"/>
      <w:pPr>
        <w:ind w:left="2520" w:hanging="180"/>
      </w:pPr>
    </w:lvl>
    <w:lvl w:ilvl="3" w:tplc="B6E607BA" w:tentative="1">
      <w:start w:val="1"/>
      <w:numFmt w:val="decimal"/>
      <w:lvlText w:val="%4."/>
      <w:lvlJc w:val="left"/>
      <w:pPr>
        <w:ind w:left="3240" w:hanging="360"/>
      </w:pPr>
    </w:lvl>
    <w:lvl w:ilvl="4" w:tplc="AB5EB3AE" w:tentative="1">
      <w:start w:val="1"/>
      <w:numFmt w:val="lowerLetter"/>
      <w:lvlText w:val="%5."/>
      <w:lvlJc w:val="left"/>
      <w:pPr>
        <w:ind w:left="3960" w:hanging="360"/>
      </w:pPr>
    </w:lvl>
    <w:lvl w:ilvl="5" w:tplc="C12647CC" w:tentative="1">
      <w:start w:val="1"/>
      <w:numFmt w:val="lowerRoman"/>
      <w:lvlText w:val="%6."/>
      <w:lvlJc w:val="right"/>
      <w:pPr>
        <w:ind w:left="4680" w:hanging="180"/>
      </w:pPr>
    </w:lvl>
    <w:lvl w:ilvl="6" w:tplc="C7943244" w:tentative="1">
      <w:start w:val="1"/>
      <w:numFmt w:val="decimal"/>
      <w:lvlText w:val="%7."/>
      <w:lvlJc w:val="left"/>
      <w:pPr>
        <w:ind w:left="5400" w:hanging="360"/>
      </w:pPr>
    </w:lvl>
    <w:lvl w:ilvl="7" w:tplc="EBBC121C" w:tentative="1">
      <w:start w:val="1"/>
      <w:numFmt w:val="lowerLetter"/>
      <w:lvlText w:val="%8."/>
      <w:lvlJc w:val="left"/>
      <w:pPr>
        <w:ind w:left="6120" w:hanging="360"/>
      </w:pPr>
    </w:lvl>
    <w:lvl w:ilvl="8" w:tplc="1D72DE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E5E24"/>
    <w:multiLevelType w:val="hybridMultilevel"/>
    <w:tmpl w:val="6902103C"/>
    <w:lvl w:ilvl="0" w:tplc="2952AB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573EE"/>
    <w:multiLevelType w:val="hybridMultilevel"/>
    <w:tmpl w:val="0D38753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C4194F"/>
    <w:multiLevelType w:val="hybridMultilevel"/>
    <w:tmpl w:val="66E4B2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87E39"/>
    <w:multiLevelType w:val="hybridMultilevel"/>
    <w:tmpl w:val="824629B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51F81"/>
    <w:multiLevelType w:val="multilevel"/>
    <w:tmpl w:val="59FEC4DC"/>
    <w:lvl w:ilvl="0">
      <w:start w:val="1"/>
      <w:numFmt w:val="decimal"/>
      <w:pStyle w:val="VPNumbered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D67DB8"/>
    <w:multiLevelType w:val="hybridMultilevel"/>
    <w:tmpl w:val="35E284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C2D21"/>
    <w:multiLevelType w:val="hybridMultilevel"/>
    <w:tmpl w:val="EA14C1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D095A"/>
    <w:multiLevelType w:val="hybridMultilevel"/>
    <w:tmpl w:val="047C7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D667E"/>
    <w:multiLevelType w:val="hybridMultilevel"/>
    <w:tmpl w:val="E558EBB4"/>
    <w:lvl w:ilvl="0" w:tplc="D5A84C7E">
      <w:start w:val="2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EC14A2"/>
    <w:multiLevelType w:val="hybridMultilevel"/>
    <w:tmpl w:val="648011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524A2"/>
    <w:multiLevelType w:val="hybridMultilevel"/>
    <w:tmpl w:val="120497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F2072"/>
    <w:multiLevelType w:val="multilevel"/>
    <w:tmpl w:val="A73EA046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9" w15:restartNumberingAfterBreak="0">
    <w:nsid w:val="4ABF3AA8"/>
    <w:multiLevelType w:val="hybridMultilevel"/>
    <w:tmpl w:val="F66E92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D46C4"/>
    <w:multiLevelType w:val="multilevel"/>
    <w:tmpl w:val="108AE66E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1" w15:restartNumberingAfterBreak="0">
    <w:nsid w:val="55427DF4"/>
    <w:multiLevelType w:val="hybridMultilevel"/>
    <w:tmpl w:val="6CC65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A6600"/>
    <w:multiLevelType w:val="hybridMultilevel"/>
    <w:tmpl w:val="1A4405D2"/>
    <w:lvl w:ilvl="0" w:tplc="6F209C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E59AC"/>
    <w:multiLevelType w:val="hybridMultilevel"/>
    <w:tmpl w:val="D6F88B0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9E5088"/>
    <w:multiLevelType w:val="hybridMultilevel"/>
    <w:tmpl w:val="4A82B5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D29FB"/>
    <w:multiLevelType w:val="hybridMultilevel"/>
    <w:tmpl w:val="6CC65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15B3F"/>
    <w:multiLevelType w:val="hybridMultilevel"/>
    <w:tmpl w:val="BB86A660"/>
    <w:lvl w:ilvl="0" w:tplc="D108D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2302986" w:tentative="1">
      <w:start w:val="1"/>
      <w:numFmt w:val="lowerLetter"/>
      <w:lvlText w:val="%2."/>
      <w:lvlJc w:val="left"/>
      <w:pPr>
        <w:ind w:left="1800" w:hanging="360"/>
      </w:pPr>
    </w:lvl>
    <w:lvl w:ilvl="2" w:tplc="847CF990" w:tentative="1">
      <w:start w:val="1"/>
      <w:numFmt w:val="lowerRoman"/>
      <w:lvlText w:val="%3."/>
      <w:lvlJc w:val="right"/>
      <w:pPr>
        <w:ind w:left="2520" w:hanging="180"/>
      </w:pPr>
    </w:lvl>
    <w:lvl w:ilvl="3" w:tplc="B6E607BA" w:tentative="1">
      <w:start w:val="1"/>
      <w:numFmt w:val="decimal"/>
      <w:lvlText w:val="%4."/>
      <w:lvlJc w:val="left"/>
      <w:pPr>
        <w:ind w:left="3240" w:hanging="360"/>
      </w:pPr>
    </w:lvl>
    <w:lvl w:ilvl="4" w:tplc="AB5EB3AE" w:tentative="1">
      <w:start w:val="1"/>
      <w:numFmt w:val="lowerLetter"/>
      <w:lvlText w:val="%5."/>
      <w:lvlJc w:val="left"/>
      <w:pPr>
        <w:ind w:left="3960" w:hanging="360"/>
      </w:pPr>
    </w:lvl>
    <w:lvl w:ilvl="5" w:tplc="C12647CC" w:tentative="1">
      <w:start w:val="1"/>
      <w:numFmt w:val="lowerRoman"/>
      <w:lvlText w:val="%6."/>
      <w:lvlJc w:val="right"/>
      <w:pPr>
        <w:ind w:left="4680" w:hanging="180"/>
      </w:pPr>
    </w:lvl>
    <w:lvl w:ilvl="6" w:tplc="C7943244" w:tentative="1">
      <w:start w:val="1"/>
      <w:numFmt w:val="decimal"/>
      <w:lvlText w:val="%7."/>
      <w:lvlJc w:val="left"/>
      <w:pPr>
        <w:ind w:left="5400" w:hanging="360"/>
      </w:pPr>
    </w:lvl>
    <w:lvl w:ilvl="7" w:tplc="EBBC121C" w:tentative="1">
      <w:start w:val="1"/>
      <w:numFmt w:val="lowerLetter"/>
      <w:lvlText w:val="%8."/>
      <w:lvlJc w:val="left"/>
      <w:pPr>
        <w:ind w:left="6120" w:hanging="360"/>
      </w:pPr>
    </w:lvl>
    <w:lvl w:ilvl="8" w:tplc="1D72DE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505A0F"/>
    <w:multiLevelType w:val="multilevel"/>
    <w:tmpl w:val="91783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C85A3A"/>
    <w:multiLevelType w:val="hybridMultilevel"/>
    <w:tmpl w:val="60C876E4"/>
    <w:lvl w:ilvl="0" w:tplc="646E2AF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3"/>
  </w:num>
  <w:num w:numId="5">
    <w:abstractNumId w:val="26"/>
  </w:num>
  <w:num w:numId="6">
    <w:abstractNumId w:val="0"/>
  </w:num>
  <w:num w:numId="7">
    <w:abstractNumId w:val="18"/>
  </w:num>
  <w:num w:numId="8">
    <w:abstractNumId w:val="28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20"/>
  </w:num>
  <w:num w:numId="14">
    <w:abstractNumId w:val="27"/>
  </w:num>
  <w:num w:numId="15">
    <w:abstractNumId w:val="13"/>
  </w:num>
  <w:num w:numId="16">
    <w:abstractNumId w:val="10"/>
  </w:num>
  <w:num w:numId="17">
    <w:abstractNumId w:val="23"/>
  </w:num>
  <w:num w:numId="18">
    <w:abstractNumId w:val="25"/>
  </w:num>
  <w:num w:numId="19">
    <w:abstractNumId w:val="21"/>
  </w:num>
  <w:num w:numId="20">
    <w:abstractNumId w:val="11"/>
    <w:lvlOverride w:ilvl="0">
      <w:lvl w:ilvl="0">
        <w:start w:val="1"/>
        <w:numFmt w:val="decimal"/>
        <w:pStyle w:val="VPNumbered"/>
        <w:lvlText w:val="%1."/>
        <w:lvlJc w:val="left"/>
        <w:pPr>
          <w:ind w:left="117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64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36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08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80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52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24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96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687" w:hanging="180"/>
        </w:pPr>
        <w:rPr>
          <w:rFonts w:hint="default"/>
        </w:rPr>
      </w:lvl>
    </w:lvlOverride>
  </w:num>
  <w:num w:numId="21">
    <w:abstractNumId w:val="11"/>
    <w:lvlOverride w:ilvl="0">
      <w:lvl w:ilvl="0">
        <w:start w:val="1"/>
        <w:numFmt w:val="decimal"/>
        <w:pStyle w:val="VPNumbered"/>
        <w:lvlText w:val="%1."/>
        <w:lvlJc w:val="left"/>
        <w:pPr>
          <w:tabs>
            <w:tab w:val="num" w:pos="1021"/>
          </w:tabs>
          <w:ind w:left="964" w:hanging="39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88"/>
          </w:tabs>
          <w:ind w:left="1588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55"/>
          </w:tabs>
          <w:ind w:left="2155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24"/>
  </w:num>
  <w:num w:numId="23">
    <w:abstractNumId w:val="19"/>
  </w:num>
  <w:num w:numId="24">
    <w:abstractNumId w:val="16"/>
  </w:num>
  <w:num w:numId="25">
    <w:abstractNumId w:val="9"/>
  </w:num>
  <w:num w:numId="26">
    <w:abstractNumId w:val="17"/>
  </w:num>
  <w:num w:numId="27">
    <w:abstractNumId w:val="2"/>
  </w:num>
  <w:num w:numId="28">
    <w:abstractNumId w:val="4"/>
  </w:num>
  <w:num w:numId="29">
    <w:abstractNumId w:val="12"/>
  </w:num>
  <w:num w:numId="3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F3"/>
    <w:rsid w:val="000005E9"/>
    <w:rsid w:val="00005022"/>
    <w:rsid w:val="00005986"/>
    <w:rsid w:val="000061BD"/>
    <w:rsid w:val="00007FF5"/>
    <w:rsid w:val="00021497"/>
    <w:rsid w:val="00021E1B"/>
    <w:rsid w:val="00026F0A"/>
    <w:rsid w:val="0004055F"/>
    <w:rsid w:val="000410A1"/>
    <w:rsid w:val="000529AE"/>
    <w:rsid w:val="00060D9D"/>
    <w:rsid w:val="00065969"/>
    <w:rsid w:val="00070BD8"/>
    <w:rsid w:val="00071445"/>
    <w:rsid w:val="000717DC"/>
    <w:rsid w:val="00073FAF"/>
    <w:rsid w:val="000750C8"/>
    <w:rsid w:val="00077CC9"/>
    <w:rsid w:val="00077EE2"/>
    <w:rsid w:val="00081ACC"/>
    <w:rsid w:val="000823FF"/>
    <w:rsid w:val="00083CAA"/>
    <w:rsid w:val="00084A0C"/>
    <w:rsid w:val="000855D7"/>
    <w:rsid w:val="00096624"/>
    <w:rsid w:val="000975D8"/>
    <w:rsid w:val="000A0903"/>
    <w:rsid w:val="000A64B8"/>
    <w:rsid w:val="000B0315"/>
    <w:rsid w:val="000B329F"/>
    <w:rsid w:val="000B3DBD"/>
    <w:rsid w:val="000B449F"/>
    <w:rsid w:val="000B7BBC"/>
    <w:rsid w:val="000C1349"/>
    <w:rsid w:val="000C33DC"/>
    <w:rsid w:val="000C4456"/>
    <w:rsid w:val="000C472B"/>
    <w:rsid w:val="000C7072"/>
    <w:rsid w:val="000D1967"/>
    <w:rsid w:val="000D1DA1"/>
    <w:rsid w:val="000D45C0"/>
    <w:rsid w:val="000D5430"/>
    <w:rsid w:val="000D5EBF"/>
    <w:rsid w:val="000E07E0"/>
    <w:rsid w:val="000E3136"/>
    <w:rsid w:val="000E4E85"/>
    <w:rsid w:val="000F02D8"/>
    <w:rsid w:val="000F3FC4"/>
    <w:rsid w:val="000F5378"/>
    <w:rsid w:val="00100237"/>
    <w:rsid w:val="00101E01"/>
    <w:rsid w:val="00102EEA"/>
    <w:rsid w:val="00105320"/>
    <w:rsid w:val="00112EA2"/>
    <w:rsid w:val="0012098D"/>
    <w:rsid w:val="0012325A"/>
    <w:rsid w:val="00131F5F"/>
    <w:rsid w:val="00132D02"/>
    <w:rsid w:val="00135E3B"/>
    <w:rsid w:val="001427DB"/>
    <w:rsid w:val="00145C7D"/>
    <w:rsid w:val="00152206"/>
    <w:rsid w:val="00154DA0"/>
    <w:rsid w:val="00157E79"/>
    <w:rsid w:val="0016156C"/>
    <w:rsid w:val="00161D21"/>
    <w:rsid w:val="001658C7"/>
    <w:rsid w:val="00165BF8"/>
    <w:rsid w:val="00167C16"/>
    <w:rsid w:val="001726C6"/>
    <w:rsid w:val="00173057"/>
    <w:rsid w:val="0017531B"/>
    <w:rsid w:val="001804BD"/>
    <w:rsid w:val="00181FBB"/>
    <w:rsid w:val="0018682C"/>
    <w:rsid w:val="00191538"/>
    <w:rsid w:val="0019155C"/>
    <w:rsid w:val="00192673"/>
    <w:rsid w:val="00194C87"/>
    <w:rsid w:val="001A3C09"/>
    <w:rsid w:val="001A41BA"/>
    <w:rsid w:val="001A65E9"/>
    <w:rsid w:val="001A678F"/>
    <w:rsid w:val="001B0DB7"/>
    <w:rsid w:val="001C4C30"/>
    <w:rsid w:val="001D315C"/>
    <w:rsid w:val="001D6DF9"/>
    <w:rsid w:val="001E1532"/>
    <w:rsid w:val="001E4CA2"/>
    <w:rsid w:val="001F16EC"/>
    <w:rsid w:val="001F34EA"/>
    <w:rsid w:val="001F5E51"/>
    <w:rsid w:val="001F6568"/>
    <w:rsid w:val="001F6DD0"/>
    <w:rsid w:val="001F76AB"/>
    <w:rsid w:val="002020B7"/>
    <w:rsid w:val="00206EBC"/>
    <w:rsid w:val="0021342C"/>
    <w:rsid w:val="002226E3"/>
    <w:rsid w:val="002251A8"/>
    <w:rsid w:val="0022617B"/>
    <w:rsid w:val="002275DB"/>
    <w:rsid w:val="00232D41"/>
    <w:rsid w:val="00234B51"/>
    <w:rsid w:val="00240DD8"/>
    <w:rsid w:val="00241FA2"/>
    <w:rsid w:val="00246C87"/>
    <w:rsid w:val="002477B0"/>
    <w:rsid w:val="00250ECD"/>
    <w:rsid w:val="00257856"/>
    <w:rsid w:val="002873EC"/>
    <w:rsid w:val="00290973"/>
    <w:rsid w:val="00292EB4"/>
    <w:rsid w:val="002939CA"/>
    <w:rsid w:val="00294822"/>
    <w:rsid w:val="00297EE2"/>
    <w:rsid w:val="002A04BE"/>
    <w:rsid w:val="002A33B2"/>
    <w:rsid w:val="002A3A0B"/>
    <w:rsid w:val="002A542C"/>
    <w:rsid w:val="002A55DB"/>
    <w:rsid w:val="002A56A7"/>
    <w:rsid w:val="002A5C36"/>
    <w:rsid w:val="002A69D1"/>
    <w:rsid w:val="002B4C27"/>
    <w:rsid w:val="002C034B"/>
    <w:rsid w:val="002C25B5"/>
    <w:rsid w:val="002C33F9"/>
    <w:rsid w:val="002D75B0"/>
    <w:rsid w:val="002E061D"/>
    <w:rsid w:val="002E0949"/>
    <w:rsid w:val="002E44E3"/>
    <w:rsid w:val="002F0862"/>
    <w:rsid w:val="002F1248"/>
    <w:rsid w:val="002F1FB7"/>
    <w:rsid w:val="002F2249"/>
    <w:rsid w:val="002F2DF6"/>
    <w:rsid w:val="0030128D"/>
    <w:rsid w:val="0031052E"/>
    <w:rsid w:val="00311DD9"/>
    <w:rsid w:val="003230BE"/>
    <w:rsid w:val="00324EB8"/>
    <w:rsid w:val="00326900"/>
    <w:rsid w:val="003274F1"/>
    <w:rsid w:val="00327CDD"/>
    <w:rsid w:val="00332A4F"/>
    <w:rsid w:val="00333561"/>
    <w:rsid w:val="00333DB2"/>
    <w:rsid w:val="00354724"/>
    <w:rsid w:val="00356083"/>
    <w:rsid w:val="00360CCC"/>
    <w:rsid w:val="00367D31"/>
    <w:rsid w:val="0037210A"/>
    <w:rsid w:val="00375E39"/>
    <w:rsid w:val="00380E1C"/>
    <w:rsid w:val="00381328"/>
    <w:rsid w:val="00382A18"/>
    <w:rsid w:val="003867AA"/>
    <w:rsid w:val="00390484"/>
    <w:rsid w:val="00396F36"/>
    <w:rsid w:val="003A0420"/>
    <w:rsid w:val="003A2BED"/>
    <w:rsid w:val="003B4803"/>
    <w:rsid w:val="003C1A8B"/>
    <w:rsid w:val="003C2058"/>
    <w:rsid w:val="003C7199"/>
    <w:rsid w:val="003E436F"/>
    <w:rsid w:val="003E67F4"/>
    <w:rsid w:val="003F2639"/>
    <w:rsid w:val="003F3194"/>
    <w:rsid w:val="003F5DC1"/>
    <w:rsid w:val="003F652B"/>
    <w:rsid w:val="004008EA"/>
    <w:rsid w:val="00403DFB"/>
    <w:rsid w:val="004066BA"/>
    <w:rsid w:val="004116F0"/>
    <w:rsid w:val="00420A5C"/>
    <w:rsid w:val="004259DC"/>
    <w:rsid w:val="004343FB"/>
    <w:rsid w:val="00436A65"/>
    <w:rsid w:val="00440CB7"/>
    <w:rsid w:val="00442339"/>
    <w:rsid w:val="00445AE4"/>
    <w:rsid w:val="004506BA"/>
    <w:rsid w:val="004531A1"/>
    <w:rsid w:val="00454EB5"/>
    <w:rsid w:val="00461349"/>
    <w:rsid w:val="00461C15"/>
    <w:rsid w:val="00462326"/>
    <w:rsid w:val="0046621C"/>
    <w:rsid w:val="00467EE3"/>
    <w:rsid w:val="00470201"/>
    <w:rsid w:val="0047595C"/>
    <w:rsid w:val="00480AC1"/>
    <w:rsid w:val="00486E12"/>
    <w:rsid w:val="00491A46"/>
    <w:rsid w:val="0049432C"/>
    <w:rsid w:val="00494BAD"/>
    <w:rsid w:val="00496085"/>
    <w:rsid w:val="004A5A61"/>
    <w:rsid w:val="004A5D7D"/>
    <w:rsid w:val="004C3414"/>
    <w:rsid w:val="004C3BF7"/>
    <w:rsid w:val="004C513B"/>
    <w:rsid w:val="004C6216"/>
    <w:rsid w:val="004D4DB9"/>
    <w:rsid w:val="004D5DA9"/>
    <w:rsid w:val="004D77C9"/>
    <w:rsid w:val="004E5DA4"/>
    <w:rsid w:val="004E6310"/>
    <w:rsid w:val="004E6333"/>
    <w:rsid w:val="004E7BD7"/>
    <w:rsid w:val="004E7F80"/>
    <w:rsid w:val="004F14AF"/>
    <w:rsid w:val="004F3FBF"/>
    <w:rsid w:val="004F71D9"/>
    <w:rsid w:val="005006F6"/>
    <w:rsid w:val="00506311"/>
    <w:rsid w:val="00510A6A"/>
    <w:rsid w:val="005133E2"/>
    <w:rsid w:val="00514448"/>
    <w:rsid w:val="00514463"/>
    <w:rsid w:val="00515044"/>
    <w:rsid w:val="00517D8E"/>
    <w:rsid w:val="00522AC3"/>
    <w:rsid w:val="00526024"/>
    <w:rsid w:val="00531212"/>
    <w:rsid w:val="00531F85"/>
    <w:rsid w:val="0053239B"/>
    <w:rsid w:val="00533C0E"/>
    <w:rsid w:val="00536F44"/>
    <w:rsid w:val="005430F4"/>
    <w:rsid w:val="00546D71"/>
    <w:rsid w:val="00550F00"/>
    <w:rsid w:val="00556450"/>
    <w:rsid w:val="005605C8"/>
    <w:rsid w:val="005606F1"/>
    <w:rsid w:val="005646E9"/>
    <w:rsid w:val="00566843"/>
    <w:rsid w:val="00566934"/>
    <w:rsid w:val="0057054B"/>
    <w:rsid w:val="00573EC4"/>
    <w:rsid w:val="00590CE2"/>
    <w:rsid w:val="00595620"/>
    <w:rsid w:val="00595B0C"/>
    <w:rsid w:val="005A0796"/>
    <w:rsid w:val="005A3DC5"/>
    <w:rsid w:val="005A423D"/>
    <w:rsid w:val="005A6C1C"/>
    <w:rsid w:val="005A7659"/>
    <w:rsid w:val="005B1AEE"/>
    <w:rsid w:val="005B5EAD"/>
    <w:rsid w:val="005C1E8A"/>
    <w:rsid w:val="005C264C"/>
    <w:rsid w:val="005C35E6"/>
    <w:rsid w:val="005C4DE8"/>
    <w:rsid w:val="005C524C"/>
    <w:rsid w:val="005C5575"/>
    <w:rsid w:val="005D194C"/>
    <w:rsid w:val="005E05BA"/>
    <w:rsid w:val="005E1717"/>
    <w:rsid w:val="005E4243"/>
    <w:rsid w:val="005E4953"/>
    <w:rsid w:val="005E55B5"/>
    <w:rsid w:val="005E7B62"/>
    <w:rsid w:val="005F0E95"/>
    <w:rsid w:val="005F1A97"/>
    <w:rsid w:val="005F20D0"/>
    <w:rsid w:val="005F36C7"/>
    <w:rsid w:val="00600636"/>
    <w:rsid w:val="00602C75"/>
    <w:rsid w:val="0060529D"/>
    <w:rsid w:val="00611160"/>
    <w:rsid w:val="00613FB3"/>
    <w:rsid w:val="00617A2F"/>
    <w:rsid w:val="0062305A"/>
    <w:rsid w:val="00623B47"/>
    <w:rsid w:val="0063345F"/>
    <w:rsid w:val="006347DA"/>
    <w:rsid w:val="00635F81"/>
    <w:rsid w:val="006402CB"/>
    <w:rsid w:val="00643903"/>
    <w:rsid w:val="006446DC"/>
    <w:rsid w:val="0064624A"/>
    <w:rsid w:val="00647BE2"/>
    <w:rsid w:val="00650691"/>
    <w:rsid w:val="00653AB7"/>
    <w:rsid w:val="006605DC"/>
    <w:rsid w:val="00664873"/>
    <w:rsid w:val="006649B1"/>
    <w:rsid w:val="00667158"/>
    <w:rsid w:val="006706EC"/>
    <w:rsid w:val="00671B64"/>
    <w:rsid w:val="00673337"/>
    <w:rsid w:val="00673F36"/>
    <w:rsid w:val="00676FEE"/>
    <w:rsid w:val="00683CD2"/>
    <w:rsid w:val="00691F24"/>
    <w:rsid w:val="00692A98"/>
    <w:rsid w:val="00694E69"/>
    <w:rsid w:val="0069508E"/>
    <w:rsid w:val="00696E96"/>
    <w:rsid w:val="006A308C"/>
    <w:rsid w:val="006A3FD5"/>
    <w:rsid w:val="006B0A13"/>
    <w:rsid w:val="006B1E91"/>
    <w:rsid w:val="006B2174"/>
    <w:rsid w:val="006B2297"/>
    <w:rsid w:val="006C2DB1"/>
    <w:rsid w:val="006D033D"/>
    <w:rsid w:val="006D46BC"/>
    <w:rsid w:val="006D762B"/>
    <w:rsid w:val="006D7A1A"/>
    <w:rsid w:val="006E0A91"/>
    <w:rsid w:val="006E3960"/>
    <w:rsid w:val="006E5F13"/>
    <w:rsid w:val="006E645A"/>
    <w:rsid w:val="006E7820"/>
    <w:rsid w:val="006F2D01"/>
    <w:rsid w:val="007055BF"/>
    <w:rsid w:val="00710AD3"/>
    <w:rsid w:val="00712E6F"/>
    <w:rsid w:val="00716BB7"/>
    <w:rsid w:val="00722400"/>
    <w:rsid w:val="00724109"/>
    <w:rsid w:val="00724A58"/>
    <w:rsid w:val="00726E3D"/>
    <w:rsid w:val="0073111F"/>
    <w:rsid w:val="007332F1"/>
    <w:rsid w:val="00735469"/>
    <w:rsid w:val="0074259E"/>
    <w:rsid w:val="007436B7"/>
    <w:rsid w:val="00743CF3"/>
    <w:rsid w:val="00753398"/>
    <w:rsid w:val="007628B9"/>
    <w:rsid w:val="0076580D"/>
    <w:rsid w:val="007660CD"/>
    <w:rsid w:val="00770B8C"/>
    <w:rsid w:val="00771B78"/>
    <w:rsid w:val="00774A30"/>
    <w:rsid w:val="007806DE"/>
    <w:rsid w:val="00782E47"/>
    <w:rsid w:val="0078767C"/>
    <w:rsid w:val="00790246"/>
    <w:rsid w:val="00791B9A"/>
    <w:rsid w:val="00793E25"/>
    <w:rsid w:val="007A340F"/>
    <w:rsid w:val="007A4169"/>
    <w:rsid w:val="007A5409"/>
    <w:rsid w:val="007A5AC6"/>
    <w:rsid w:val="007B40CE"/>
    <w:rsid w:val="007C3284"/>
    <w:rsid w:val="007C3CE2"/>
    <w:rsid w:val="007C47F5"/>
    <w:rsid w:val="007C61F4"/>
    <w:rsid w:val="007D2C76"/>
    <w:rsid w:val="007E0F42"/>
    <w:rsid w:val="007E61ED"/>
    <w:rsid w:val="007E7992"/>
    <w:rsid w:val="00800579"/>
    <w:rsid w:val="00804A93"/>
    <w:rsid w:val="00812B22"/>
    <w:rsid w:val="00813389"/>
    <w:rsid w:val="008142A4"/>
    <w:rsid w:val="00816A66"/>
    <w:rsid w:val="00821A2B"/>
    <w:rsid w:val="008247A4"/>
    <w:rsid w:val="0082604B"/>
    <w:rsid w:val="008260D5"/>
    <w:rsid w:val="0083098B"/>
    <w:rsid w:val="008328A8"/>
    <w:rsid w:val="008332A1"/>
    <w:rsid w:val="0083343F"/>
    <w:rsid w:val="008334DB"/>
    <w:rsid w:val="00841518"/>
    <w:rsid w:val="00845AA6"/>
    <w:rsid w:val="00845FF6"/>
    <w:rsid w:val="0085022A"/>
    <w:rsid w:val="008506D1"/>
    <w:rsid w:val="00854331"/>
    <w:rsid w:val="008604D9"/>
    <w:rsid w:val="00864308"/>
    <w:rsid w:val="00866418"/>
    <w:rsid w:val="00866F53"/>
    <w:rsid w:val="00867CAC"/>
    <w:rsid w:val="00872FDA"/>
    <w:rsid w:val="00873940"/>
    <w:rsid w:val="008775E1"/>
    <w:rsid w:val="00877850"/>
    <w:rsid w:val="008814AE"/>
    <w:rsid w:val="0088306A"/>
    <w:rsid w:val="00883859"/>
    <w:rsid w:val="0088471F"/>
    <w:rsid w:val="008902B3"/>
    <w:rsid w:val="008951E7"/>
    <w:rsid w:val="008A18F6"/>
    <w:rsid w:val="008A6AEE"/>
    <w:rsid w:val="008B3F54"/>
    <w:rsid w:val="008B6312"/>
    <w:rsid w:val="008C1F4F"/>
    <w:rsid w:val="008C202B"/>
    <w:rsid w:val="008C36EA"/>
    <w:rsid w:val="008C3B8E"/>
    <w:rsid w:val="008D1D54"/>
    <w:rsid w:val="008D6871"/>
    <w:rsid w:val="008D72B4"/>
    <w:rsid w:val="008D755E"/>
    <w:rsid w:val="008D7700"/>
    <w:rsid w:val="008D7F9B"/>
    <w:rsid w:val="008E2D90"/>
    <w:rsid w:val="008E4021"/>
    <w:rsid w:val="008E57FB"/>
    <w:rsid w:val="008E7065"/>
    <w:rsid w:val="008F17B5"/>
    <w:rsid w:val="008F335D"/>
    <w:rsid w:val="0090168B"/>
    <w:rsid w:val="009056D2"/>
    <w:rsid w:val="00906683"/>
    <w:rsid w:val="009075D1"/>
    <w:rsid w:val="009133E8"/>
    <w:rsid w:val="00914DB0"/>
    <w:rsid w:val="0091727D"/>
    <w:rsid w:val="00917659"/>
    <w:rsid w:val="00924165"/>
    <w:rsid w:val="009306BC"/>
    <w:rsid w:val="00931347"/>
    <w:rsid w:val="00931F1C"/>
    <w:rsid w:val="009340E9"/>
    <w:rsid w:val="00934876"/>
    <w:rsid w:val="00935140"/>
    <w:rsid w:val="00935AA9"/>
    <w:rsid w:val="00936470"/>
    <w:rsid w:val="00937996"/>
    <w:rsid w:val="00940A59"/>
    <w:rsid w:val="00941FFA"/>
    <w:rsid w:val="009451FF"/>
    <w:rsid w:val="00947773"/>
    <w:rsid w:val="00950C85"/>
    <w:rsid w:val="00951F29"/>
    <w:rsid w:val="00954CD0"/>
    <w:rsid w:val="00956A3F"/>
    <w:rsid w:val="009625CB"/>
    <w:rsid w:val="00963E49"/>
    <w:rsid w:val="00964B25"/>
    <w:rsid w:val="0097008C"/>
    <w:rsid w:val="00972135"/>
    <w:rsid w:val="009730AB"/>
    <w:rsid w:val="00976CD7"/>
    <w:rsid w:val="009819A9"/>
    <w:rsid w:val="009848BD"/>
    <w:rsid w:val="00985745"/>
    <w:rsid w:val="00985A9C"/>
    <w:rsid w:val="00987560"/>
    <w:rsid w:val="0099071F"/>
    <w:rsid w:val="00991599"/>
    <w:rsid w:val="009974A9"/>
    <w:rsid w:val="009974D5"/>
    <w:rsid w:val="00997C8B"/>
    <w:rsid w:val="009A1703"/>
    <w:rsid w:val="009B1B3C"/>
    <w:rsid w:val="009B2000"/>
    <w:rsid w:val="009B3426"/>
    <w:rsid w:val="009B3965"/>
    <w:rsid w:val="009B3B63"/>
    <w:rsid w:val="009B64E0"/>
    <w:rsid w:val="009C0B16"/>
    <w:rsid w:val="009C2905"/>
    <w:rsid w:val="009C2F99"/>
    <w:rsid w:val="009C3456"/>
    <w:rsid w:val="009D016C"/>
    <w:rsid w:val="009D203D"/>
    <w:rsid w:val="009D5BAB"/>
    <w:rsid w:val="009E3FDE"/>
    <w:rsid w:val="009E7CA5"/>
    <w:rsid w:val="009F1AEA"/>
    <w:rsid w:val="009F4778"/>
    <w:rsid w:val="00A03768"/>
    <w:rsid w:val="00A0408E"/>
    <w:rsid w:val="00A056E8"/>
    <w:rsid w:val="00A1096D"/>
    <w:rsid w:val="00A11857"/>
    <w:rsid w:val="00A12103"/>
    <w:rsid w:val="00A17750"/>
    <w:rsid w:val="00A265D7"/>
    <w:rsid w:val="00A26E42"/>
    <w:rsid w:val="00A278EA"/>
    <w:rsid w:val="00A27C2E"/>
    <w:rsid w:val="00A34632"/>
    <w:rsid w:val="00A34FE9"/>
    <w:rsid w:val="00A3529D"/>
    <w:rsid w:val="00A37A94"/>
    <w:rsid w:val="00A40FD3"/>
    <w:rsid w:val="00A41DBA"/>
    <w:rsid w:val="00A43953"/>
    <w:rsid w:val="00A5022D"/>
    <w:rsid w:val="00A533B6"/>
    <w:rsid w:val="00A74652"/>
    <w:rsid w:val="00A76A84"/>
    <w:rsid w:val="00A80A96"/>
    <w:rsid w:val="00A87337"/>
    <w:rsid w:val="00A937F2"/>
    <w:rsid w:val="00A93B41"/>
    <w:rsid w:val="00A97277"/>
    <w:rsid w:val="00AA0918"/>
    <w:rsid w:val="00AA0FC1"/>
    <w:rsid w:val="00AA1268"/>
    <w:rsid w:val="00AA172B"/>
    <w:rsid w:val="00AA4A0B"/>
    <w:rsid w:val="00AA504C"/>
    <w:rsid w:val="00AA5464"/>
    <w:rsid w:val="00AA5E1B"/>
    <w:rsid w:val="00AB24D2"/>
    <w:rsid w:val="00AB2C27"/>
    <w:rsid w:val="00AC49D1"/>
    <w:rsid w:val="00AD204F"/>
    <w:rsid w:val="00AD22A7"/>
    <w:rsid w:val="00AD270E"/>
    <w:rsid w:val="00AD314E"/>
    <w:rsid w:val="00AD5013"/>
    <w:rsid w:val="00AE1CAA"/>
    <w:rsid w:val="00AE1FA0"/>
    <w:rsid w:val="00AE4ED4"/>
    <w:rsid w:val="00AE5457"/>
    <w:rsid w:val="00AE5527"/>
    <w:rsid w:val="00AE6B0B"/>
    <w:rsid w:val="00AF0255"/>
    <w:rsid w:val="00AF2358"/>
    <w:rsid w:val="00B024F5"/>
    <w:rsid w:val="00B041C1"/>
    <w:rsid w:val="00B05B49"/>
    <w:rsid w:val="00B05D91"/>
    <w:rsid w:val="00B11E50"/>
    <w:rsid w:val="00B12AED"/>
    <w:rsid w:val="00B134C5"/>
    <w:rsid w:val="00B15CED"/>
    <w:rsid w:val="00B16C9B"/>
    <w:rsid w:val="00B17B78"/>
    <w:rsid w:val="00B203BB"/>
    <w:rsid w:val="00B21B19"/>
    <w:rsid w:val="00B300E1"/>
    <w:rsid w:val="00B3029C"/>
    <w:rsid w:val="00B30847"/>
    <w:rsid w:val="00B36956"/>
    <w:rsid w:val="00B40FFB"/>
    <w:rsid w:val="00B46140"/>
    <w:rsid w:val="00B469AD"/>
    <w:rsid w:val="00B50994"/>
    <w:rsid w:val="00B543FC"/>
    <w:rsid w:val="00B54D01"/>
    <w:rsid w:val="00B54FCA"/>
    <w:rsid w:val="00B5534C"/>
    <w:rsid w:val="00B569F9"/>
    <w:rsid w:val="00B56E83"/>
    <w:rsid w:val="00B60456"/>
    <w:rsid w:val="00B612B6"/>
    <w:rsid w:val="00B64036"/>
    <w:rsid w:val="00B65EAC"/>
    <w:rsid w:val="00B66463"/>
    <w:rsid w:val="00B722DC"/>
    <w:rsid w:val="00B74167"/>
    <w:rsid w:val="00B75349"/>
    <w:rsid w:val="00B75A64"/>
    <w:rsid w:val="00B84261"/>
    <w:rsid w:val="00B91B76"/>
    <w:rsid w:val="00B92920"/>
    <w:rsid w:val="00B94BA9"/>
    <w:rsid w:val="00B9698E"/>
    <w:rsid w:val="00B974F0"/>
    <w:rsid w:val="00BA0E22"/>
    <w:rsid w:val="00BB0416"/>
    <w:rsid w:val="00BB32A1"/>
    <w:rsid w:val="00BB3773"/>
    <w:rsid w:val="00BB5410"/>
    <w:rsid w:val="00BC161F"/>
    <w:rsid w:val="00BC3F28"/>
    <w:rsid w:val="00BC623E"/>
    <w:rsid w:val="00BC6550"/>
    <w:rsid w:val="00BD2429"/>
    <w:rsid w:val="00BD5632"/>
    <w:rsid w:val="00BE35E1"/>
    <w:rsid w:val="00BE5922"/>
    <w:rsid w:val="00BE632B"/>
    <w:rsid w:val="00BE7DB7"/>
    <w:rsid w:val="00BF0142"/>
    <w:rsid w:val="00BF2266"/>
    <w:rsid w:val="00BF4297"/>
    <w:rsid w:val="00BF5054"/>
    <w:rsid w:val="00C01DAB"/>
    <w:rsid w:val="00C027F5"/>
    <w:rsid w:val="00C039F6"/>
    <w:rsid w:val="00C07745"/>
    <w:rsid w:val="00C11CCD"/>
    <w:rsid w:val="00C14BB3"/>
    <w:rsid w:val="00C15774"/>
    <w:rsid w:val="00C17293"/>
    <w:rsid w:val="00C17A5E"/>
    <w:rsid w:val="00C23572"/>
    <w:rsid w:val="00C30601"/>
    <w:rsid w:val="00C33672"/>
    <w:rsid w:val="00C34B07"/>
    <w:rsid w:val="00C357AD"/>
    <w:rsid w:val="00C35F26"/>
    <w:rsid w:val="00C36016"/>
    <w:rsid w:val="00C37157"/>
    <w:rsid w:val="00C40520"/>
    <w:rsid w:val="00C40AAB"/>
    <w:rsid w:val="00C415FC"/>
    <w:rsid w:val="00C41A69"/>
    <w:rsid w:val="00C45346"/>
    <w:rsid w:val="00C461E7"/>
    <w:rsid w:val="00C47347"/>
    <w:rsid w:val="00C50D87"/>
    <w:rsid w:val="00C50E09"/>
    <w:rsid w:val="00C51026"/>
    <w:rsid w:val="00C52C04"/>
    <w:rsid w:val="00C52E9C"/>
    <w:rsid w:val="00C53C45"/>
    <w:rsid w:val="00C55A65"/>
    <w:rsid w:val="00C60156"/>
    <w:rsid w:val="00C62706"/>
    <w:rsid w:val="00C6313F"/>
    <w:rsid w:val="00C6671D"/>
    <w:rsid w:val="00C71367"/>
    <w:rsid w:val="00C82BD4"/>
    <w:rsid w:val="00C83331"/>
    <w:rsid w:val="00C86BF5"/>
    <w:rsid w:val="00C91194"/>
    <w:rsid w:val="00C9349C"/>
    <w:rsid w:val="00C94AD4"/>
    <w:rsid w:val="00C94D32"/>
    <w:rsid w:val="00CA3C3B"/>
    <w:rsid w:val="00CB480B"/>
    <w:rsid w:val="00CC02BF"/>
    <w:rsid w:val="00CC17FF"/>
    <w:rsid w:val="00CC381F"/>
    <w:rsid w:val="00CC5DFF"/>
    <w:rsid w:val="00CC705D"/>
    <w:rsid w:val="00CD4EF5"/>
    <w:rsid w:val="00CD5911"/>
    <w:rsid w:val="00CD78FB"/>
    <w:rsid w:val="00CD7A86"/>
    <w:rsid w:val="00CE590D"/>
    <w:rsid w:val="00CF19F9"/>
    <w:rsid w:val="00CF2CE0"/>
    <w:rsid w:val="00CF4191"/>
    <w:rsid w:val="00CF4F36"/>
    <w:rsid w:val="00D01AFF"/>
    <w:rsid w:val="00D02557"/>
    <w:rsid w:val="00D046E5"/>
    <w:rsid w:val="00D067CE"/>
    <w:rsid w:val="00D147FC"/>
    <w:rsid w:val="00D24349"/>
    <w:rsid w:val="00D244E9"/>
    <w:rsid w:val="00D343F3"/>
    <w:rsid w:val="00D41F78"/>
    <w:rsid w:val="00D44B96"/>
    <w:rsid w:val="00D53698"/>
    <w:rsid w:val="00D5438A"/>
    <w:rsid w:val="00D56DC1"/>
    <w:rsid w:val="00D66C6D"/>
    <w:rsid w:val="00D770A8"/>
    <w:rsid w:val="00D81D4D"/>
    <w:rsid w:val="00D83664"/>
    <w:rsid w:val="00D91FBF"/>
    <w:rsid w:val="00D94DE9"/>
    <w:rsid w:val="00D95AE5"/>
    <w:rsid w:val="00D95F7C"/>
    <w:rsid w:val="00DA1AEF"/>
    <w:rsid w:val="00DA39FF"/>
    <w:rsid w:val="00DA418E"/>
    <w:rsid w:val="00DA76B0"/>
    <w:rsid w:val="00DB1C84"/>
    <w:rsid w:val="00DB7CD2"/>
    <w:rsid w:val="00DC114A"/>
    <w:rsid w:val="00DC2DB9"/>
    <w:rsid w:val="00DC3297"/>
    <w:rsid w:val="00DC6082"/>
    <w:rsid w:val="00DC662B"/>
    <w:rsid w:val="00DD0935"/>
    <w:rsid w:val="00DD1E86"/>
    <w:rsid w:val="00DD37C8"/>
    <w:rsid w:val="00DD45E7"/>
    <w:rsid w:val="00DD521F"/>
    <w:rsid w:val="00DD6972"/>
    <w:rsid w:val="00DF54A4"/>
    <w:rsid w:val="00DF5976"/>
    <w:rsid w:val="00E0483D"/>
    <w:rsid w:val="00E06B08"/>
    <w:rsid w:val="00E07A6C"/>
    <w:rsid w:val="00E1088B"/>
    <w:rsid w:val="00E10A4D"/>
    <w:rsid w:val="00E13937"/>
    <w:rsid w:val="00E13AB8"/>
    <w:rsid w:val="00E16FCB"/>
    <w:rsid w:val="00E17C4E"/>
    <w:rsid w:val="00E205AF"/>
    <w:rsid w:val="00E222C8"/>
    <w:rsid w:val="00E24DCD"/>
    <w:rsid w:val="00E25D82"/>
    <w:rsid w:val="00E302D3"/>
    <w:rsid w:val="00E3242B"/>
    <w:rsid w:val="00E33585"/>
    <w:rsid w:val="00E36AB4"/>
    <w:rsid w:val="00E36B54"/>
    <w:rsid w:val="00E36F65"/>
    <w:rsid w:val="00E37046"/>
    <w:rsid w:val="00E414F9"/>
    <w:rsid w:val="00E4464C"/>
    <w:rsid w:val="00E47430"/>
    <w:rsid w:val="00E51ABC"/>
    <w:rsid w:val="00E5270B"/>
    <w:rsid w:val="00E549B3"/>
    <w:rsid w:val="00E562AA"/>
    <w:rsid w:val="00E61337"/>
    <w:rsid w:val="00E65046"/>
    <w:rsid w:val="00E65F67"/>
    <w:rsid w:val="00E66D67"/>
    <w:rsid w:val="00E67460"/>
    <w:rsid w:val="00E71A0B"/>
    <w:rsid w:val="00E71B28"/>
    <w:rsid w:val="00E71D19"/>
    <w:rsid w:val="00E73CC0"/>
    <w:rsid w:val="00E74EE7"/>
    <w:rsid w:val="00E8044E"/>
    <w:rsid w:val="00E8066D"/>
    <w:rsid w:val="00E80CD1"/>
    <w:rsid w:val="00E81A06"/>
    <w:rsid w:val="00E81E88"/>
    <w:rsid w:val="00E8416B"/>
    <w:rsid w:val="00E85941"/>
    <w:rsid w:val="00E85A49"/>
    <w:rsid w:val="00E864C8"/>
    <w:rsid w:val="00E91668"/>
    <w:rsid w:val="00E9632B"/>
    <w:rsid w:val="00E96A2C"/>
    <w:rsid w:val="00E96CB0"/>
    <w:rsid w:val="00E9717F"/>
    <w:rsid w:val="00E9755E"/>
    <w:rsid w:val="00EA25F1"/>
    <w:rsid w:val="00EB6225"/>
    <w:rsid w:val="00EB6D23"/>
    <w:rsid w:val="00EB79B6"/>
    <w:rsid w:val="00EC038E"/>
    <w:rsid w:val="00EC2D90"/>
    <w:rsid w:val="00EC3A9D"/>
    <w:rsid w:val="00EC68DF"/>
    <w:rsid w:val="00EC7E76"/>
    <w:rsid w:val="00EC7F32"/>
    <w:rsid w:val="00ED052F"/>
    <w:rsid w:val="00ED22A4"/>
    <w:rsid w:val="00ED5BB1"/>
    <w:rsid w:val="00EE26F2"/>
    <w:rsid w:val="00EE3652"/>
    <w:rsid w:val="00EE38DF"/>
    <w:rsid w:val="00EE51A3"/>
    <w:rsid w:val="00EE534A"/>
    <w:rsid w:val="00EE793C"/>
    <w:rsid w:val="00EF226C"/>
    <w:rsid w:val="00EF3EB5"/>
    <w:rsid w:val="00EF473F"/>
    <w:rsid w:val="00EF59EE"/>
    <w:rsid w:val="00F05EF2"/>
    <w:rsid w:val="00F06BFC"/>
    <w:rsid w:val="00F16133"/>
    <w:rsid w:val="00F171B8"/>
    <w:rsid w:val="00F24E50"/>
    <w:rsid w:val="00F34665"/>
    <w:rsid w:val="00F34B9C"/>
    <w:rsid w:val="00F406B5"/>
    <w:rsid w:val="00F42759"/>
    <w:rsid w:val="00F42D6B"/>
    <w:rsid w:val="00F440A7"/>
    <w:rsid w:val="00F44358"/>
    <w:rsid w:val="00F470D8"/>
    <w:rsid w:val="00F5106F"/>
    <w:rsid w:val="00F537BD"/>
    <w:rsid w:val="00F54889"/>
    <w:rsid w:val="00F60DB4"/>
    <w:rsid w:val="00F66E86"/>
    <w:rsid w:val="00F67073"/>
    <w:rsid w:val="00F71299"/>
    <w:rsid w:val="00F718C0"/>
    <w:rsid w:val="00F72203"/>
    <w:rsid w:val="00F72BF6"/>
    <w:rsid w:val="00F74169"/>
    <w:rsid w:val="00F7630A"/>
    <w:rsid w:val="00F835F6"/>
    <w:rsid w:val="00F849A9"/>
    <w:rsid w:val="00F85BC2"/>
    <w:rsid w:val="00F9176E"/>
    <w:rsid w:val="00F9189F"/>
    <w:rsid w:val="00F92724"/>
    <w:rsid w:val="00F95222"/>
    <w:rsid w:val="00F9525D"/>
    <w:rsid w:val="00F9603E"/>
    <w:rsid w:val="00FA196A"/>
    <w:rsid w:val="00FA1EE0"/>
    <w:rsid w:val="00FA43E8"/>
    <w:rsid w:val="00FA6514"/>
    <w:rsid w:val="00FB07AF"/>
    <w:rsid w:val="00FB36C7"/>
    <w:rsid w:val="00FB563E"/>
    <w:rsid w:val="00FC4096"/>
    <w:rsid w:val="00FC4319"/>
    <w:rsid w:val="00FD08CA"/>
    <w:rsid w:val="00FD0C97"/>
    <w:rsid w:val="00FD1988"/>
    <w:rsid w:val="00FD3641"/>
    <w:rsid w:val="00FD3EEA"/>
    <w:rsid w:val="00FD672D"/>
    <w:rsid w:val="00FD776F"/>
    <w:rsid w:val="00FE398A"/>
    <w:rsid w:val="00FE3B4E"/>
    <w:rsid w:val="00FE5BE6"/>
    <w:rsid w:val="00FF0455"/>
    <w:rsid w:val="00FF09B4"/>
    <w:rsid w:val="00FF31AE"/>
    <w:rsid w:val="00FF610D"/>
    <w:rsid w:val="1497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173C"/>
  <w15:docId w15:val="{82C91A16-9C22-4C45-B2AE-60C329E5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2C2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F2C22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2C22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F2C22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F2C22"/>
    <w:rPr>
      <w:rFonts w:ascii="Calibri" w:eastAsia="Calibri" w:hAnsi="Calibri" w:cs="Times New Roman"/>
    </w:rPr>
  </w:style>
  <w:style w:type="character" w:styleId="Lappusesnumurs">
    <w:name w:val="page number"/>
    <w:basedOn w:val="Noklusjumarindkopasfonts"/>
    <w:rsid w:val="00EF2C22"/>
  </w:style>
  <w:style w:type="paragraph" w:customStyle="1" w:styleId="naisf">
    <w:name w:val="naisf"/>
    <w:basedOn w:val="Parasts"/>
    <w:rsid w:val="00EF2C22"/>
    <w:pPr>
      <w:spacing w:before="75" w:after="75"/>
      <w:ind w:firstLine="375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EF2C2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00D6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0D67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297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297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297D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297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297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v213">
    <w:name w:val="tv213"/>
    <w:basedOn w:val="Parasts"/>
    <w:rsid w:val="000029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unhideWhenUsed/>
    <w:rsid w:val="0021650D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A340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t1">
    <w:name w:val="st1"/>
    <w:basedOn w:val="Noklusjumarindkopasfonts"/>
    <w:rsid w:val="00694E69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8C1F4F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qFormat/>
    <w:rsid w:val="00C03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semiHidden/>
    <w:unhideWhenUsed/>
    <w:rsid w:val="000529AE"/>
    <w:pPr>
      <w:jc w:val="left"/>
    </w:pPr>
    <w:rPr>
      <w:rFonts w:ascii="Consolas" w:eastAsia="Times New Roman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0529AE"/>
    <w:rPr>
      <w:rFonts w:ascii="Consolas" w:eastAsia="Times New Roman" w:hAnsi="Consolas" w:cs="Times New Roman"/>
      <w:sz w:val="21"/>
      <w:szCs w:val="21"/>
    </w:rPr>
  </w:style>
  <w:style w:type="paragraph" w:customStyle="1" w:styleId="Body">
    <w:name w:val="Body"/>
    <w:rsid w:val="00E10A4D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6693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66934"/>
    <w:rPr>
      <w:rFonts w:ascii="Calibri" w:eastAsia="Calibri" w:hAnsi="Calibri" w:cs="Times New Roman"/>
      <w:sz w:val="20"/>
      <w:szCs w:val="20"/>
    </w:rPr>
  </w:style>
  <w:style w:type="table" w:customStyle="1" w:styleId="TableGrid1">
    <w:name w:val="Table Grid1"/>
    <w:basedOn w:val="Parastatabula"/>
    <w:next w:val="Reatabula"/>
    <w:uiPriority w:val="99"/>
    <w:rsid w:val="00566934"/>
    <w:pPr>
      <w:spacing w:before="8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aliases w:val="fr,Footnote symbol,Footnote Reference Number,SUPERS,Footnote Reference Superscript,Footnote Refernece,ftref,Odwołanie przypisu,BVI fnr,Footnotes refss,Ref,de nota al pie,-E Fußnotenzeichen,Footnote reference number,Times 10 Point,E"/>
    <w:basedOn w:val="Noklusjumarindkopasfonts"/>
    <w:link w:val="CharCharCharChar"/>
    <w:unhideWhenUsed/>
    <w:rsid w:val="00566934"/>
    <w:rPr>
      <w:vertAlign w:val="superscript"/>
    </w:rPr>
  </w:style>
  <w:style w:type="paragraph" w:customStyle="1" w:styleId="VPNumbered">
    <w:name w:val="VP Numbered"/>
    <w:basedOn w:val="Parasts"/>
    <w:qFormat/>
    <w:rsid w:val="00566934"/>
    <w:pPr>
      <w:numPr>
        <w:numId w:val="20"/>
      </w:numPr>
      <w:tabs>
        <w:tab w:val="left" w:pos="0"/>
        <w:tab w:val="num" w:pos="1021"/>
      </w:tabs>
      <w:spacing w:before="80" w:after="80"/>
      <w:ind w:left="964" w:hanging="397"/>
    </w:pPr>
    <w:rPr>
      <w:rFonts w:ascii="Times New Roman" w:eastAsiaTheme="minorHAnsi" w:hAnsi="Times New Roman"/>
      <w:bCs/>
      <w:sz w:val="24"/>
      <w:szCs w:val="24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566934"/>
    <w:pPr>
      <w:spacing w:after="160" w:line="240" w:lineRule="exact"/>
      <w:textAlignment w:val="baseline"/>
    </w:pPr>
    <w:rPr>
      <w:rFonts w:asciiTheme="minorHAnsi" w:eastAsiaTheme="minorHAnsi" w:hAnsiTheme="minorHAnsi" w:cstheme="minorBidi"/>
      <w:vertAlign w:val="superscript"/>
    </w:rPr>
  </w:style>
  <w:style w:type="table" w:customStyle="1" w:styleId="TableGrid2">
    <w:name w:val="Table Grid2"/>
    <w:basedOn w:val="Parastatabula"/>
    <w:next w:val="Reatabula"/>
    <w:uiPriority w:val="39"/>
    <w:rsid w:val="00071445"/>
    <w:pPr>
      <w:spacing w:before="8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C62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61be5a-9f3f-46c0-883f-80dee6e80e6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07A656F6F514882F54CB8A364491F" ma:contentTypeVersion="11" ma:contentTypeDescription="Create a new document." ma:contentTypeScope="" ma:versionID="ea17233bbacb8c6171871b9a902f672d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76466c8ec7dcca46bfac2531bb829f2e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DBF2F-932E-4590-8213-546BD519CD13}">
  <ds:schemaRefs>
    <ds:schemaRef ds:uri="http://schemas.microsoft.com/office/2006/metadata/properties"/>
    <ds:schemaRef ds:uri="http://schemas.microsoft.com/office/infopath/2007/PartnerControls"/>
    <ds:schemaRef ds:uri="7e61be5a-9f3f-46c0-883f-80dee6e80e67"/>
  </ds:schemaRefs>
</ds:datastoreItem>
</file>

<file path=customXml/itemProps2.xml><?xml version="1.0" encoding="utf-8"?>
<ds:datastoreItem xmlns:ds="http://schemas.openxmlformats.org/officeDocument/2006/customXml" ds:itemID="{F099CB28-E0EC-4C8C-8AA8-34F3C69C5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8586F-0969-48B5-9D25-20C07737DF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1BBDCD-B199-41DD-B794-914DC3ED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2407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Vides aizsardzības un reģionālās attīstības ministrija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MK rīkojuma projekts</dc:subject>
  <dc:creator>Anna P</dc:creator>
  <dc:description>lelda.kalnina@varam.gov.lv</dc:description>
  <cp:lastModifiedBy>Anna P</cp:lastModifiedBy>
  <cp:revision>5</cp:revision>
  <cp:lastPrinted>2020-09-07T08:14:00Z</cp:lastPrinted>
  <dcterms:created xsi:type="dcterms:W3CDTF">2021-09-10T09:04:00Z</dcterms:created>
  <dcterms:modified xsi:type="dcterms:W3CDTF">2021-09-10T09:07:00Z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Order">
    <vt:r8>1077800</vt:r8>
  </property>
  <property fmtid="{D5CDD505-2E9C-101B-9397-08002B2CF9AE}" pid="4" name="ComplianceAssetId">
    <vt:lpwstr/>
  </property>
</Properties>
</file>