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25.07.2024. 17.28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25.07.2024. 17.28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