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9.02.2026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19.02.2026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