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23.08.2024. 17.23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23.08.2024. 17.23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Atzinumi_23-TA-2461.docx</dc:title>
</cp:coreProperties>
</file>

<file path=docProps/custom.xml><?xml version="1.0" encoding="utf-8"?>
<Properties xmlns="http://schemas.openxmlformats.org/officeDocument/2006/custom-properties" xmlns:vt="http://schemas.openxmlformats.org/officeDocument/2006/docPropsVTypes"/>
</file>