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BAC7DB" w14:textId="77777777" w:rsidR="008C0E9E" w:rsidRDefault="008C0E9E" w:rsidP="008C0E9E">
      <w:pPr>
        <w:rPr>
          <w:rFonts w:ascii="Calibri" w:eastAsia="Times New Roman" w:hAnsi="Calibri" w:cs="Calibri"/>
          <w:lang w:val="en-US" w:eastAsia="lv-LV"/>
          <w14:ligatures w14:val="none"/>
        </w:rPr>
      </w:pPr>
      <w:r>
        <w:rPr>
          <w:rFonts w:ascii="Calibri" w:eastAsia="Times New Roman" w:hAnsi="Calibri" w:cs="Calibri"/>
          <w:b/>
          <w:bCs/>
          <w:lang w:val="en-US" w:eastAsia="lv-LV"/>
          <w14:ligatures w14:val="none"/>
        </w:rPr>
        <w:t>From:</w:t>
      </w:r>
      <w:r>
        <w:rPr>
          <w:rFonts w:ascii="Calibri" w:eastAsia="Times New Roman" w:hAnsi="Calibri" w:cs="Calibri"/>
          <w:lang w:val="en-US" w:eastAsia="lv-LV"/>
          <w14:ligatures w14:val="none"/>
        </w:rPr>
        <w:t xml:space="preserve"> Sergejs Lukins &lt;Sergejs.Lukins@sam.gov.lv&gt; </w:t>
      </w:r>
      <w:r>
        <w:rPr>
          <w:rFonts w:ascii="Calibri" w:eastAsia="Times New Roman" w:hAnsi="Calibri" w:cs="Calibri"/>
          <w:lang w:val="en-US" w:eastAsia="lv-LV"/>
          <w14:ligatures w14:val="none"/>
        </w:rPr>
        <w:br/>
      </w:r>
      <w:r>
        <w:rPr>
          <w:rFonts w:ascii="Calibri" w:eastAsia="Times New Roman" w:hAnsi="Calibri" w:cs="Calibri"/>
          <w:b/>
          <w:bCs/>
          <w:lang w:val="en-US" w:eastAsia="lv-LV"/>
          <w14:ligatures w14:val="none"/>
        </w:rPr>
        <w:t>Sent:</w:t>
      </w:r>
      <w:r>
        <w:rPr>
          <w:rFonts w:ascii="Calibri" w:eastAsia="Times New Roman" w:hAnsi="Calibri" w:cs="Calibri"/>
          <w:lang w:val="en-US" w:eastAsia="lv-LV"/>
          <w14:ligatures w14:val="none"/>
        </w:rPr>
        <w:t xml:space="preserve"> Friday, May 8, 2026 9:07 AM</w:t>
      </w:r>
      <w:r>
        <w:rPr>
          <w:rFonts w:ascii="Calibri" w:eastAsia="Times New Roman" w:hAnsi="Calibri" w:cs="Calibri"/>
          <w:lang w:val="en-US" w:eastAsia="lv-LV"/>
          <w14:ligatures w14:val="none"/>
        </w:rPr>
        <w:br/>
      </w:r>
      <w:r>
        <w:rPr>
          <w:rFonts w:ascii="Calibri" w:eastAsia="Times New Roman" w:hAnsi="Calibri" w:cs="Calibri"/>
          <w:b/>
          <w:bCs/>
          <w:lang w:val="en-US" w:eastAsia="lv-LV"/>
          <w14:ligatures w14:val="none"/>
        </w:rPr>
        <w:t>To:</w:t>
      </w:r>
      <w:r>
        <w:rPr>
          <w:rFonts w:ascii="Calibri" w:eastAsia="Times New Roman" w:hAnsi="Calibri" w:cs="Calibri"/>
          <w:lang w:val="en-US" w:eastAsia="lv-LV"/>
          <w14:ligatures w14:val="none"/>
        </w:rPr>
        <w:t xml:space="preserve"> Agnese Rožkalne &lt;Agnese.Rozkalne@em.gov.lv&gt;</w:t>
      </w:r>
      <w:r>
        <w:rPr>
          <w:rFonts w:ascii="Calibri" w:eastAsia="Times New Roman" w:hAnsi="Calibri" w:cs="Calibri"/>
          <w:lang w:val="en-US" w:eastAsia="lv-LV"/>
          <w14:ligatures w14:val="none"/>
        </w:rPr>
        <w:br/>
      </w:r>
      <w:r>
        <w:rPr>
          <w:rFonts w:ascii="Calibri" w:eastAsia="Times New Roman" w:hAnsi="Calibri" w:cs="Calibri"/>
          <w:b/>
          <w:bCs/>
          <w:lang w:val="en-US" w:eastAsia="lv-LV"/>
          <w14:ligatures w14:val="none"/>
        </w:rPr>
        <w:t>Cc:</w:t>
      </w:r>
      <w:r>
        <w:rPr>
          <w:rFonts w:ascii="Calibri" w:eastAsia="Times New Roman" w:hAnsi="Calibri" w:cs="Calibri"/>
          <w:lang w:val="en-US" w:eastAsia="lv-LV"/>
          <w14:ligatures w14:val="none"/>
        </w:rPr>
        <w:t xml:space="preserve"> Kristaps </w:t>
      </w:r>
      <w:proofErr w:type="spellStart"/>
      <w:r>
        <w:rPr>
          <w:rFonts w:ascii="Calibri" w:eastAsia="Times New Roman" w:hAnsi="Calibri" w:cs="Calibri"/>
          <w:lang w:val="en-US" w:eastAsia="lv-LV"/>
          <w14:ligatures w14:val="none"/>
        </w:rPr>
        <w:t>Zaļais</w:t>
      </w:r>
      <w:proofErr w:type="spellEnd"/>
      <w:r>
        <w:rPr>
          <w:rFonts w:ascii="Calibri" w:eastAsia="Times New Roman" w:hAnsi="Calibri" w:cs="Calibri"/>
          <w:lang w:val="en-US" w:eastAsia="lv-LV"/>
          <w14:ligatures w14:val="none"/>
        </w:rPr>
        <w:t xml:space="preserve"> &lt;kristaps.zalais@sam.gov.lv&gt;; Andulis Židkovs &lt;andulis.zidkovs@sam.gov.lv&gt;; Elīna Šimiņa-Neverovska &lt;Elina.Simina-Neverovska@sam.gov.lv&gt;; Ginta Veipa-Kopilova &lt;Ginta.Veipa-Kopilova@sam.gov.lv&gt;; Tālivaldis Vectirāns &lt;Talivaldis.Vectirans@sam.gov.lv&gt;; Valentīna </w:t>
      </w:r>
      <w:proofErr w:type="spellStart"/>
      <w:r>
        <w:rPr>
          <w:rFonts w:ascii="Calibri" w:eastAsia="Times New Roman" w:hAnsi="Calibri" w:cs="Calibri"/>
          <w:lang w:val="en-US" w:eastAsia="lv-LV"/>
          <w14:ligatures w14:val="none"/>
        </w:rPr>
        <w:t>Āmare</w:t>
      </w:r>
      <w:proofErr w:type="spellEnd"/>
      <w:r>
        <w:rPr>
          <w:rFonts w:ascii="Calibri" w:eastAsia="Times New Roman" w:hAnsi="Calibri" w:cs="Calibri"/>
          <w:lang w:val="en-US" w:eastAsia="lv-LV"/>
          <w14:ligatures w14:val="none"/>
        </w:rPr>
        <w:t xml:space="preserve"> &lt;valentina.amare@sam.gov.lv&gt;; Ingmārs Kibermanis &lt;ingmars.kibermanis@sam.gov.lv&gt;; Jānis </w:t>
      </w:r>
      <w:proofErr w:type="spellStart"/>
      <w:r>
        <w:rPr>
          <w:rFonts w:ascii="Calibri" w:eastAsia="Times New Roman" w:hAnsi="Calibri" w:cs="Calibri"/>
          <w:lang w:val="en-US" w:eastAsia="lv-LV"/>
          <w14:ligatures w14:val="none"/>
        </w:rPr>
        <w:t>Kanuševskis</w:t>
      </w:r>
      <w:proofErr w:type="spellEnd"/>
      <w:r>
        <w:rPr>
          <w:rFonts w:ascii="Calibri" w:eastAsia="Times New Roman" w:hAnsi="Calibri" w:cs="Calibri"/>
          <w:lang w:val="en-US" w:eastAsia="lv-LV"/>
          <w14:ligatures w14:val="none"/>
        </w:rPr>
        <w:t xml:space="preserve"> &lt;janis.kanusevskis@sam.gov.lv&gt;; Baiba </w:t>
      </w:r>
      <w:proofErr w:type="spellStart"/>
      <w:r>
        <w:rPr>
          <w:rFonts w:ascii="Calibri" w:eastAsia="Times New Roman" w:hAnsi="Calibri" w:cs="Calibri"/>
          <w:lang w:val="en-US" w:eastAsia="lv-LV"/>
          <w14:ligatures w14:val="none"/>
        </w:rPr>
        <w:t>Vīlipa</w:t>
      </w:r>
      <w:proofErr w:type="spellEnd"/>
      <w:r>
        <w:rPr>
          <w:rFonts w:ascii="Calibri" w:eastAsia="Times New Roman" w:hAnsi="Calibri" w:cs="Calibri"/>
          <w:lang w:val="en-US" w:eastAsia="lv-LV"/>
          <w14:ligatures w14:val="none"/>
        </w:rPr>
        <w:t xml:space="preserve"> &lt;Baiba.Vilipa@sam.gov.lv&gt;</w:t>
      </w:r>
      <w:r>
        <w:rPr>
          <w:rFonts w:ascii="Calibri" w:eastAsia="Times New Roman" w:hAnsi="Calibri" w:cs="Calibri"/>
          <w:lang w:val="en-US" w:eastAsia="lv-LV"/>
          <w14:ligatures w14:val="none"/>
        </w:rPr>
        <w:br/>
      </w:r>
      <w:r>
        <w:rPr>
          <w:rFonts w:ascii="Calibri" w:eastAsia="Times New Roman" w:hAnsi="Calibri" w:cs="Calibri"/>
          <w:b/>
          <w:bCs/>
          <w:lang w:val="en-US" w:eastAsia="lv-LV"/>
          <w14:ligatures w14:val="none"/>
        </w:rPr>
        <w:t>Subject:</w:t>
      </w:r>
      <w:r>
        <w:rPr>
          <w:rFonts w:ascii="Calibri" w:eastAsia="Times New Roman" w:hAnsi="Calibri" w:cs="Calibri"/>
          <w:lang w:val="en-US" w:eastAsia="lv-LV"/>
          <w14:ligatures w14:val="none"/>
        </w:rPr>
        <w:t xml:space="preserve"> FW: par MK </w:t>
      </w:r>
      <w:proofErr w:type="spellStart"/>
      <w:r>
        <w:rPr>
          <w:rFonts w:ascii="Calibri" w:eastAsia="Times New Roman" w:hAnsi="Calibri" w:cs="Calibri"/>
          <w:lang w:val="en-US" w:eastAsia="lv-LV"/>
          <w14:ligatures w14:val="none"/>
        </w:rPr>
        <w:t>atbildes</w:t>
      </w:r>
      <w:proofErr w:type="spellEnd"/>
      <w:r>
        <w:rPr>
          <w:rFonts w:ascii="Calibri" w:eastAsia="Times New Roman" w:hAnsi="Calibri" w:cs="Calibri"/>
          <w:lang w:val="en-US" w:eastAsia="lv-LV"/>
          <w14:ligatures w14:val="none"/>
        </w:rPr>
        <w:t xml:space="preserve"> </w:t>
      </w:r>
      <w:proofErr w:type="spellStart"/>
      <w:r>
        <w:rPr>
          <w:rFonts w:ascii="Calibri" w:eastAsia="Times New Roman" w:hAnsi="Calibri" w:cs="Calibri"/>
          <w:lang w:val="en-US" w:eastAsia="lv-LV"/>
          <w14:ligatures w14:val="none"/>
        </w:rPr>
        <w:t>vēstules</w:t>
      </w:r>
      <w:proofErr w:type="spellEnd"/>
      <w:r>
        <w:rPr>
          <w:rFonts w:ascii="Calibri" w:eastAsia="Times New Roman" w:hAnsi="Calibri" w:cs="Calibri"/>
          <w:lang w:val="en-US" w:eastAsia="lv-LV"/>
          <w14:ligatures w14:val="none"/>
        </w:rPr>
        <w:t xml:space="preserve"> </w:t>
      </w:r>
      <w:proofErr w:type="spellStart"/>
      <w:r>
        <w:rPr>
          <w:rFonts w:ascii="Calibri" w:eastAsia="Times New Roman" w:hAnsi="Calibri" w:cs="Calibri"/>
          <w:lang w:val="en-US" w:eastAsia="lv-LV"/>
          <w14:ligatures w14:val="none"/>
        </w:rPr>
        <w:t>projektu</w:t>
      </w:r>
      <w:proofErr w:type="spellEnd"/>
      <w:r>
        <w:rPr>
          <w:rFonts w:ascii="Calibri" w:eastAsia="Times New Roman" w:hAnsi="Calibri" w:cs="Calibri"/>
          <w:lang w:val="en-US" w:eastAsia="lv-LV"/>
          <w14:ligatures w14:val="none"/>
        </w:rPr>
        <w:t xml:space="preserve"> </w:t>
      </w:r>
      <w:proofErr w:type="spellStart"/>
      <w:r>
        <w:rPr>
          <w:rFonts w:ascii="Calibri" w:eastAsia="Times New Roman" w:hAnsi="Calibri" w:cs="Calibri"/>
          <w:lang w:val="en-US" w:eastAsia="lv-LV"/>
          <w14:ligatures w14:val="none"/>
        </w:rPr>
        <w:t>Saeimas</w:t>
      </w:r>
      <w:proofErr w:type="spellEnd"/>
      <w:r>
        <w:rPr>
          <w:rFonts w:ascii="Calibri" w:eastAsia="Times New Roman" w:hAnsi="Calibri" w:cs="Calibri"/>
          <w:lang w:val="en-US" w:eastAsia="lv-LV"/>
          <w14:ligatures w14:val="none"/>
        </w:rPr>
        <w:t xml:space="preserve"> </w:t>
      </w:r>
      <w:proofErr w:type="spellStart"/>
      <w:r>
        <w:rPr>
          <w:rFonts w:ascii="Calibri" w:eastAsia="Times New Roman" w:hAnsi="Calibri" w:cs="Calibri"/>
          <w:lang w:val="en-US" w:eastAsia="lv-LV"/>
          <w14:ligatures w14:val="none"/>
        </w:rPr>
        <w:t>Tautsaimniecības</w:t>
      </w:r>
      <w:proofErr w:type="spellEnd"/>
      <w:r>
        <w:rPr>
          <w:rFonts w:ascii="Calibri" w:eastAsia="Times New Roman" w:hAnsi="Calibri" w:cs="Calibri"/>
          <w:lang w:val="en-US" w:eastAsia="lv-LV"/>
          <w14:ligatures w14:val="none"/>
        </w:rPr>
        <w:t xml:space="preserve">, </w:t>
      </w:r>
      <w:proofErr w:type="spellStart"/>
      <w:r>
        <w:rPr>
          <w:rFonts w:ascii="Calibri" w:eastAsia="Times New Roman" w:hAnsi="Calibri" w:cs="Calibri"/>
          <w:lang w:val="en-US" w:eastAsia="lv-LV"/>
          <w14:ligatures w14:val="none"/>
        </w:rPr>
        <w:t>agrārās</w:t>
      </w:r>
      <w:proofErr w:type="spellEnd"/>
      <w:r>
        <w:rPr>
          <w:rFonts w:ascii="Calibri" w:eastAsia="Times New Roman" w:hAnsi="Calibri" w:cs="Calibri"/>
          <w:lang w:val="en-US" w:eastAsia="lv-LV"/>
          <w14:ligatures w14:val="none"/>
        </w:rPr>
        <w:t xml:space="preserve">, vides un </w:t>
      </w:r>
      <w:proofErr w:type="spellStart"/>
      <w:r>
        <w:rPr>
          <w:rFonts w:ascii="Calibri" w:eastAsia="Times New Roman" w:hAnsi="Calibri" w:cs="Calibri"/>
          <w:lang w:val="en-US" w:eastAsia="lv-LV"/>
          <w14:ligatures w14:val="none"/>
        </w:rPr>
        <w:t>reģionālās</w:t>
      </w:r>
      <w:proofErr w:type="spellEnd"/>
      <w:r>
        <w:rPr>
          <w:rFonts w:ascii="Calibri" w:eastAsia="Times New Roman" w:hAnsi="Calibri" w:cs="Calibri"/>
          <w:lang w:val="en-US" w:eastAsia="lv-LV"/>
          <w14:ligatures w14:val="none"/>
        </w:rPr>
        <w:t xml:space="preserve"> </w:t>
      </w:r>
      <w:proofErr w:type="spellStart"/>
      <w:r>
        <w:rPr>
          <w:rFonts w:ascii="Calibri" w:eastAsia="Times New Roman" w:hAnsi="Calibri" w:cs="Calibri"/>
          <w:lang w:val="en-US" w:eastAsia="lv-LV"/>
          <w14:ligatures w14:val="none"/>
        </w:rPr>
        <w:t>politikas</w:t>
      </w:r>
      <w:proofErr w:type="spellEnd"/>
      <w:r>
        <w:rPr>
          <w:rFonts w:ascii="Calibri" w:eastAsia="Times New Roman" w:hAnsi="Calibri" w:cs="Calibri"/>
          <w:lang w:val="en-US" w:eastAsia="lv-LV"/>
          <w14:ligatures w14:val="none"/>
        </w:rPr>
        <w:t xml:space="preserve"> </w:t>
      </w:r>
      <w:proofErr w:type="spellStart"/>
      <w:r>
        <w:rPr>
          <w:rFonts w:ascii="Calibri" w:eastAsia="Times New Roman" w:hAnsi="Calibri" w:cs="Calibri"/>
          <w:lang w:val="en-US" w:eastAsia="lv-LV"/>
          <w14:ligatures w14:val="none"/>
        </w:rPr>
        <w:t>komisijai</w:t>
      </w:r>
      <w:proofErr w:type="spellEnd"/>
      <w:r>
        <w:rPr>
          <w:rFonts w:ascii="Calibri" w:eastAsia="Times New Roman" w:hAnsi="Calibri" w:cs="Calibri"/>
          <w:lang w:val="en-US" w:eastAsia="lv-LV"/>
          <w14:ligatures w14:val="none"/>
        </w:rPr>
        <w:t xml:space="preserve"> (TAP Nr. 26-UZ-192)</w:t>
      </w:r>
    </w:p>
    <w:p w14:paraId="5A91DCD9" w14:textId="77777777" w:rsidR="008C0E9E" w:rsidRDefault="008C0E9E" w:rsidP="008C0E9E"/>
    <w:p w14:paraId="28D244D4" w14:textId="77777777" w:rsidR="008C0E9E" w:rsidRDefault="008C0E9E" w:rsidP="008C0E9E">
      <w:pPr>
        <w:pStyle w:val="NormalWeb"/>
        <w:shd w:val="clear" w:color="auto" w:fill="D5EAFF"/>
        <w:spacing w:line="200" w:lineRule="atLeast"/>
        <w:rPr>
          <w:rFonts w:ascii="Calibri" w:hAnsi="Calibri" w:cs="Calibri"/>
          <w:color w:val="000000"/>
        </w:rPr>
      </w:pPr>
      <w:r>
        <w:rPr>
          <w:rFonts w:ascii="Calibri" w:hAnsi="Calibri" w:cs="Calibri"/>
          <w:color w:val="000000"/>
        </w:rPr>
        <w:t>INFORMĀCIJAI: E-pasta vēstules sūtītājs ir ārējais adresāts.</w:t>
      </w:r>
    </w:p>
    <w:p w14:paraId="25A7443F" w14:textId="77777777" w:rsidR="008C0E9E" w:rsidRDefault="008C0E9E" w:rsidP="008C0E9E">
      <w:pPr>
        <w:rPr>
          <w:rFonts w:ascii="Calibri" w:hAnsi="Calibri" w:cs="Calibri"/>
        </w:rPr>
      </w:pPr>
      <w:r>
        <w:rPr>
          <w:rFonts w:ascii="Calibri" w:hAnsi="Calibri" w:cs="Calibri"/>
        </w:rPr>
        <w:t>Labdien,</w:t>
      </w:r>
    </w:p>
    <w:p w14:paraId="1CF1E674" w14:textId="77777777" w:rsidR="008C0E9E" w:rsidRDefault="008C0E9E" w:rsidP="008C0E9E">
      <w:pPr>
        <w:rPr>
          <w:rFonts w:ascii="Calibri" w:hAnsi="Calibri" w:cs="Calibri"/>
        </w:rPr>
      </w:pPr>
    </w:p>
    <w:p w14:paraId="0722A126" w14:textId="77777777" w:rsidR="008C0E9E" w:rsidRDefault="008C0E9E" w:rsidP="008C0E9E">
      <w:pPr>
        <w:rPr>
          <w:rFonts w:ascii="Calibri" w:hAnsi="Calibri" w:cs="Calibri"/>
        </w:rPr>
      </w:pPr>
      <w:r>
        <w:rPr>
          <w:rFonts w:ascii="Calibri" w:hAnsi="Calibri" w:cs="Calibri"/>
        </w:rPr>
        <w:t>Paldies par precizēto vēstuli!</w:t>
      </w:r>
    </w:p>
    <w:p w14:paraId="568CDA56" w14:textId="77777777" w:rsidR="008C0E9E" w:rsidRDefault="008C0E9E" w:rsidP="008C0E9E">
      <w:pPr>
        <w:rPr>
          <w:rFonts w:ascii="Calibri" w:hAnsi="Calibri" w:cs="Calibri"/>
        </w:rPr>
      </w:pPr>
    </w:p>
    <w:p w14:paraId="74A10389" w14:textId="77777777" w:rsidR="008C0E9E" w:rsidRDefault="008C0E9E" w:rsidP="008C0E9E">
      <w:pPr>
        <w:rPr>
          <w:rFonts w:ascii="Calibri" w:hAnsi="Calibri" w:cs="Calibri"/>
        </w:rPr>
      </w:pPr>
      <w:r>
        <w:rPr>
          <w:rFonts w:ascii="Calibri" w:hAnsi="Calibri" w:cs="Calibri"/>
        </w:rPr>
        <w:t>Satiksmes ministrija iepriekš saskaņojot vēstules projektu informēja par sekojošiem tās kompetencē esošiem piedāvātiem pasākumiem, Tuvo Austrumu konflikta krīzes ietekmes mazināšanai:</w:t>
      </w:r>
    </w:p>
    <w:p w14:paraId="601186FE" w14:textId="77777777" w:rsidR="008C0E9E" w:rsidRDefault="008C0E9E" w:rsidP="008C0E9E">
      <w:pPr>
        <w:rPr>
          <w:rFonts w:ascii="Calibri" w:hAnsi="Calibri" w:cs="Calibri"/>
        </w:rPr>
      </w:pPr>
    </w:p>
    <w:p w14:paraId="1B74B197" w14:textId="77777777" w:rsidR="008C0E9E" w:rsidRDefault="008C0E9E" w:rsidP="008C0E9E">
      <w:pPr>
        <w:numPr>
          <w:ilvl w:val="0"/>
          <w:numId w:val="1"/>
        </w:numPr>
        <w:rPr>
          <w:rFonts w:ascii="Calibri" w:eastAsia="Times New Roman" w:hAnsi="Calibri" w:cs="Calibri"/>
        </w:rPr>
      </w:pPr>
      <w:r>
        <w:rPr>
          <w:rFonts w:ascii="Calibri" w:eastAsia="Times New Roman" w:hAnsi="Calibri" w:cs="Calibri"/>
          <w:b/>
          <w:bCs/>
        </w:rPr>
        <w:t>valsts autoceļu būvdarbu līgumiem</w:t>
      </w:r>
      <w:r>
        <w:rPr>
          <w:rFonts w:ascii="Calibri" w:eastAsia="Times New Roman" w:hAnsi="Calibri" w:cs="Calibri"/>
        </w:rPr>
        <w:t xml:space="preserve">, par kuriem piedāvājumi iesniegti vai līgumi noslēgti līdz 2026. gada 1. martam, paredzēt bitumenu saturošo darbu vienības cenu pārrēķinu, kompensējot faktiskā bitumena cenu pieaugumu, kā arī degvielas un citu resursu cenu pieauguma kompensēšanu, pārskatot būvdarbu vienības cenas, piemērojot Centrālās statistikas pārvaldes </w:t>
      </w:r>
      <w:proofErr w:type="spellStart"/>
      <w:r>
        <w:rPr>
          <w:rFonts w:ascii="Calibri" w:eastAsia="Times New Roman" w:hAnsi="Calibri" w:cs="Calibri"/>
        </w:rPr>
        <w:t>būvizmaksu</w:t>
      </w:r>
      <w:proofErr w:type="spellEnd"/>
      <w:r>
        <w:rPr>
          <w:rFonts w:ascii="Calibri" w:eastAsia="Times New Roman" w:hAnsi="Calibri" w:cs="Calibri"/>
        </w:rPr>
        <w:t xml:space="preserve"> indeksus;</w:t>
      </w:r>
    </w:p>
    <w:p w14:paraId="66CDB63C" w14:textId="77777777" w:rsidR="008C0E9E" w:rsidRDefault="008C0E9E" w:rsidP="008C0E9E">
      <w:pPr>
        <w:numPr>
          <w:ilvl w:val="0"/>
          <w:numId w:val="1"/>
        </w:numPr>
        <w:rPr>
          <w:rFonts w:ascii="Calibri" w:eastAsia="Times New Roman" w:hAnsi="Calibri" w:cs="Calibri"/>
        </w:rPr>
      </w:pPr>
      <w:r>
        <w:rPr>
          <w:rFonts w:ascii="Calibri" w:eastAsia="Times New Roman" w:hAnsi="Calibri" w:cs="Calibri"/>
          <w:b/>
          <w:bCs/>
        </w:rPr>
        <w:t>valsts autoceļu būvdarbu objektiem</w:t>
      </w:r>
      <w:r>
        <w:rPr>
          <w:rFonts w:ascii="Calibri" w:eastAsia="Times New Roman" w:hAnsi="Calibri" w:cs="Calibri"/>
        </w:rPr>
        <w:t>, par kuriem piedāvājumi iesniegti, sākot no 2026. gada 1. marta, piemērot tiesiski pieļaujamus risinājumus, tostarp nepiemērot līgumsodus par būvdarbu savlaicīgu neuzsākšanu, pagarināt līgumu izpildes un slēgšanas termiņus, pieļaut pretendenta atteikšanos no iesniegtā piedāvājuma, neieturot piedāvājuma nodrošinājumu;</w:t>
      </w:r>
    </w:p>
    <w:p w14:paraId="7CD50777" w14:textId="77777777" w:rsidR="008C0E9E" w:rsidRDefault="008C0E9E" w:rsidP="008C0E9E">
      <w:pPr>
        <w:numPr>
          <w:ilvl w:val="0"/>
          <w:numId w:val="1"/>
        </w:numPr>
        <w:rPr>
          <w:rFonts w:ascii="Calibri" w:eastAsia="Times New Roman" w:hAnsi="Calibri" w:cs="Calibri"/>
        </w:rPr>
      </w:pPr>
      <w:r>
        <w:rPr>
          <w:rFonts w:ascii="Calibri" w:eastAsia="Times New Roman" w:hAnsi="Calibri" w:cs="Calibri"/>
          <w:b/>
          <w:bCs/>
        </w:rPr>
        <w:t xml:space="preserve">sabiedriskā transporta pakalpojumu nodrošināšanai </w:t>
      </w:r>
      <w:r>
        <w:rPr>
          <w:rFonts w:ascii="Calibri" w:eastAsia="Times New Roman" w:hAnsi="Calibri" w:cs="Calibri"/>
        </w:rPr>
        <w:t xml:space="preserve">2026. gada 19. martā Sabiedriskā transporta padome pieņēma lēmumu palielināt avansa maksājumu apmēru reģionālā sabiedriskā transporta pārvadātājiem, lai palīdzētu reģionālā sabiedriskā transporta pārvadātājiem nodrošināt pozitīvu naudas plūsmu saistībā ar degvielas cenu kāpumu, ko izraisījusi nestabilā situācija Tuvajos Austrumos. Tāpat arī tiek izvērtēts un noslēgto līgumu ietvaros piemērot tiesiski pieļaujamus risinājumus degvielas cenu pieauguma izmaksu kompensēšanai, nodrošinot sabiedriskā transporta pakalpojumu nepārtrauktību, kā arī rosinām atbalstīt </w:t>
      </w:r>
      <w:r>
        <w:rPr>
          <w:rFonts w:ascii="Calibri" w:eastAsia="Times New Roman" w:hAnsi="Calibri" w:cs="Calibri"/>
          <w:b/>
          <w:bCs/>
        </w:rPr>
        <w:t>50 % braukšanas maksas atlaides piemērošanu</w:t>
      </w:r>
      <w:r>
        <w:rPr>
          <w:rFonts w:ascii="Calibri" w:eastAsia="Times New Roman" w:hAnsi="Calibri" w:cs="Calibri"/>
        </w:rPr>
        <w:t xml:space="preserve"> reģionālās nozīmes vilcienu pārvadājumos 30 dienu biļetēm uz trīs mēnešu periodu, paredzot ar pasākumu saistīto AS “Pasažieru vilciens” zaudējumu kompensēšanu no papildu pievienotās vērtības nodokļa ieņēmumiem;</w:t>
      </w:r>
    </w:p>
    <w:p w14:paraId="138C611C" w14:textId="77777777" w:rsidR="008C0E9E" w:rsidRDefault="008C0E9E" w:rsidP="008C0E9E">
      <w:pPr>
        <w:numPr>
          <w:ilvl w:val="0"/>
          <w:numId w:val="1"/>
        </w:numPr>
        <w:rPr>
          <w:rFonts w:ascii="Calibri" w:eastAsia="Times New Roman" w:hAnsi="Calibri" w:cs="Calibri"/>
        </w:rPr>
      </w:pPr>
      <w:r>
        <w:rPr>
          <w:rFonts w:ascii="Calibri" w:eastAsia="Times New Roman" w:hAnsi="Calibri" w:cs="Calibri"/>
          <w:b/>
          <w:bCs/>
        </w:rPr>
        <w:t>aviācijas nozarē</w:t>
      </w:r>
      <w:r>
        <w:rPr>
          <w:rFonts w:ascii="Calibri" w:eastAsia="Times New Roman" w:hAnsi="Calibri" w:cs="Calibri"/>
        </w:rPr>
        <w:t xml:space="preserve"> Satiksmes ministrija sadarbībā ar Klimata un enerģētikas ministriju un Ārlietu ministriju ir sagatavojusi un iesniegusi atbildīgajiem Eiropas Komisāriem un Ģenerāldirektorātiem konkrētu priekšlikumu izmainām Direktīvā 2003/87/EK 2003/87/EC (Eiropas Savienības emisijas kvotu tirdzniecības sistēmā (ETS)) paredzot  mērķētus pagaidu pielāgojumus,  lai mazinātu izmaksu slogu aviācijas nozarei un nodrošinātu reģionālo savienojamību. Tāpat Satiksmes ministrija šobrīd strādā pie rīcības plāna aviācijas degvielas nodrošināšanas jautājumā;</w:t>
      </w:r>
    </w:p>
    <w:p w14:paraId="0B7632D6" w14:textId="77777777" w:rsidR="008C0E9E" w:rsidRDefault="008C0E9E" w:rsidP="008C0E9E">
      <w:pPr>
        <w:numPr>
          <w:ilvl w:val="0"/>
          <w:numId w:val="1"/>
        </w:numPr>
        <w:rPr>
          <w:rFonts w:ascii="Calibri" w:eastAsia="Times New Roman" w:hAnsi="Calibri" w:cs="Calibri"/>
        </w:rPr>
      </w:pPr>
      <w:r>
        <w:rPr>
          <w:rFonts w:ascii="Calibri" w:eastAsia="Times New Roman" w:hAnsi="Calibri" w:cs="Calibri"/>
          <w:b/>
          <w:bCs/>
        </w:rPr>
        <w:t>tiek turpināts energoresursu cenu pieauguma ietekmes monitorings</w:t>
      </w:r>
      <w:r>
        <w:rPr>
          <w:rFonts w:ascii="Calibri" w:eastAsia="Times New Roman" w:hAnsi="Calibri" w:cs="Calibri"/>
        </w:rPr>
        <w:t xml:space="preserve"> Satiksmes ministrijas pārziņā esošajās transporta nozarēs un gatavota informāciju par nepieciešamajiem risinājumiem un papildu finansējuma vajadzībām arī pārējās transporta jomas nozarēs.</w:t>
      </w:r>
    </w:p>
    <w:p w14:paraId="5088F00B" w14:textId="77777777" w:rsidR="008C0E9E" w:rsidRDefault="008C0E9E" w:rsidP="008C0E9E">
      <w:pPr>
        <w:rPr>
          <w:rFonts w:ascii="Calibri" w:hAnsi="Calibri" w:cs="Calibri"/>
        </w:rPr>
      </w:pPr>
    </w:p>
    <w:p w14:paraId="306DA798" w14:textId="77777777" w:rsidR="008C0E9E" w:rsidRDefault="008C0E9E" w:rsidP="008C0E9E">
      <w:pPr>
        <w:rPr>
          <w:rFonts w:ascii="Calibri" w:hAnsi="Calibri" w:cs="Calibri"/>
          <w:i/>
          <w:iCs/>
        </w:rPr>
      </w:pPr>
      <w:r>
        <w:rPr>
          <w:rFonts w:ascii="Calibri" w:hAnsi="Calibri" w:cs="Calibri"/>
        </w:rPr>
        <w:t xml:space="preserve">Šī informācija vēstulē vairāk nav iekļauta. Vēstulē ir norādīta informācija, ka </w:t>
      </w:r>
      <w:r>
        <w:rPr>
          <w:rFonts w:ascii="Calibri" w:hAnsi="Calibri" w:cs="Calibri"/>
          <w:i/>
          <w:iCs/>
        </w:rPr>
        <w:t xml:space="preserve">“koalīcijas partneri ir vienojušies, ka neatkarīgi no iespējamiem attīstības scenārijiem preventīvi jāizstrādā krīzes ietekmes mazināšanas potenciālie pasākumi un jāapzina finansēšanas iespējas. Ņemot to vērā paredzēts, ka ministrijas līdz 8. maijam apzinās vajadzības, kas tieši saistītas ar energoresursu cenu sadārdzinājumu, un </w:t>
      </w:r>
      <w:r>
        <w:rPr>
          <w:rFonts w:ascii="Calibri" w:hAnsi="Calibri" w:cs="Calibri"/>
          <w:i/>
          <w:iCs/>
        </w:rPr>
        <w:lastRenderedPageBreak/>
        <w:t xml:space="preserve">sniedz  priekšlikumus to risināšanai esošā budžeta ietvaros. Ņemot vērā minēto, </w:t>
      </w:r>
      <w:r>
        <w:rPr>
          <w:rFonts w:ascii="Calibri" w:hAnsi="Calibri" w:cs="Calibri"/>
          <w:i/>
          <w:iCs/>
          <w:u w:val="single"/>
        </w:rPr>
        <w:t>par konkrētiem plānotiem atbalsta pasākumiem informēsim komisiju pēc priekšlikumu izskatīšanas Ministru kabinetā.”</w:t>
      </w:r>
    </w:p>
    <w:p w14:paraId="79C344A3" w14:textId="77777777" w:rsidR="008C0E9E" w:rsidRDefault="008C0E9E" w:rsidP="008C0E9E">
      <w:pPr>
        <w:rPr>
          <w:rFonts w:ascii="Calibri" w:hAnsi="Calibri" w:cs="Calibri"/>
        </w:rPr>
      </w:pPr>
    </w:p>
    <w:p w14:paraId="532D19EC" w14:textId="77777777" w:rsidR="008C0E9E" w:rsidRDefault="008C0E9E" w:rsidP="008C0E9E">
      <w:pPr>
        <w:rPr>
          <w:rFonts w:ascii="Calibri" w:hAnsi="Calibri" w:cs="Calibri"/>
        </w:rPr>
      </w:pPr>
      <w:r>
        <w:rPr>
          <w:rFonts w:ascii="Calibri" w:hAnsi="Calibri" w:cs="Calibri"/>
        </w:rPr>
        <w:t>Respektējam iepriekš minēto koalīcijas partneru vienošanos, vienlaikus uzsverot, ka informācija par Satiksmes ministrijas piedāvātiem pasākumiem tika iepriekš sniegta.</w:t>
      </w:r>
    </w:p>
    <w:p w14:paraId="0448648E" w14:textId="77777777" w:rsidR="008C0E9E" w:rsidRDefault="008C0E9E" w:rsidP="008C0E9E">
      <w:pPr>
        <w:rPr>
          <w:rFonts w:ascii="Calibri" w:hAnsi="Calibri" w:cs="Calibri"/>
        </w:rPr>
      </w:pPr>
    </w:p>
    <w:p w14:paraId="68464BB0" w14:textId="77777777" w:rsidR="008C0E9E" w:rsidRDefault="008C0E9E" w:rsidP="008C0E9E">
      <w:pPr>
        <w:rPr>
          <w:rFonts w:ascii="Calibri" w:hAnsi="Calibri" w:cs="Calibri"/>
        </w:rPr>
      </w:pPr>
      <w:r>
        <w:rPr>
          <w:rFonts w:ascii="Calibri" w:hAnsi="Calibri" w:cs="Calibri"/>
        </w:rPr>
        <w:t>Par FM, LM un KEM papildinājumiem un precizējumiem komentāru nav.</w:t>
      </w:r>
    </w:p>
    <w:p w14:paraId="6BD2904D" w14:textId="77777777" w:rsidR="008C0E9E" w:rsidRDefault="008C0E9E" w:rsidP="008C0E9E">
      <w:pPr>
        <w:rPr>
          <w:rFonts w:ascii="Calibri" w:hAnsi="Calibri" w:cs="Calibri"/>
        </w:rPr>
      </w:pPr>
    </w:p>
    <w:p w14:paraId="07F6D35C" w14:textId="77777777" w:rsidR="008C0E9E" w:rsidRDefault="008C0E9E" w:rsidP="008C0E9E">
      <w:pPr>
        <w:rPr>
          <w:rFonts w:ascii="Calibri" w:hAnsi="Calibri" w:cs="Calibri"/>
        </w:rPr>
      </w:pPr>
    </w:p>
    <w:p w14:paraId="23172DCA" w14:textId="77777777" w:rsidR="008C0E9E" w:rsidRDefault="008C0E9E" w:rsidP="008C0E9E">
      <w:pPr>
        <w:rPr>
          <w:rFonts w:ascii="Calibri" w:hAnsi="Calibri" w:cs="Calibri"/>
        </w:rPr>
      </w:pPr>
    </w:p>
    <w:tbl>
      <w:tblPr>
        <w:tblW w:w="9101" w:type="dxa"/>
        <w:shd w:val="clear" w:color="auto" w:fill="FFFFFF"/>
        <w:tblCellMar>
          <w:left w:w="0" w:type="dxa"/>
          <w:right w:w="0" w:type="dxa"/>
        </w:tblCellMar>
        <w:tblLook w:val="04A0" w:firstRow="1" w:lastRow="0" w:firstColumn="1" w:lastColumn="0" w:noHBand="0" w:noVBand="1"/>
      </w:tblPr>
      <w:tblGrid>
        <w:gridCol w:w="3402"/>
        <w:gridCol w:w="5699"/>
      </w:tblGrid>
      <w:tr w:rsidR="008C0E9E" w14:paraId="2D9711D1" w14:textId="77777777">
        <w:tc>
          <w:tcPr>
            <w:tcW w:w="3402" w:type="dxa"/>
            <w:shd w:val="clear" w:color="auto" w:fill="FFFFFF"/>
            <w:tcMar>
              <w:top w:w="0" w:type="dxa"/>
              <w:left w:w="108" w:type="dxa"/>
              <w:bottom w:w="0" w:type="dxa"/>
              <w:right w:w="108" w:type="dxa"/>
            </w:tcMar>
            <w:hideMark/>
          </w:tcPr>
          <w:p w14:paraId="4B446F28" w14:textId="0D179DBE" w:rsidR="008C0E9E" w:rsidRDefault="008C0E9E">
            <w:pPr>
              <w:rPr>
                <w:rFonts w:ascii="Calibri" w:hAnsi="Calibri" w:cs="Calibri"/>
                <w:lang w:eastAsia="lv-LV"/>
                <w14:ligatures w14:val="none"/>
              </w:rPr>
            </w:pPr>
            <w:r>
              <w:rPr>
                <w:rFonts w:ascii="Times New Roman" w:hAnsi="Times New Roman" w:cs="Times New Roman"/>
                <w:noProof/>
                <w:color w:val="242424"/>
                <w:lang w:eastAsia="lv-LV"/>
                <w14:ligatures w14:val="none"/>
              </w:rPr>
              <w:drawing>
                <wp:inline distT="0" distB="0" distL="0" distR="0" wp14:anchorId="1D9600BA" wp14:editId="573E5389">
                  <wp:extent cx="1988820" cy="1988820"/>
                  <wp:effectExtent l="0" t="0" r="0" b="0"/>
                  <wp:docPr id="824264728" name="Picture 14" descr="A picture containing text&#10;&#10;&#10;&#10;&#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496534" descr="A picture containing text&#10;&#10;&#10;&#10;&#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88820" cy="1988820"/>
                          </a:xfrm>
                          <a:prstGeom prst="rect">
                            <a:avLst/>
                          </a:prstGeom>
                          <a:noFill/>
                          <a:ln>
                            <a:noFill/>
                          </a:ln>
                        </pic:spPr>
                      </pic:pic>
                    </a:graphicData>
                  </a:graphic>
                </wp:inline>
              </w:drawing>
            </w:r>
          </w:p>
        </w:tc>
        <w:tc>
          <w:tcPr>
            <w:tcW w:w="5699" w:type="dxa"/>
            <w:shd w:val="clear" w:color="auto" w:fill="FFFFFF"/>
            <w:tcMar>
              <w:top w:w="0" w:type="dxa"/>
              <w:left w:w="108" w:type="dxa"/>
              <w:bottom w:w="0" w:type="dxa"/>
              <w:right w:w="108" w:type="dxa"/>
            </w:tcMar>
            <w:hideMark/>
          </w:tcPr>
          <w:p w14:paraId="1B692408" w14:textId="77777777" w:rsidR="008C0E9E" w:rsidRDefault="008C0E9E">
            <w:pPr>
              <w:rPr>
                <w:rFonts w:ascii="Calibri" w:hAnsi="Calibri" w:cs="Calibri"/>
                <w:lang w:eastAsia="lv-LV"/>
                <w14:ligatures w14:val="none"/>
              </w:rPr>
            </w:pPr>
            <w:r>
              <w:rPr>
                <w:rFonts w:ascii="Verdana" w:hAnsi="Verdana"/>
                <w:color w:val="242424"/>
                <w:sz w:val="20"/>
                <w:szCs w:val="20"/>
                <w:lang w:eastAsia="lv-LV"/>
                <w14:ligatures w14:val="none"/>
              </w:rPr>
              <w:t>Cieņā</w:t>
            </w:r>
          </w:p>
          <w:p w14:paraId="2B97F9DC" w14:textId="77777777" w:rsidR="008C0E9E" w:rsidRDefault="008C0E9E">
            <w:pPr>
              <w:rPr>
                <w:rFonts w:ascii="Calibri" w:hAnsi="Calibri" w:cs="Calibri"/>
                <w:lang w:eastAsia="lv-LV"/>
                <w14:ligatures w14:val="none"/>
              </w:rPr>
            </w:pPr>
            <w:r>
              <w:rPr>
                <w:rFonts w:ascii="Verdana" w:hAnsi="Verdana"/>
                <w:color w:val="000000"/>
                <w:sz w:val="20"/>
                <w:szCs w:val="20"/>
                <w:lang w:eastAsia="lv-LV"/>
                <w14:ligatures w14:val="none"/>
              </w:rPr>
              <w:t> </w:t>
            </w:r>
          </w:p>
          <w:p w14:paraId="0059342F" w14:textId="77777777" w:rsidR="008C0E9E" w:rsidRDefault="008C0E9E">
            <w:pPr>
              <w:rPr>
                <w:rFonts w:ascii="Calibri" w:hAnsi="Calibri" w:cs="Calibri"/>
                <w:lang w:eastAsia="lv-LV"/>
                <w14:ligatures w14:val="none"/>
              </w:rPr>
            </w:pPr>
            <w:r>
              <w:rPr>
                <w:rFonts w:ascii="Verdana" w:hAnsi="Verdana"/>
                <w:b/>
                <w:bCs/>
                <w:color w:val="242424"/>
                <w:sz w:val="20"/>
                <w:szCs w:val="20"/>
                <w:lang w:eastAsia="lv-LV"/>
                <w14:ligatures w14:val="none"/>
              </w:rPr>
              <w:t>Sergejs Lukins</w:t>
            </w:r>
          </w:p>
          <w:p w14:paraId="79339895" w14:textId="77777777" w:rsidR="008C0E9E" w:rsidRDefault="008C0E9E">
            <w:pPr>
              <w:rPr>
                <w:rFonts w:ascii="Calibri" w:hAnsi="Calibri" w:cs="Calibri"/>
                <w:lang w:eastAsia="lv-LV"/>
                <w14:ligatures w14:val="none"/>
              </w:rPr>
            </w:pPr>
            <w:r>
              <w:rPr>
                <w:rFonts w:ascii="Verdana" w:hAnsi="Verdana"/>
                <w:color w:val="242424"/>
                <w:sz w:val="20"/>
                <w:szCs w:val="20"/>
                <w:lang w:eastAsia="lv-LV"/>
                <w14:ligatures w14:val="none"/>
              </w:rPr>
              <w:t>Satiksmes ministrijas</w:t>
            </w:r>
          </w:p>
          <w:p w14:paraId="4B717E19" w14:textId="77777777" w:rsidR="008C0E9E" w:rsidRDefault="008C0E9E">
            <w:pPr>
              <w:rPr>
                <w:rFonts w:ascii="Calibri" w:hAnsi="Calibri" w:cs="Calibri"/>
                <w:lang w:eastAsia="lv-LV"/>
                <w14:ligatures w14:val="none"/>
              </w:rPr>
            </w:pPr>
            <w:r>
              <w:rPr>
                <w:rFonts w:ascii="Verdana" w:hAnsi="Verdana"/>
                <w:color w:val="242424"/>
                <w:sz w:val="20"/>
                <w:szCs w:val="20"/>
                <w:lang w:eastAsia="lv-LV"/>
                <w14:ligatures w14:val="none"/>
              </w:rPr>
              <w:t xml:space="preserve">Mobilitātes un </w:t>
            </w:r>
            <w:proofErr w:type="spellStart"/>
            <w:r>
              <w:rPr>
                <w:rFonts w:ascii="Verdana" w:hAnsi="Verdana"/>
                <w:color w:val="242424"/>
                <w:sz w:val="20"/>
                <w:szCs w:val="20"/>
                <w:lang w:eastAsia="lv-LV"/>
                <w14:ligatures w14:val="none"/>
              </w:rPr>
              <w:t>pārnozaru</w:t>
            </w:r>
            <w:proofErr w:type="spellEnd"/>
            <w:r>
              <w:rPr>
                <w:rFonts w:ascii="Verdana" w:hAnsi="Verdana"/>
                <w:color w:val="242424"/>
                <w:sz w:val="20"/>
                <w:szCs w:val="20"/>
                <w:lang w:eastAsia="lv-LV"/>
                <w14:ligatures w14:val="none"/>
              </w:rPr>
              <w:t xml:space="preserve"> departamenta </w:t>
            </w:r>
          </w:p>
          <w:p w14:paraId="5BFF5195" w14:textId="77777777" w:rsidR="008C0E9E" w:rsidRDefault="008C0E9E">
            <w:pPr>
              <w:rPr>
                <w:rFonts w:ascii="Calibri" w:hAnsi="Calibri" w:cs="Calibri"/>
                <w:lang w:eastAsia="lv-LV"/>
                <w14:ligatures w14:val="none"/>
              </w:rPr>
            </w:pPr>
            <w:r>
              <w:rPr>
                <w:rFonts w:ascii="Verdana" w:hAnsi="Verdana"/>
                <w:color w:val="242424"/>
                <w:sz w:val="20"/>
                <w:szCs w:val="20"/>
                <w:lang w:eastAsia="lv-LV"/>
                <w14:ligatures w14:val="none"/>
              </w:rPr>
              <w:t xml:space="preserve">direktora vietnieks – </w:t>
            </w:r>
          </w:p>
          <w:p w14:paraId="6CE9AC6C" w14:textId="77777777" w:rsidR="008C0E9E" w:rsidRDefault="008C0E9E">
            <w:pPr>
              <w:rPr>
                <w:rFonts w:ascii="Calibri" w:hAnsi="Calibri" w:cs="Calibri"/>
                <w:lang w:eastAsia="lv-LV"/>
                <w14:ligatures w14:val="none"/>
              </w:rPr>
            </w:pPr>
            <w:r>
              <w:rPr>
                <w:rFonts w:ascii="Verdana" w:hAnsi="Verdana"/>
                <w:color w:val="242424"/>
                <w:sz w:val="20"/>
                <w:szCs w:val="20"/>
                <w:lang w:eastAsia="lv-LV"/>
                <w14:ligatures w14:val="none"/>
              </w:rPr>
              <w:t>Starpnozaru koordinācijas nodaļas vadītājs</w:t>
            </w:r>
          </w:p>
          <w:p w14:paraId="5B88AFA2" w14:textId="77777777" w:rsidR="008C0E9E" w:rsidRDefault="008C0E9E">
            <w:pPr>
              <w:rPr>
                <w:rFonts w:ascii="Calibri" w:hAnsi="Calibri" w:cs="Calibri"/>
                <w:lang w:eastAsia="lv-LV"/>
                <w14:ligatures w14:val="none"/>
              </w:rPr>
            </w:pPr>
            <w:r>
              <w:rPr>
                <w:rFonts w:ascii="Verdana" w:hAnsi="Verdana"/>
                <w:color w:val="242424"/>
                <w:sz w:val="20"/>
                <w:szCs w:val="20"/>
                <w:lang w:eastAsia="lv-LV"/>
                <w14:ligatures w14:val="none"/>
              </w:rPr>
              <w:t>E-pasts: </w:t>
            </w:r>
            <w:hyperlink r:id="rId6" w:history="1">
              <w:r>
                <w:rPr>
                  <w:rStyle w:val="Hyperlink"/>
                  <w:rFonts w:ascii="Verdana" w:hAnsi="Verdana"/>
                  <w:color w:val="0070C0"/>
                  <w:sz w:val="20"/>
                  <w:szCs w:val="20"/>
                  <w:lang w:eastAsia="lv-LV"/>
                  <w14:ligatures w14:val="none"/>
                </w:rPr>
                <w:t>sergejs.lukins@sam.gov.lv</w:t>
              </w:r>
            </w:hyperlink>
          </w:p>
          <w:p w14:paraId="25C6B232" w14:textId="77777777" w:rsidR="008C0E9E" w:rsidRDefault="008C0E9E">
            <w:pPr>
              <w:rPr>
                <w:rFonts w:ascii="Calibri" w:hAnsi="Calibri" w:cs="Calibri"/>
                <w:lang w:eastAsia="lv-LV"/>
                <w14:ligatures w14:val="none"/>
              </w:rPr>
            </w:pPr>
            <w:r>
              <w:rPr>
                <w:rFonts w:ascii="Verdana" w:hAnsi="Verdana"/>
                <w:color w:val="242424"/>
                <w:sz w:val="20"/>
                <w:szCs w:val="20"/>
                <w:lang w:eastAsia="lv-LV"/>
                <w14:ligatures w14:val="none"/>
              </w:rPr>
              <w:t>Tālrunis: 67028234</w:t>
            </w:r>
          </w:p>
          <w:p w14:paraId="52AEE18F" w14:textId="77777777" w:rsidR="008C0E9E" w:rsidRDefault="008C0E9E">
            <w:pPr>
              <w:rPr>
                <w:rFonts w:ascii="Calibri" w:hAnsi="Calibri" w:cs="Calibri"/>
                <w:lang w:eastAsia="lv-LV"/>
                <w14:ligatures w14:val="none"/>
              </w:rPr>
            </w:pPr>
            <w:hyperlink r:id="rId7" w:history="1">
              <w:r>
                <w:rPr>
                  <w:rStyle w:val="Hyperlink"/>
                  <w:rFonts w:ascii="Verdana" w:hAnsi="Verdana"/>
                  <w:sz w:val="20"/>
                  <w:szCs w:val="20"/>
                  <w:lang w:eastAsia="lv-LV"/>
                  <w14:ligatures w14:val="none"/>
                </w:rPr>
                <w:t>www.sam.gov.lv/lv</w:t>
              </w:r>
            </w:hyperlink>
          </w:p>
          <w:p w14:paraId="1A100A09" w14:textId="61412984" w:rsidR="008C0E9E" w:rsidRDefault="008C0E9E">
            <w:pPr>
              <w:rPr>
                <w:rFonts w:ascii="Calibri" w:hAnsi="Calibri" w:cs="Calibri"/>
                <w:lang w:eastAsia="lv-LV"/>
                <w14:ligatures w14:val="none"/>
              </w:rPr>
            </w:pPr>
            <w:r>
              <w:rPr>
                <w:rFonts w:ascii="Times New Roman" w:hAnsi="Times New Roman" w:cs="Times New Roman"/>
                <w:color w:val="000000"/>
                <w:lang w:eastAsia="lv-LV"/>
                <w14:ligatures w14:val="none"/>
              </w:rPr>
              <w:br/>
            </w:r>
            <w:r>
              <w:rPr>
                <w:rFonts w:ascii="Calibri" w:hAnsi="Calibri" w:cs="Calibri"/>
                <w:noProof/>
                <w:color w:val="000000"/>
                <w:lang w:eastAsia="lv-LV"/>
                <w14:ligatures w14:val="none"/>
              </w:rPr>
              <w:drawing>
                <wp:inline distT="0" distB="0" distL="0" distR="0" wp14:anchorId="1EA694B2" wp14:editId="6CF3D50C">
                  <wp:extent cx="243840" cy="243840"/>
                  <wp:effectExtent l="0" t="0" r="3810" b="3810"/>
                  <wp:docPr id="2743541" name="Picture 13">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381706">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r>
              <w:rPr>
                <w:rFonts w:ascii="Calibri" w:hAnsi="Calibri" w:cs="Calibri"/>
                <w:noProof/>
                <w:color w:val="000000"/>
                <w:lang w:eastAsia="lv-LV"/>
                <w14:ligatures w14:val="none"/>
              </w:rPr>
              <w:drawing>
                <wp:inline distT="0" distB="0" distL="0" distR="0" wp14:anchorId="77A3422F" wp14:editId="73CCE78A">
                  <wp:extent cx="243840" cy="243840"/>
                  <wp:effectExtent l="0" t="0" r="3810" b="3810"/>
                  <wp:docPr id="88205381" name="Picture 12">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994393">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r>
              <w:rPr>
                <w:rFonts w:ascii="Calibri" w:hAnsi="Calibri" w:cs="Calibri"/>
                <w:noProof/>
                <w:color w:val="000000"/>
                <w:lang w:eastAsia="lv-LV"/>
                <w14:ligatures w14:val="none"/>
              </w:rPr>
              <w:drawing>
                <wp:inline distT="0" distB="0" distL="0" distR="0" wp14:anchorId="4D2EF6E4" wp14:editId="60B10B6E">
                  <wp:extent cx="243840" cy="243840"/>
                  <wp:effectExtent l="0" t="0" r="3810" b="3810"/>
                  <wp:docPr id="165455621" name="Picture 11">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321370">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r>
              <w:rPr>
                <w:rFonts w:ascii="Calibri" w:hAnsi="Calibri" w:cs="Calibri"/>
                <w:noProof/>
                <w:color w:val="000000"/>
                <w:lang w:eastAsia="lv-LV"/>
                <w14:ligatures w14:val="none"/>
              </w:rPr>
              <w:drawing>
                <wp:inline distT="0" distB="0" distL="0" distR="0" wp14:anchorId="1DC25F5F" wp14:editId="77F90893">
                  <wp:extent cx="243840" cy="243840"/>
                  <wp:effectExtent l="0" t="0" r="3810" b="3810"/>
                  <wp:docPr id="451576786" name="Picture 10">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249926">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r>
              <w:rPr>
                <w:rFonts w:ascii="Calibri" w:hAnsi="Calibri" w:cs="Calibri"/>
                <w:noProof/>
                <w:color w:val="000000"/>
                <w:lang w:eastAsia="lv-LV"/>
                <w14:ligatures w14:val="none"/>
              </w:rPr>
              <w:drawing>
                <wp:inline distT="0" distB="0" distL="0" distR="0" wp14:anchorId="44D1917C" wp14:editId="49638B73">
                  <wp:extent cx="243840" cy="243840"/>
                  <wp:effectExtent l="0" t="0" r="3810" b="3810"/>
                  <wp:docPr id="844652531" name="Picture 9">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685727">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r>
              <w:rPr>
                <w:rFonts w:ascii="Calibri" w:hAnsi="Calibri" w:cs="Calibri"/>
                <w:noProof/>
                <w:color w:val="000000"/>
                <w:lang w:eastAsia="lv-LV"/>
                <w14:ligatures w14:val="none"/>
              </w:rPr>
              <w:drawing>
                <wp:inline distT="0" distB="0" distL="0" distR="0" wp14:anchorId="36C710F2" wp14:editId="52B25FA0">
                  <wp:extent cx="243840" cy="243840"/>
                  <wp:effectExtent l="0" t="0" r="3810" b="3810"/>
                  <wp:docPr id="1892376451" name="Picture 8">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p>
          <w:p w14:paraId="745DC200" w14:textId="77777777" w:rsidR="008C0E9E" w:rsidRDefault="008C0E9E">
            <w:pPr>
              <w:rPr>
                <w:rFonts w:ascii="Calibri" w:hAnsi="Calibri" w:cs="Calibri"/>
                <w:lang w:eastAsia="lv-LV"/>
                <w14:ligatures w14:val="none"/>
              </w:rPr>
            </w:pPr>
            <w:r>
              <w:rPr>
                <w:rFonts w:ascii="Calibri" w:hAnsi="Calibri" w:cs="Calibri"/>
                <w:color w:val="000000"/>
                <w:lang w:eastAsia="lv-LV"/>
                <w14:ligatures w14:val="none"/>
              </w:rPr>
              <w:t> </w:t>
            </w:r>
          </w:p>
          <w:p w14:paraId="4BE865D2" w14:textId="6DFB470B" w:rsidR="008C0E9E" w:rsidRDefault="008C0E9E">
            <w:pPr>
              <w:rPr>
                <w:rFonts w:ascii="Calibri" w:hAnsi="Calibri" w:cs="Calibri"/>
                <w:lang w:eastAsia="lv-LV"/>
                <w14:ligatures w14:val="none"/>
              </w:rPr>
            </w:pPr>
            <w:r>
              <w:rPr>
                <w:rFonts w:ascii="Calibri" w:hAnsi="Calibri" w:cs="Calibri"/>
                <w:color w:val="000000"/>
                <w:lang w:eastAsia="lv-LV"/>
                <w14:ligatures w14:val="none"/>
              </w:rPr>
              <w:t> </w:t>
            </w:r>
            <w:r>
              <w:rPr>
                <w:rFonts w:ascii="Calibri" w:hAnsi="Calibri" w:cs="Calibri"/>
                <w:noProof/>
                <w:color w:val="000000"/>
                <w:lang w:eastAsia="lv-LV"/>
                <w14:ligatures w14:val="none"/>
              </w:rPr>
              <w:drawing>
                <wp:inline distT="0" distB="0" distL="0" distR="0" wp14:anchorId="0DE1F806" wp14:editId="265A36F6">
                  <wp:extent cx="1851660" cy="426720"/>
                  <wp:effectExtent l="0" t="0" r="0" b="0"/>
                  <wp:docPr id="1521694566" name="Picture 7" descr="A picture containing text, clipart&#10;&#10;&#10;&#10;&#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 picture containing text, clipart&#10;&#10;&#10;&#10;&#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851660" cy="426720"/>
                          </a:xfrm>
                          <a:prstGeom prst="rect">
                            <a:avLst/>
                          </a:prstGeom>
                          <a:noFill/>
                          <a:ln>
                            <a:noFill/>
                          </a:ln>
                        </pic:spPr>
                      </pic:pic>
                    </a:graphicData>
                  </a:graphic>
                </wp:inline>
              </w:drawing>
            </w:r>
          </w:p>
        </w:tc>
      </w:tr>
    </w:tbl>
    <w:p w14:paraId="17934151" w14:textId="77777777" w:rsidR="008C0E9E" w:rsidRDefault="008C0E9E" w:rsidP="008C0E9E">
      <w:pPr>
        <w:rPr>
          <w:sz w:val="24"/>
          <w:szCs w:val="24"/>
          <w:lang w:eastAsia="lv-LV"/>
          <w14:ligatures w14:val="none"/>
        </w:rPr>
      </w:pPr>
      <w:r>
        <w:rPr>
          <w:sz w:val="24"/>
          <w:szCs w:val="24"/>
          <w:lang w:eastAsia="lv-LV"/>
          <w14:ligatures w14:val="none"/>
        </w:rPr>
        <w:t> </w:t>
      </w:r>
    </w:p>
    <w:p w14:paraId="073D715C" w14:textId="77777777" w:rsidR="008C0E9E" w:rsidRDefault="008C0E9E" w:rsidP="008C0E9E">
      <w:pPr>
        <w:rPr>
          <w:sz w:val="24"/>
          <w:szCs w:val="24"/>
          <w:lang w:eastAsia="lv-LV"/>
          <w14:ligatures w14:val="none"/>
        </w:rPr>
      </w:pPr>
      <w:r>
        <w:rPr>
          <w:sz w:val="24"/>
          <w:szCs w:val="24"/>
          <w:lang w:eastAsia="lv-LV"/>
          <w14:ligatures w14:val="none"/>
        </w:rPr>
        <w:t> </w:t>
      </w:r>
    </w:p>
    <w:p w14:paraId="5B327AFC" w14:textId="77777777" w:rsidR="008C0E9E" w:rsidRDefault="008C0E9E" w:rsidP="008C0E9E">
      <w:pPr>
        <w:rPr>
          <w:sz w:val="24"/>
          <w:szCs w:val="24"/>
          <w:lang w:eastAsia="lv-LV"/>
          <w14:ligatures w14:val="none"/>
        </w:rPr>
      </w:pPr>
      <w:r>
        <w:rPr>
          <w:sz w:val="24"/>
          <w:szCs w:val="24"/>
          <w:lang w:eastAsia="lv-LV"/>
          <w14:ligatures w14:val="none"/>
        </w:rPr>
        <w:t> </w:t>
      </w:r>
    </w:p>
    <w:p w14:paraId="3AA507F7" w14:textId="77777777" w:rsidR="008C0E9E" w:rsidRDefault="008C0E9E" w:rsidP="008C0E9E">
      <w:pPr>
        <w:rPr>
          <w:rFonts w:ascii="Calibri" w:hAnsi="Calibri" w:cs="Calibri"/>
        </w:rPr>
      </w:pPr>
      <w:r>
        <w:rPr>
          <w:sz w:val="24"/>
          <w:szCs w:val="24"/>
          <w:lang w:eastAsia="lv-LV"/>
          <w14:ligatures w14:val="none"/>
        </w:rPr>
        <w:t> </w:t>
      </w:r>
    </w:p>
    <w:p w14:paraId="682F5037" w14:textId="77777777" w:rsidR="008C0E9E" w:rsidRPr="008C0E9E" w:rsidRDefault="008C0E9E" w:rsidP="008C0E9E">
      <w:pPr>
        <w:outlineLvl w:val="0"/>
        <w:rPr>
          <w:rFonts w:ascii="Calibri" w:hAnsi="Calibri" w:cs="Calibri"/>
          <w:lang w:eastAsia="lv-LV"/>
          <w14:ligatures w14:val="none"/>
        </w:rPr>
      </w:pPr>
      <w:r w:rsidRPr="008C0E9E">
        <w:rPr>
          <w:rFonts w:ascii="Calibri" w:hAnsi="Calibri" w:cs="Calibri"/>
          <w:b/>
          <w:bCs/>
          <w:lang w:eastAsia="lv-LV"/>
          <w14:ligatures w14:val="none"/>
        </w:rPr>
        <w:t>From:</w:t>
      </w:r>
      <w:r w:rsidRPr="008C0E9E">
        <w:rPr>
          <w:rFonts w:ascii="Calibri" w:hAnsi="Calibri" w:cs="Calibri"/>
          <w:lang w:eastAsia="lv-LV"/>
          <w14:ligatures w14:val="none"/>
        </w:rPr>
        <w:t xml:space="preserve"> Agnese Rožkalne &lt;</w:t>
      </w:r>
      <w:hyperlink r:id="rId21" w:history="1">
        <w:r w:rsidRPr="008C0E9E">
          <w:rPr>
            <w:rStyle w:val="Hyperlink"/>
            <w:rFonts w:ascii="Calibri" w:hAnsi="Calibri" w:cs="Calibri"/>
            <w:lang w:eastAsia="lv-LV"/>
            <w14:ligatures w14:val="none"/>
          </w:rPr>
          <w:t>Agnese.Rozkalne@em.gov.lv</w:t>
        </w:r>
      </w:hyperlink>
      <w:r w:rsidRPr="008C0E9E">
        <w:rPr>
          <w:rFonts w:ascii="Calibri" w:hAnsi="Calibri" w:cs="Calibri"/>
          <w:lang w:eastAsia="lv-LV"/>
          <w14:ligatures w14:val="none"/>
        </w:rPr>
        <w:t xml:space="preserve">&gt; </w:t>
      </w:r>
      <w:r w:rsidRPr="008C0E9E">
        <w:rPr>
          <w:rFonts w:ascii="Calibri" w:hAnsi="Calibri" w:cs="Calibri"/>
          <w:lang w:eastAsia="lv-LV"/>
          <w14:ligatures w14:val="none"/>
        </w:rPr>
        <w:br/>
      </w:r>
      <w:r w:rsidRPr="008C0E9E">
        <w:rPr>
          <w:rFonts w:ascii="Calibri" w:hAnsi="Calibri" w:cs="Calibri"/>
          <w:b/>
          <w:bCs/>
          <w:lang w:eastAsia="lv-LV"/>
          <w14:ligatures w14:val="none"/>
        </w:rPr>
        <w:t>Sent:</w:t>
      </w:r>
      <w:r w:rsidRPr="008C0E9E">
        <w:rPr>
          <w:rFonts w:ascii="Calibri" w:hAnsi="Calibri" w:cs="Calibri"/>
          <w:lang w:eastAsia="lv-LV"/>
          <w14:ligatures w14:val="none"/>
        </w:rPr>
        <w:t xml:space="preserve"> piektdiena, 2026. gada 8. maijs 08:09</w:t>
      </w:r>
      <w:r w:rsidRPr="008C0E9E">
        <w:rPr>
          <w:rFonts w:ascii="Calibri" w:hAnsi="Calibri" w:cs="Calibri"/>
          <w:lang w:eastAsia="lv-LV"/>
          <w14:ligatures w14:val="none"/>
        </w:rPr>
        <w:br/>
      </w:r>
      <w:r w:rsidRPr="008C0E9E">
        <w:rPr>
          <w:rFonts w:ascii="Calibri" w:hAnsi="Calibri" w:cs="Calibri"/>
          <w:b/>
          <w:bCs/>
          <w:lang w:eastAsia="lv-LV"/>
          <w14:ligatures w14:val="none"/>
        </w:rPr>
        <w:t>To:</w:t>
      </w:r>
      <w:r w:rsidRPr="008C0E9E">
        <w:rPr>
          <w:rFonts w:ascii="Calibri" w:hAnsi="Calibri" w:cs="Calibri"/>
          <w:lang w:eastAsia="lv-LV"/>
          <w14:ligatures w14:val="none"/>
        </w:rPr>
        <w:t xml:space="preserve"> Sergejs Lukins &lt;</w:t>
      </w:r>
      <w:hyperlink r:id="rId22" w:history="1">
        <w:r w:rsidRPr="008C0E9E">
          <w:rPr>
            <w:rStyle w:val="Hyperlink"/>
            <w:rFonts w:ascii="Calibri" w:hAnsi="Calibri" w:cs="Calibri"/>
            <w:lang w:eastAsia="lv-LV"/>
            <w14:ligatures w14:val="none"/>
          </w:rPr>
          <w:t>Sergejs.Lukins@sam.gov.lv</w:t>
        </w:r>
      </w:hyperlink>
      <w:r w:rsidRPr="008C0E9E">
        <w:rPr>
          <w:rFonts w:ascii="Calibri" w:hAnsi="Calibri" w:cs="Calibri"/>
          <w:lang w:eastAsia="lv-LV"/>
          <w14:ligatures w14:val="none"/>
        </w:rPr>
        <w:t>&gt;</w:t>
      </w:r>
      <w:r w:rsidRPr="008C0E9E">
        <w:rPr>
          <w:rFonts w:ascii="Calibri" w:hAnsi="Calibri" w:cs="Calibri"/>
          <w:lang w:eastAsia="lv-LV"/>
          <w14:ligatures w14:val="none"/>
        </w:rPr>
        <w:br/>
      </w:r>
      <w:r w:rsidRPr="008C0E9E">
        <w:rPr>
          <w:rFonts w:ascii="Calibri" w:hAnsi="Calibri" w:cs="Calibri"/>
          <w:b/>
          <w:bCs/>
          <w:lang w:eastAsia="lv-LV"/>
          <w14:ligatures w14:val="none"/>
        </w:rPr>
        <w:t>Subject:</w:t>
      </w:r>
      <w:r w:rsidRPr="008C0E9E">
        <w:rPr>
          <w:rFonts w:ascii="Calibri" w:hAnsi="Calibri" w:cs="Calibri"/>
          <w:lang w:eastAsia="lv-LV"/>
          <w14:ligatures w14:val="none"/>
        </w:rPr>
        <w:t xml:space="preserve"> FW: par MK atbildes vēstules projektu Saeimas Tautsaimniecības, agrārās, vides un reģionālās politikas komisijai (TAP Nr. 26-UZ-192)</w:t>
      </w:r>
    </w:p>
    <w:p w14:paraId="7A2544BD" w14:textId="77777777" w:rsidR="008C0E9E" w:rsidRDefault="008C0E9E" w:rsidP="008C0E9E"/>
    <w:p w14:paraId="02CB030C" w14:textId="77777777" w:rsidR="008C0E9E" w:rsidRDefault="008C0E9E" w:rsidP="008C0E9E">
      <w:pPr>
        <w:rPr>
          <w:sz w:val="24"/>
          <w:szCs w:val="24"/>
        </w:rPr>
      </w:pPr>
      <w:r>
        <w:rPr>
          <w:sz w:val="24"/>
          <w:szCs w:val="24"/>
        </w:rPr>
        <w:t>Labrīt!</w:t>
      </w:r>
    </w:p>
    <w:p w14:paraId="4140848E" w14:textId="77777777" w:rsidR="008C0E9E" w:rsidRDefault="008C0E9E" w:rsidP="008C0E9E">
      <w:pPr>
        <w:rPr>
          <w:sz w:val="24"/>
          <w:szCs w:val="24"/>
        </w:rPr>
      </w:pPr>
      <w:r>
        <w:rPr>
          <w:sz w:val="24"/>
          <w:szCs w:val="24"/>
        </w:rPr>
        <w:t>Ļoti gaidām Satiksmes ministrijas saskaņojumu. Pielikumā informācijai nosūtu vēstules projektu, kas precizēts atbilstoši vakar saņemtajiem FM, LM un KEM papildinājumiem un precizējumiem.</w:t>
      </w:r>
    </w:p>
    <w:p w14:paraId="632A00F8" w14:textId="77777777" w:rsidR="008C0E9E" w:rsidRDefault="008C0E9E" w:rsidP="008C0E9E">
      <w:pPr>
        <w:rPr>
          <w:sz w:val="24"/>
          <w:szCs w:val="24"/>
        </w:rPr>
      </w:pPr>
    </w:p>
    <w:p w14:paraId="5D742294" w14:textId="77777777" w:rsidR="008C0E9E" w:rsidRDefault="008C0E9E" w:rsidP="008C0E9E">
      <w:pPr>
        <w:rPr>
          <w:sz w:val="24"/>
          <w:szCs w:val="24"/>
        </w:rPr>
      </w:pPr>
      <w:r>
        <w:rPr>
          <w:sz w:val="24"/>
          <w:szCs w:val="24"/>
        </w:rPr>
        <w:t>Ar cieņu</w:t>
      </w:r>
    </w:p>
    <w:p w14:paraId="4B5F649A" w14:textId="77777777" w:rsidR="008C0E9E" w:rsidRDefault="008C0E9E" w:rsidP="008C0E9E">
      <w:pPr>
        <w:rPr>
          <w:sz w:val="24"/>
          <w:szCs w:val="24"/>
        </w:rPr>
      </w:pPr>
      <w:r>
        <w:rPr>
          <w:sz w:val="24"/>
          <w:szCs w:val="24"/>
        </w:rPr>
        <w:t>Agnese</w:t>
      </w:r>
    </w:p>
    <w:p w14:paraId="25A343CF" w14:textId="77777777" w:rsidR="008C0E9E" w:rsidRDefault="008C0E9E" w:rsidP="008C0E9E">
      <w:pPr>
        <w:rPr>
          <w:sz w:val="24"/>
          <w:szCs w:val="24"/>
        </w:rPr>
      </w:pPr>
    </w:p>
    <w:tbl>
      <w:tblPr>
        <w:tblW w:w="7655" w:type="dxa"/>
        <w:shd w:val="clear" w:color="auto" w:fill="FFFFFF"/>
        <w:tblCellMar>
          <w:left w:w="0" w:type="dxa"/>
          <w:right w:w="0" w:type="dxa"/>
        </w:tblCellMar>
        <w:tblLook w:val="04A0" w:firstRow="1" w:lastRow="0" w:firstColumn="1" w:lastColumn="0" w:noHBand="0" w:noVBand="1"/>
      </w:tblPr>
      <w:tblGrid>
        <w:gridCol w:w="3030"/>
        <w:gridCol w:w="4625"/>
      </w:tblGrid>
      <w:tr w:rsidR="008C0E9E" w14:paraId="7DD51C9A" w14:textId="77777777">
        <w:tc>
          <w:tcPr>
            <w:tcW w:w="3000" w:type="dxa"/>
            <w:shd w:val="clear" w:color="auto" w:fill="FFFFFF"/>
            <w:tcMar>
              <w:top w:w="45" w:type="dxa"/>
              <w:left w:w="75" w:type="dxa"/>
              <w:bottom w:w="45" w:type="dxa"/>
              <w:right w:w="75" w:type="dxa"/>
            </w:tcMar>
          </w:tcPr>
          <w:p w14:paraId="036D2A34" w14:textId="4F65A130" w:rsidR="008C0E9E" w:rsidRDefault="008C0E9E">
            <w:pPr>
              <w:spacing w:line="252" w:lineRule="auto"/>
              <w:rPr>
                <w:rFonts w:ascii="Open Sans" w:hAnsi="Open Sans" w:cs="Open Sans"/>
                <w:color w:val="383838"/>
                <w:spacing w:val="6"/>
                <w:sz w:val="20"/>
                <w:szCs w:val="20"/>
                <w:lang w:eastAsia="lv-LV"/>
                <w14:ligatures w14:val="none"/>
              </w:rPr>
            </w:pPr>
            <w:r>
              <w:rPr>
                <w:rFonts w:ascii="Open Sans" w:hAnsi="Open Sans" w:cs="Open Sans"/>
                <w:noProof/>
                <w:color w:val="383838"/>
                <w:spacing w:val="6"/>
                <w:sz w:val="20"/>
                <w:szCs w:val="20"/>
                <w:lang w:eastAsia="lv-LV"/>
                <w14:ligatures w14:val="none"/>
              </w:rPr>
              <w:drawing>
                <wp:inline distT="0" distB="0" distL="0" distR="0" wp14:anchorId="30F4A512" wp14:editId="350D042A">
                  <wp:extent cx="1303020" cy="998220"/>
                  <wp:effectExtent l="0" t="0" r="0" b="0"/>
                  <wp:docPr id="41205657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303020" cy="998220"/>
                          </a:xfrm>
                          <a:prstGeom prst="rect">
                            <a:avLst/>
                          </a:prstGeom>
                          <a:noFill/>
                          <a:ln>
                            <a:noFill/>
                          </a:ln>
                        </pic:spPr>
                      </pic:pic>
                    </a:graphicData>
                  </a:graphic>
                </wp:inline>
              </w:drawing>
            </w:r>
          </w:p>
          <w:p w14:paraId="0DF8C3BE" w14:textId="77777777" w:rsidR="008C0E9E" w:rsidRDefault="008C0E9E">
            <w:pPr>
              <w:spacing w:line="252" w:lineRule="auto"/>
              <w:rPr>
                <w:rFonts w:ascii="Open Sans" w:hAnsi="Open Sans" w:cs="Open Sans"/>
                <w:color w:val="383838"/>
                <w:spacing w:val="6"/>
                <w:sz w:val="20"/>
                <w:szCs w:val="20"/>
                <w:lang w:eastAsia="lv-LV"/>
                <w14:ligatures w14:val="none"/>
              </w:rPr>
            </w:pPr>
          </w:p>
          <w:p w14:paraId="1B7A0201" w14:textId="6DF95A9F" w:rsidR="008C0E9E" w:rsidRDefault="008C0E9E">
            <w:pPr>
              <w:spacing w:line="252" w:lineRule="auto"/>
              <w:rPr>
                <w:rFonts w:ascii="Open Sans" w:hAnsi="Open Sans" w:cs="Open Sans"/>
                <w:color w:val="383838"/>
                <w:spacing w:val="6"/>
                <w:sz w:val="20"/>
                <w:szCs w:val="20"/>
                <w:lang w:eastAsia="lv-LV"/>
                <w14:ligatures w14:val="none"/>
              </w:rPr>
            </w:pPr>
            <w:r>
              <w:rPr>
                <w:rFonts w:ascii="Calibri" w:hAnsi="Calibri" w:cs="Calibri"/>
                <w:noProof/>
                <w:color w:val="000000"/>
                <w:lang w:eastAsia="lv-LV"/>
                <w14:ligatures w14:val="none"/>
              </w:rPr>
              <w:drawing>
                <wp:inline distT="0" distB="0" distL="0" distR="0" wp14:anchorId="346D616E" wp14:editId="7F795D33">
                  <wp:extent cx="1821180" cy="388620"/>
                  <wp:effectExtent l="0" t="0" r="7620" b="0"/>
                  <wp:docPr id="85029489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821180" cy="388620"/>
                          </a:xfrm>
                          <a:prstGeom prst="rect">
                            <a:avLst/>
                          </a:prstGeom>
                          <a:noFill/>
                          <a:ln>
                            <a:noFill/>
                          </a:ln>
                        </pic:spPr>
                      </pic:pic>
                    </a:graphicData>
                  </a:graphic>
                </wp:inline>
              </w:drawing>
            </w:r>
          </w:p>
        </w:tc>
        <w:tc>
          <w:tcPr>
            <w:tcW w:w="4655" w:type="dxa"/>
            <w:shd w:val="clear" w:color="auto" w:fill="FFFFFF"/>
            <w:tcMar>
              <w:top w:w="45" w:type="dxa"/>
              <w:left w:w="75" w:type="dxa"/>
              <w:bottom w:w="45" w:type="dxa"/>
              <w:right w:w="75" w:type="dxa"/>
            </w:tcMar>
          </w:tcPr>
          <w:p w14:paraId="32AB99C2" w14:textId="77777777" w:rsidR="008C0E9E" w:rsidRDefault="008C0E9E">
            <w:pPr>
              <w:spacing w:line="252" w:lineRule="auto"/>
              <w:rPr>
                <w:rFonts w:ascii="Verdana" w:hAnsi="Verdana"/>
                <w:b/>
                <w:bCs/>
                <w:color w:val="00859B"/>
                <w:sz w:val="18"/>
                <w:szCs w:val="18"/>
                <w:lang w:eastAsia="lv-LV"/>
                <w14:ligatures w14:val="none"/>
              </w:rPr>
            </w:pPr>
          </w:p>
          <w:p w14:paraId="7C36868F" w14:textId="77777777" w:rsidR="008C0E9E" w:rsidRDefault="008C0E9E">
            <w:pPr>
              <w:spacing w:line="252" w:lineRule="auto"/>
              <w:rPr>
                <w:rFonts w:ascii="Verdana" w:hAnsi="Verdana"/>
                <w:b/>
                <w:bCs/>
                <w:color w:val="00859B"/>
                <w:sz w:val="18"/>
                <w:szCs w:val="18"/>
                <w:lang w:eastAsia="lv-LV"/>
                <w14:ligatures w14:val="none"/>
              </w:rPr>
            </w:pPr>
            <w:r>
              <w:rPr>
                <w:rFonts w:ascii="Verdana" w:hAnsi="Verdana"/>
                <w:b/>
                <w:bCs/>
                <w:color w:val="00859B"/>
                <w:sz w:val="18"/>
                <w:szCs w:val="18"/>
                <w:lang w:eastAsia="lv-LV"/>
                <w14:ligatures w14:val="none"/>
              </w:rPr>
              <w:t>AGNESE ROŽKALNE</w:t>
            </w:r>
          </w:p>
          <w:p w14:paraId="52D5090B" w14:textId="77777777" w:rsidR="008C0E9E" w:rsidRDefault="008C0E9E">
            <w:pPr>
              <w:spacing w:line="252" w:lineRule="auto"/>
              <w:rPr>
                <w:rFonts w:ascii="Verdana" w:hAnsi="Verdana"/>
                <w:sz w:val="18"/>
                <w:szCs w:val="18"/>
                <w:lang w:eastAsia="lv-LV"/>
                <w14:ligatures w14:val="none"/>
              </w:rPr>
            </w:pPr>
            <w:r>
              <w:rPr>
                <w:rFonts w:ascii="Verdana" w:hAnsi="Verdana"/>
                <w:color w:val="000000"/>
                <w:sz w:val="18"/>
                <w:szCs w:val="18"/>
                <w:lang w:eastAsia="lv-LV"/>
                <w14:ligatures w14:val="none"/>
              </w:rPr>
              <w:t>Ekonomikas ministrija</w:t>
            </w:r>
          </w:p>
          <w:p w14:paraId="51C8D6D1" w14:textId="77777777" w:rsidR="008C0E9E" w:rsidRDefault="008C0E9E">
            <w:pPr>
              <w:spacing w:line="252" w:lineRule="auto"/>
              <w:rPr>
                <w:rFonts w:ascii="Verdana" w:hAnsi="Verdana"/>
                <w:sz w:val="18"/>
                <w:szCs w:val="18"/>
                <w:lang w:eastAsia="lv-LV"/>
                <w14:ligatures w14:val="none"/>
              </w:rPr>
            </w:pPr>
            <w:r>
              <w:rPr>
                <w:rFonts w:ascii="Verdana" w:hAnsi="Verdana"/>
                <w:color w:val="000000"/>
                <w:sz w:val="18"/>
                <w:szCs w:val="18"/>
                <w:lang w:eastAsia="lv-LV"/>
                <w14:ligatures w14:val="none"/>
              </w:rPr>
              <w:t>Analītikas dienests</w:t>
            </w:r>
          </w:p>
          <w:p w14:paraId="20E5F861" w14:textId="77777777" w:rsidR="008C0E9E" w:rsidRDefault="008C0E9E">
            <w:pPr>
              <w:spacing w:line="252" w:lineRule="auto"/>
              <w:rPr>
                <w:rFonts w:ascii="Verdana" w:hAnsi="Verdana"/>
                <w:sz w:val="18"/>
                <w:szCs w:val="18"/>
                <w:lang w:eastAsia="lv-LV"/>
                <w14:ligatures w14:val="none"/>
              </w:rPr>
            </w:pPr>
            <w:r>
              <w:rPr>
                <w:rFonts w:ascii="Verdana" w:hAnsi="Verdana"/>
                <w:color w:val="000000"/>
                <w:sz w:val="18"/>
                <w:szCs w:val="18"/>
                <w:lang w:eastAsia="lv-LV"/>
                <w14:ligatures w14:val="none"/>
              </w:rPr>
              <w:t>+371 67013117</w:t>
            </w:r>
          </w:p>
          <w:p w14:paraId="31765CA8" w14:textId="77777777" w:rsidR="008C0E9E" w:rsidRDefault="008C0E9E">
            <w:pPr>
              <w:spacing w:line="252" w:lineRule="auto"/>
              <w:rPr>
                <w:rFonts w:ascii="Calibri" w:hAnsi="Calibri" w:cs="Calibri"/>
                <w:lang w:eastAsia="lv-LV"/>
                <w14:ligatures w14:val="none"/>
              </w:rPr>
            </w:pPr>
            <w:hyperlink r:id="rId25" w:history="1">
              <w:r>
                <w:rPr>
                  <w:rStyle w:val="Hyperlink"/>
                  <w:rFonts w:ascii="Verdana" w:hAnsi="Verdana"/>
                  <w:color w:val="0563C1"/>
                  <w:sz w:val="18"/>
                  <w:szCs w:val="18"/>
                  <w:lang w:eastAsia="lv-LV"/>
                  <w14:ligatures w14:val="none"/>
                </w:rPr>
                <w:t>Agnese.Rozkalne@em.gov.lv</w:t>
              </w:r>
            </w:hyperlink>
          </w:p>
          <w:p w14:paraId="24CD7472" w14:textId="77777777" w:rsidR="008C0E9E" w:rsidRDefault="008C0E9E">
            <w:pPr>
              <w:spacing w:line="252" w:lineRule="auto"/>
              <w:rPr>
                <w:rFonts w:ascii="Verdana" w:hAnsi="Verdana"/>
                <w:sz w:val="18"/>
                <w:szCs w:val="18"/>
                <w:lang w:eastAsia="lv-LV"/>
                <w14:ligatures w14:val="none"/>
              </w:rPr>
            </w:pPr>
          </w:p>
          <w:p w14:paraId="78F903F7" w14:textId="77777777" w:rsidR="008C0E9E" w:rsidRDefault="008C0E9E">
            <w:pPr>
              <w:spacing w:line="252" w:lineRule="auto"/>
              <w:ind w:left="69" w:hanging="69"/>
              <w:rPr>
                <w:rFonts w:ascii="Calibri" w:hAnsi="Calibri" w:cs="Calibri"/>
                <w:lang w:eastAsia="lv-LV"/>
                <w14:ligatures w14:val="none"/>
              </w:rPr>
            </w:pPr>
            <w:r>
              <w:rPr>
                <w:rFonts w:ascii="Verdana" w:hAnsi="Verdana"/>
                <w:b/>
                <w:bCs/>
                <w:color w:val="00859B"/>
                <w:sz w:val="18"/>
                <w:szCs w:val="18"/>
                <w:lang w:eastAsia="lv-LV"/>
                <w14:ligatures w14:val="none"/>
              </w:rPr>
              <w:t>EKONOMIKAS MINISTRIJA</w:t>
            </w:r>
          </w:p>
          <w:p w14:paraId="041A10AC" w14:textId="77777777" w:rsidR="008C0E9E" w:rsidRDefault="008C0E9E">
            <w:pPr>
              <w:spacing w:line="252" w:lineRule="auto"/>
              <w:rPr>
                <w:rFonts w:ascii="Verdana" w:hAnsi="Verdana"/>
                <w:sz w:val="18"/>
                <w:szCs w:val="18"/>
                <w:lang w:eastAsia="lv-LV"/>
                <w14:ligatures w14:val="none"/>
              </w:rPr>
            </w:pPr>
            <w:r>
              <w:rPr>
                <w:rFonts w:ascii="Verdana" w:hAnsi="Verdana"/>
                <w:color w:val="000000"/>
                <w:sz w:val="18"/>
                <w:szCs w:val="18"/>
                <w:lang w:eastAsia="lv-LV"/>
                <w14:ligatures w14:val="none"/>
              </w:rPr>
              <w:t>Brīvības iela 55, Rīga, LV-1519, Latvija</w:t>
            </w:r>
          </w:p>
          <w:p w14:paraId="76FE465C" w14:textId="77777777" w:rsidR="008C0E9E" w:rsidRDefault="008C0E9E">
            <w:pPr>
              <w:spacing w:line="252" w:lineRule="auto"/>
              <w:rPr>
                <w:rFonts w:ascii="Calibri" w:hAnsi="Calibri" w:cs="Calibri"/>
                <w:u w:val="single"/>
                <w:lang w:eastAsia="lv-LV"/>
                <w14:ligatures w14:val="none"/>
              </w:rPr>
            </w:pPr>
            <w:hyperlink r:id="rId26" w:history="1">
              <w:r>
                <w:rPr>
                  <w:rStyle w:val="Hyperlink"/>
                  <w:rFonts w:ascii="Verdana" w:hAnsi="Verdana"/>
                  <w:color w:val="0563C1"/>
                  <w:sz w:val="18"/>
                  <w:szCs w:val="18"/>
                  <w:lang w:eastAsia="lv-LV"/>
                  <w14:ligatures w14:val="none"/>
                </w:rPr>
                <w:t>pasts@em.gov.lv</w:t>
              </w:r>
            </w:hyperlink>
            <w:r>
              <w:rPr>
                <w:rFonts w:ascii="Verdana" w:hAnsi="Verdana"/>
                <w:color w:val="0563C1"/>
                <w:sz w:val="18"/>
                <w:szCs w:val="18"/>
                <w:u w:val="single"/>
                <w:lang w:eastAsia="lv-LV"/>
                <w14:ligatures w14:val="none"/>
              </w:rPr>
              <w:t>,</w:t>
            </w:r>
            <w:r>
              <w:rPr>
                <w:rFonts w:ascii="Verdana" w:hAnsi="Verdana"/>
                <w:color w:val="000000"/>
                <w:sz w:val="18"/>
                <w:szCs w:val="18"/>
                <w:lang w:eastAsia="lv-LV"/>
                <w14:ligatures w14:val="none"/>
              </w:rPr>
              <w:t xml:space="preserve">  </w:t>
            </w:r>
            <w:hyperlink r:id="rId27" w:history="1">
              <w:r>
                <w:rPr>
                  <w:rStyle w:val="Hyperlink"/>
                  <w:rFonts w:ascii="Verdana" w:hAnsi="Verdana"/>
                  <w:color w:val="0563C1"/>
                  <w:sz w:val="18"/>
                  <w:szCs w:val="18"/>
                  <w:lang w:eastAsia="lv-LV"/>
                  <w14:ligatures w14:val="none"/>
                </w:rPr>
                <w:t>www.em.gov.lv</w:t>
              </w:r>
            </w:hyperlink>
          </w:p>
          <w:p w14:paraId="13DE3A40" w14:textId="77777777" w:rsidR="008C0E9E" w:rsidRDefault="008C0E9E">
            <w:pPr>
              <w:spacing w:line="252" w:lineRule="auto"/>
              <w:rPr>
                <w:rFonts w:ascii="Verdana" w:hAnsi="Verdana"/>
                <w:b/>
                <w:bCs/>
                <w:color w:val="00859B"/>
                <w:sz w:val="18"/>
                <w:szCs w:val="18"/>
                <w:lang w:eastAsia="lv-LV"/>
                <w14:ligatures w14:val="none"/>
              </w:rPr>
            </w:pPr>
          </w:p>
          <w:p w14:paraId="4F6D626B" w14:textId="77777777" w:rsidR="008C0E9E" w:rsidRDefault="008C0E9E">
            <w:pPr>
              <w:spacing w:line="252" w:lineRule="auto"/>
              <w:rPr>
                <w:rFonts w:ascii="Verdana" w:hAnsi="Verdana"/>
                <w:b/>
                <w:bCs/>
                <w:color w:val="00859B"/>
                <w:sz w:val="18"/>
                <w:szCs w:val="18"/>
                <w:u w:val="single"/>
                <w:lang w:eastAsia="lv-LV"/>
                <w14:ligatures w14:val="none"/>
              </w:rPr>
            </w:pPr>
          </w:p>
          <w:p w14:paraId="3265936A" w14:textId="77777777" w:rsidR="008C0E9E" w:rsidRDefault="008C0E9E">
            <w:pPr>
              <w:spacing w:line="252" w:lineRule="auto"/>
              <w:rPr>
                <w:rFonts w:ascii="Verdana" w:hAnsi="Verdana"/>
                <w:b/>
                <w:bCs/>
                <w:color w:val="00859B"/>
                <w:sz w:val="18"/>
                <w:szCs w:val="18"/>
                <w:u w:val="single"/>
                <w:lang w:eastAsia="lv-LV"/>
                <w14:ligatures w14:val="none"/>
              </w:rPr>
            </w:pPr>
          </w:p>
        </w:tc>
      </w:tr>
    </w:tbl>
    <w:p w14:paraId="73B72AA4" w14:textId="77777777" w:rsidR="008C0E9E" w:rsidRDefault="008C0E9E" w:rsidP="008C0E9E">
      <w:pPr>
        <w:rPr>
          <w:sz w:val="24"/>
          <w:szCs w:val="24"/>
          <w:lang w:eastAsia="lv-LV"/>
        </w:rPr>
      </w:pPr>
    </w:p>
    <w:p w14:paraId="54EBC898" w14:textId="77777777" w:rsidR="008C0E9E" w:rsidRDefault="008C0E9E" w:rsidP="008C0E9E">
      <w:pPr>
        <w:rPr>
          <w:sz w:val="24"/>
          <w:szCs w:val="24"/>
        </w:rPr>
      </w:pPr>
    </w:p>
    <w:p w14:paraId="747B4229" w14:textId="77777777" w:rsidR="008C0E9E" w:rsidRDefault="008C0E9E" w:rsidP="008C0E9E">
      <w:pPr>
        <w:outlineLvl w:val="0"/>
        <w:rPr>
          <w:rFonts w:ascii="Calibri" w:hAnsi="Calibri" w:cs="Calibri"/>
          <w:lang w:eastAsia="lv-LV"/>
          <w14:ligatures w14:val="none"/>
        </w:rPr>
      </w:pPr>
      <w:proofErr w:type="spellStart"/>
      <w:r>
        <w:rPr>
          <w:rFonts w:ascii="Calibri" w:hAnsi="Calibri" w:cs="Calibri"/>
          <w:b/>
          <w:bCs/>
          <w:lang w:eastAsia="lv-LV"/>
          <w14:ligatures w14:val="none"/>
        </w:rPr>
        <w:t>From</w:t>
      </w:r>
      <w:proofErr w:type="spellEnd"/>
      <w:r>
        <w:rPr>
          <w:rFonts w:ascii="Calibri" w:hAnsi="Calibri" w:cs="Calibri"/>
          <w:b/>
          <w:bCs/>
          <w:lang w:eastAsia="lv-LV"/>
          <w14:ligatures w14:val="none"/>
        </w:rPr>
        <w:t>:</w:t>
      </w:r>
      <w:r>
        <w:rPr>
          <w:rFonts w:ascii="Calibri" w:hAnsi="Calibri" w:cs="Calibri"/>
          <w:lang w:eastAsia="lv-LV"/>
          <w14:ligatures w14:val="none"/>
        </w:rPr>
        <w:t xml:space="preserve"> Agnese Rožkalne </w:t>
      </w:r>
      <w:r>
        <w:rPr>
          <w:rFonts w:ascii="Calibri" w:hAnsi="Calibri" w:cs="Calibri"/>
          <w:lang w:eastAsia="lv-LV"/>
          <w14:ligatures w14:val="none"/>
        </w:rPr>
        <w:br/>
      </w:r>
      <w:proofErr w:type="spellStart"/>
      <w:r>
        <w:rPr>
          <w:rFonts w:ascii="Calibri" w:hAnsi="Calibri" w:cs="Calibri"/>
          <w:b/>
          <w:bCs/>
          <w:lang w:eastAsia="lv-LV"/>
          <w14:ligatures w14:val="none"/>
        </w:rPr>
        <w:t>Sent</w:t>
      </w:r>
      <w:proofErr w:type="spellEnd"/>
      <w:r>
        <w:rPr>
          <w:rFonts w:ascii="Calibri" w:hAnsi="Calibri" w:cs="Calibri"/>
          <w:b/>
          <w:bCs/>
          <w:lang w:eastAsia="lv-LV"/>
          <w14:ligatures w14:val="none"/>
        </w:rPr>
        <w:t>:</w:t>
      </w:r>
      <w:r>
        <w:rPr>
          <w:rFonts w:ascii="Calibri" w:hAnsi="Calibri" w:cs="Calibri"/>
          <w:lang w:eastAsia="lv-LV"/>
          <w14:ligatures w14:val="none"/>
        </w:rPr>
        <w:t xml:space="preserve"> </w:t>
      </w:r>
      <w:proofErr w:type="spellStart"/>
      <w:r>
        <w:rPr>
          <w:rFonts w:ascii="Calibri" w:hAnsi="Calibri" w:cs="Calibri"/>
          <w:lang w:eastAsia="lv-LV"/>
          <w14:ligatures w14:val="none"/>
        </w:rPr>
        <w:t>Wednesday</w:t>
      </w:r>
      <w:proofErr w:type="spellEnd"/>
      <w:r>
        <w:rPr>
          <w:rFonts w:ascii="Calibri" w:hAnsi="Calibri" w:cs="Calibri"/>
          <w:lang w:eastAsia="lv-LV"/>
          <w14:ligatures w14:val="none"/>
        </w:rPr>
        <w:t xml:space="preserve">, </w:t>
      </w:r>
      <w:proofErr w:type="spellStart"/>
      <w:r>
        <w:rPr>
          <w:rFonts w:ascii="Calibri" w:hAnsi="Calibri" w:cs="Calibri"/>
          <w:lang w:eastAsia="lv-LV"/>
          <w14:ligatures w14:val="none"/>
        </w:rPr>
        <w:t>May</w:t>
      </w:r>
      <w:proofErr w:type="spellEnd"/>
      <w:r>
        <w:rPr>
          <w:rFonts w:ascii="Calibri" w:hAnsi="Calibri" w:cs="Calibri"/>
          <w:lang w:eastAsia="lv-LV"/>
          <w14:ligatures w14:val="none"/>
        </w:rPr>
        <w:t xml:space="preserve"> 6, 2026 7:21 PM</w:t>
      </w:r>
      <w:r>
        <w:rPr>
          <w:rFonts w:ascii="Calibri" w:hAnsi="Calibri" w:cs="Calibri"/>
          <w:lang w:eastAsia="lv-LV"/>
          <w14:ligatures w14:val="none"/>
        </w:rPr>
        <w:br/>
      </w:r>
      <w:r>
        <w:rPr>
          <w:rFonts w:ascii="Calibri" w:hAnsi="Calibri" w:cs="Calibri"/>
          <w:b/>
          <w:bCs/>
          <w:lang w:eastAsia="lv-LV"/>
          <w14:ligatures w14:val="none"/>
        </w:rPr>
        <w:t>To:</w:t>
      </w:r>
      <w:r>
        <w:rPr>
          <w:rFonts w:ascii="Calibri" w:hAnsi="Calibri" w:cs="Calibri"/>
          <w:lang w:eastAsia="lv-LV"/>
          <w14:ligatures w14:val="none"/>
        </w:rPr>
        <w:t xml:space="preserve"> Klimata un enerģētikas ministrija &lt;</w:t>
      </w:r>
      <w:hyperlink r:id="rId28" w:history="1">
        <w:r>
          <w:rPr>
            <w:rStyle w:val="Hyperlink"/>
            <w:rFonts w:ascii="Calibri" w:hAnsi="Calibri" w:cs="Calibri"/>
            <w:lang w:eastAsia="lv-LV"/>
            <w14:ligatures w14:val="none"/>
          </w:rPr>
          <w:t>pasts@kem.gov.lv</w:t>
        </w:r>
      </w:hyperlink>
      <w:r>
        <w:rPr>
          <w:rFonts w:ascii="Calibri" w:hAnsi="Calibri" w:cs="Calibri"/>
          <w:lang w:eastAsia="lv-LV"/>
          <w14:ligatures w14:val="none"/>
        </w:rPr>
        <w:t xml:space="preserve">&gt;; </w:t>
      </w:r>
      <w:hyperlink r:id="rId29" w:history="1">
        <w:r>
          <w:rPr>
            <w:rStyle w:val="Hyperlink"/>
            <w:rFonts w:ascii="Calibri" w:hAnsi="Calibri" w:cs="Calibri"/>
            <w:lang w:eastAsia="lv-LV"/>
            <w14:ligatures w14:val="none"/>
          </w:rPr>
          <w:t>pasts@fm.gov.lv</w:t>
        </w:r>
      </w:hyperlink>
      <w:r>
        <w:rPr>
          <w:rFonts w:ascii="Calibri" w:hAnsi="Calibri" w:cs="Calibri"/>
          <w:lang w:eastAsia="lv-LV"/>
          <w14:ligatures w14:val="none"/>
        </w:rPr>
        <w:t>; 'lm@lm.gov.lv' &lt;</w:t>
      </w:r>
      <w:hyperlink r:id="rId30" w:history="1">
        <w:r>
          <w:rPr>
            <w:rStyle w:val="Hyperlink"/>
            <w:rFonts w:ascii="Calibri" w:hAnsi="Calibri" w:cs="Calibri"/>
            <w:lang w:eastAsia="lv-LV"/>
            <w14:ligatures w14:val="none"/>
          </w:rPr>
          <w:t>lm@lm.gov.lv</w:t>
        </w:r>
      </w:hyperlink>
      <w:r>
        <w:rPr>
          <w:rFonts w:ascii="Calibri" w:hAnsi="Calibri" w:cs="Calibri"/>
          <w:lang w:eastAsia="lv-LV"/>
          <w14:ligatures w14:val="none"/>
        </w:rPr>
        <w:t>&gt;; 'satiksmes.ministrija@sam.gov.lv' &lt;</w:t>
      </w:r>
      <w:hyperlink r:id="rId31" w:history="1">
        <w:r>
          <w:rPr>
            <w:rStyle w:val="Hyperlink"/>
            <w:rFonts w:ascii="Calibri" w:hAnsi="Calibri" w:cs="Calibri"/>
            <w:lang w:eastAsia="lv-LV"/>
            <w14:ligatures w14:val="none"/>
          </w:rPr>
          <w:t>satiksmes.ministrija@sam.gov.lv</w:t>
        </w:r>
      </w:hyperlink>
      <w:r>
        <w:rPr>
          <w:rFonts w:ascii="Calibri" w:hAnsi="Calibri" w:cs="Calibri"/>
          <w:lang w:eastAsia="lv-LV"/>
          <w14:ligatures w14:val="none"/>
        </w:rPr>
        <w:t>&gt;; ALTUM &lt;</w:t>
      </w:r>
      <w:hyperlink r:id="rId32" w:history="1">
        <w:r>
          <w:rPr>
            <w:rStyle w:val="Hyperlink"/>
            <w:rFonts w:ascii="Calibri" w:hAnsi="Calibri" w:cs="Calibri"/>
            <w:lang w:eastAsia="lv-LV"/>
            <w14:ligatures w14:val="none"/>
          </w:rPr>
          <w:t>altum@altum.lv</w:t>
        </w:r>
      </w:hyperlink>
      <w:r>
        <w:rPr>
          <w:rFonts w:ascii="Calibri" w:hAnsi="Calibri" w:cs="Calibri"/>
          <w:lang w:eastAsia="lv-LV"/>
          <w14:ligatures w14:val="none"/>
        </w:rPr>
        <w:t>&gt;; 'vid@vid.gov.lv' &lt;</w:t>
      </w:r>
      <w:hyperlink r:id="rId33" w:history="1">
        <w:r>
          <w:rPr>
            <w:rStyle w:val="Hyperlink"/>
            <w:rFonts w:ascii="Calibri" w:hAnsi="Calibri" w:cs="Calibri"/>
            <w:lang w:eastAsia="lv-LV"/>
            <w14:ligatures w14:val="none"/>
          </w:rPr>
          <w:t>vid@vid.gov.lv</w:t>
        </w:r>
      </w:hyperlink>
      <w:r>
        <w:rPr>
          <w:rFonts w:ascii="Calibri" w:hAnsi="Calibri" w:cs="Calibri"/>
          <w:lang w:eastAsia="lv-LV"/>
          <w14:ligatures w14:val="none"/>
        </w:rPr>
        <w:t>&gt;; 'liga.rozentale@kem.gov.lv' &lt;</w:t>
      </w:r>
      <w:hyperlink r:id="rId34" w:history="1">
        <w:r>
          <w:rPr>
            <w:rStyle w:val="Hyperlink"/>
            <w:rFonts w:ascii="Calibri" w:hAnsi="Calibri" w:cs="Calibri"/>
            <w:lang w:eastAsia="lv-LV"/>
            <w14:ligatures w14:val="none"/>
          </w:rPr>
          <w:t>liga.rozentale@kem.gov.lv</w:t>
        </w:r>
      </w:hyperlink>
      <w:r>
        <w:rPr>
          <w:rFonts w:ascii="Calibri" w:hAnsi="Calibri" w:cs="Calibri"/>
          <w:lang w:eastAsia="lv-LV"/>
          <w14:ligatures w14:val="none"/>
        </w:rPr>
        <w:t>&gt;; 'Ingus.Alliks@lm.gov.lv' &lt;</w:t>
      </w:r>
      <w:hyperlink r:id="rId35" w:history="1">
        <w:r>
          <w:rPr>
            <w:rStyle w:val="Hyperlink"/>
            <w:rFonts w:ascii="Calibri" w:hAnsi="Calibri" w:cs="Calibri"/>
            <w:lang w:eastAsia="lv-LV"/>
            <w14:ligatures w14:val="none"/>
          </w:rPr>
          <w:t>Ingus.Alliks@lm.gov.lv</w:t>
        </w:r>
      </w:hyperlink>
      <w:r>
        <w:rPr>
          <w:rFonts w:ascii="Calibri" w:hAnsi="Calibri" w:cs="Calibri"/>
          <w:lang w:eastAsia="lv-LV"/>
          <w14:ligatures w14:val="none"/>
        </w:rPr>
        <w:t>&gt;; 'Diana.Jakaite@lm.gov.lv' &lt;</w:t>
      </w:r>
      <w:hyperlink r:id="rId36" w:history="1">
        <w:r>
          <w:rPr>
            <w:rStyle w:val="Hyperlink"/>
            <w:rFonts w:ascii="Calibri" w:hAnsi="Calibri" w:cs="Calibri"/>
            <w:lang w:eastAsia="lv-LV"/>
            <w14:ligatures w14:val="none"/>
          </w:rPr>
          <w:t>Diana.Jakaite@lm.gov.lv</w:t>
        </w:r>
      </w:hyperlink>
      <w:r>
        <w:rPr>
          <w:rFonts w:ascii="Calibri" w:hAnsi="Calibri" w:cs="Calibri"/>
          <w:lang w:eastAsia="lv-LV"/>
          <w14:ligatures w14:val="none"/>
        </w:rPr>
        <w:t>&gt;; 'Sanita.Vasiljeva@lm.gov.lv' &lt;</w:t>
      </w:r>
      <w:hyperlink r:id="rId37" w:history="1">
        <w:r>
          <w:rPr>
            <w:rStyle w:val="Hyperlink"/>
            <w:rFonts w:ascii="Calibri" w:hAnsi="Calibri" w:cs="Calibri"/>
            <w:lang w:eastAsia="lv-LV"/>
            <w14:ligatures w14:val="none"/>
          </w:rPr>
          <w:t>Sanita.Vasiljeva@lm.gov.lv</w:t>
        </w:r>
      </w:hyperlink>
      <w:r>
        <w:rPr>
          <w:rFonts w:ascii="Calibri" w:hAnsi="Calibri" w:cs="Calibri"/>
          <w:lang w:eastAsia="lv-LV"/>
          <w14:ligatures w14:val="none"/>
        </w:rPr>
        <w:t xml:space="preserve">&gt;; Ilmārs </w:t>
      </w:r>
      <w:proofErr w:type="spellStart"/>
      <w:r>
        <w:rPr>
          <w:rFonts w:ascii="Calibri" w:hAnsi="Calibri" w:cs="Calibri"/>
          <w:lang w:eastAsia="lv-LV"/>
          <w14:ligatures w14:val="none"/>
        </w:rPr>
        <w:t>Šņucins</w:t>
      </w:r>
      <w:proofErr w:type="spellEnd"/>
      <w:r>
        <w:rPr>
          <w:rFonts w:ascii="Calibri" w:hAnsi="Calibri" w:cs="Calibri"/>
          <w:lang w:eastAsia="lv-LV"/>
          <w14:ligatures w14:val="none"/>
        </w:rPr>
        <w:t xml:space="preserve"> &lt;</w:t>
      </w:r>
      <w:hyperlink r:id="rId38" w:history="1">
        <w:r>
          <w:rPr>
            <w:rStyle w:val="Hyperlink"/>
            <w:rFonts w:ascii="Calibri" w:hAnsi="Calibri" w:cs="Calibri"/>
            <w:lang w:eastAsia="lv-LV"/>
            <w14:ligatures w14:val="none"/>
          </w:rPr>
          <w:t>ilmars.snucins@fm.gov.lv</w:t>
        </w:r>
      </w:hyperlink>
      <w:r>
        <w:rPr>
          <w:rFonts w:ascii="Calibri" w:hAnsi="Calibri" w:cs="Calibri"/>
          <w:lang w:eastAsia="lv-LV"/>
          <w14:ligatures w14:val="none"/>
        </w:rPr>
        <w:t xml:space="preserve">&gt;; Solvita </w:t>
      </w:r>
      <w:proofErr w:type="spellStart"/>
      <w:r>
        <w:rPr>
          <w:rFonts w:ascii="Calibri" w:hAnsi="Calibri" w:cs="Calibri"/>
          <w:lang w:eastAsia="lv-LV"/>
          <w14:ligatures w14:val="none"/>
        </w:rPr>
        <w:t>Āmare-Pilka</w:t>
      </w:r>
      <w:proofErr w:type="spellEnd"/>
      <w:r>
        <w:rPr>
          <w:rFonts w:ascii="Calibri" w:hAnsi="Calibri" w:cs="Calibri"/>
          <w:lang w:eastAsia="lv-LV"/>
          <w14:ligatures w14:val="none"/>
        </w:rPr>
        <w:t xml:space="preserve"> &lt;</w:t>
      </w:r>
      <w:hyperlink r:id="rId39" w:history="1">
        <w:r>
          <w:rPr>
            <w:rStyle w:val="Hyperlink"/>
            <w:rFonts w:ascii="Calibri" w:hAnsi="Calibri" w:cs="Calibri"/>
            <w:lang w:eastAsia="lv-LV"/>
            <w14:ligatures w14:val="none"/>
          </w:rPr>
          <w:t>solvita.amare-pilka@fm.gov.lv</w:t>
        </w:r>
      </w:hyperlink>
      <w:r>
        <w:rPr>
          <w:rFonts w:ascii="Calibri" w:hAnsi="Calibri" w:cs="Calibri"/>
          <w:lang w:eastAsia="lv-LV"/>
          <w14:ligatures w14:val="none"/>
        </w:rPr>
        <w:t xml:space="preserve">&gt;; Sandra </w:t>
      </w:r>
      <w:proofErr w:type="spellStart"/>
      <w:r>
        <w:rPr>
          <w:rFonts w:ascii="Calibri" w:hAnsi="Calibri" w:cs="Calibri"/>
          <w:lang w:eastAsia="lv-LV"/>
          <w14:ligatures w14:val="none"/>
        </w:rPr>
        <w:t>Bormeistere</w:t>
      </w:r>
      <w:proofErr w:type="spellEnd"/>
      <w:r>
        <w:rPr>
          <w:rFonts w:ascii="Calibri" w:hAnsi="Calibri" w:cs="Calibri"/>
          <w:lang w:eastAsia="lv-LV"/>
          <w14:ligatures w14:val="none"/>
        </w:rPr>
        <w:t xml:space="preserve"> &lt;</w:t>
      </w:r>
      <w:hyperlink r:id="rId40" w:history="1">
        <w:r>
          <w:rPr>
            <w:rStyle w:val="Hyperlink"/>
            <w:rFonts w:ascii="Calibri" w:hAnsi="Calibri" w:cs="Calibri"/>
            <w:lang w:eastAsia="lv-LV"/>
            <w14:ligatures w14:val="none"/>
          </w:rPr>
          <w:t>sandra.bormeistere@fm.gov.lv</w:t>
        </w:r>
      </w:hyperlink>
      <w:r>
        <w:rPr>
          <w:rFonts w:ascii="Calibri" w:hAnsi="Calibri" w:cs="Calibri"/>
          <w:lang w:eastAsia="lv-LV"/>
          <w14:ligatures w14:val="none"/>
        </w:rPr>
        <w:t xml:space="preserve">&gt;; Tatjana </w:t>
      </w:r>
      <w:proofErr w:type="spellStart"/>
      <w:r>
        <w:rPr>
          <w:rFonts w:ascii="Calibri" w:hAnsi="Calibri" w:cs="Calibri"/>
          <w:lang w:eastAsia="lv-LV"/>
          <w14:ligatures w14:val="none"/>
        </w:rPr>
        <w:t>Jacuka</w:t>
      </w:r>
      <w:proofErr w:type="spellEnd"/>
      <w:r>
        <w:rPr>
          <w:rFonts w:ascii="Calibri" w:hAnsi="Calibri" w:cs="Calibri"/>
          <w:lang w:eastAsia="lv-LV"/>
          <w14:ligatures w14:val="none"/>
        </w:rPr>
        <w:t xml:space="preserve"> &lt;</w:t>
      </w:r>
      <w:hyperlink r:id="rId41" w:history="1">
        <w:r>
          <w:rPr>
            <w:rStyle w:val="Hyperlink"/>
            <w:rFonts w:ascii="Calibri" w:hAnsi="Calibri" w:cs="Calibri"/>
            <w:lang w:eastAsia="lv-LV"/>
            <w14:ligatures w14:val="none"/>
          </w:rPr>
          <w:t>tatjana.jacuka@fm.gov.lv</w:t>
        </w:r>
      </w:hyperlink>
      <w:r>
        <w:rPr>
          <w:rFonts w:ascii="Calibri" w:hAnsi="Calibri" w:cs="Calibri"/>
          <w:lang w:eastAsia="lv-LV"/>
          <w14:ligatures w14:val="none"/>
        </w:rPr>
        <w:t xml:space="preserve">&gt;; Anželika </w:t>
      </w:r>
      <w:proofErr w:type="spellStart"/>
      <w:r>
        <w:rPr>
          <w:rFonts w:ascii="Calibri" w:hAnsi="Calibri" w:cs="Calibri"/>
          <w:lang w:eastAsia="lv-LV"/>
          <w14:ligatures w14:val="none"/>
        </w:rPr>
        <w:t>Osipova</w:t>
      </w:r>
      <w:proofErr w:type="spellEnd"/>
      <w:r>
        <w:rPr>
          <w:rFonts w:ascii="Calibri" w:hAnsi="Calibri" w:cs="Calibri"/>
          <w:lang w:eastAsia="lv-LV"/>
          <w14:ligatures w14:val="none"/>
        </w:rPr>
        <w:t xml:space="preserve"> &lt;</w:t>
      </w:r>
      <w:hyperlink r:id="rId42" w:history="1">
        <w:r>
          <w:rPr>
            <w:rStyle w:val="Hyperlink"/>
            <w:rFonts w:ascii="Calibri" w:hAnsi="Calibri" w:cs="Calibri"/>
            <w:lang w:eastAsia="lv-LV"/>
            <w14:ligatures w14:val="none"/>
          </w:rPr>
          <w:t>anzelika.osipova@fm.gov.lv</w:t>
        </w:r>
      </w:hyperlink>
      <w:r>
        <w:rPr>
          <w:rFonts w:ascii="Calibri" w:hAnsi="Calibri" w:cs="Calibri"/>
          <w:lang w:eastAsia="lv-LV"/>
          <w14:ligatures w14:val="none"/>
        </w:rPr>
        <w:t>&gt;; Edgars Vītols &lt;</w:t>
      </w:r>
      <w:hyperlink r:id="rId43" w:history="1">
        <w:r>
          <w:rPr>
            <w:rStyle w:val="Hyperlink"/>
            <w:rFonts w:ascii="Calibri" w:hAnsi="Calibri" w:cs="Calibri"/>
            <w:lang w:eastAsia="lv-LV"/>
            <w14:ligatures w14:val="none"/>
          </w:rPr>
          <w:t>edgars.vitols@fm.gov.lv</w:t>
        </w:r>
      </w:hyperlink>
      <w:r>
        <w:rPr>
          <w:rFonts w:ascii="Calibri" w:hAnsi="Calibri" w:cs="Calibri"/>
          <w:lang w:eastAsia="lv-LV"/>
          <w14:ligatures w14:val="none"/>
        </w:rPr>
        <w:t>&gt;; Jurijs Jenuševskis &lt;</w:t>
      </w:r>
      <w:hyperlink r:id="rId44" w:history="1">
        <w:r>
          <w:rPr>
            <w:rStyle w:val="Hyperlink"/>
            <w:rFonts w:ascii="Calibri" w:hAnsi="Calibri" w:cs="Calibri"/>
            <w:lang w:eastAsia="lv-LV"/>
            <w14:ligatures w14:val="none"/>
          </w:rPr>
          <w:t>jurijs.jenusevskis@fm.gov.lv</w:t>
        </w:r>
      </w:hyperlink>
      <w:r>
        <w:rPr>
          <w:rFonts w:ascii="Calibri" w:hAnsi="Calibri" w:cs="Calibri"/>
          <w:lang w:eastAsia="lv-LV"/>
          <w14:ligatures w14:val="none"/>
        </w:rPr>
        <w:t xml:space="preserve">&gt;; Ieva </w:t>
      </w:r>
      <w:proofErr w:type="spellStart"/>
      <w:r>
        <w:rPr>
          <w:rFonts w:ascii="Calibri" w:hAnsi="Calibri" w:cs="Calibri"/>
          <w:lang w:eastAsia="lv-LV"/>
          <w14:ligatures w14:val="none"/>
        </w:rPr>
        <w:t>Mažuika</w:t>
      </w:r>
      <w:proofErr w:type="spellEnd"/>
      <w:r>
        <w:rPr>
          <w:rFonts w:ascii="Calibri" w:hAnsi="Calibri" w:cs="Calibri"/>
          <w:lang w:eastAsia="lv-LV"/>
          <w14:ligatures w14:val="none"/>
        </w:rPr>
        <w:t xml:space="preserve"> &lt;</w:t>
      </w:r>
      <w:hyperlink r:id="rId45" w:history="1">
        <w:r>
          <w:rPr>
            <w:rStyle w:val="Hyperlink"/>
            <w:rFonts w:ascii="Calibri" w:hAnsi="Calibri" w:cs="Calibri"/>
            <w:lang w:eastAsia="lv-LV"/>
            <w14:ligatures w14:val="none"/>
          </w:rPr>
          <w:t>ieva.mazuika@fm.gov.lv</w:t>
        </w:r>
      </w:hyperlink>
      <w:r>
        <w:rPr>
          <w:rFonts w:ascii="Calibri" w:hAnsi="Calibri" w:cs="Calibri"/>
          <w:lang w:eastAsia="lv-LV"/>
          <w14:ligatures w14:val="none"/>
        </w:rPr>
        <w:t>&gt;; Ilze Āboliņa &lt;</w:t>
      </w:r>
      <w:hyperlink r:id="rId46" w:history="1">
        <w:r>
          <w:rPr>
            <w:rStyle w:val="Hyperlink"/>
            <w:rFonts w:ascii="Calibri" w:hAnsi="Calibri" w:cs="Calibri"/>
            <w:lang w:eastAsia="lv-LV"/>
            <w14:ligatures w14:val="none"/>
          </w:rPr>
          <w:t>ilze.abolina@fm.gov.lv</w:t>
        </w:r>
      </w:hyperlink>
      <w:r>
        <w:rPr>
          <w:rFonts w:ascii="Calibri" w:hAnsi="Calibri" w:cs="Calibri"/>
          <w:lang w:eastAsia="lv-LV"/>
          <w14:ligatures w14:val="none"/>
        </w:rPr>
        <w:t>&gt;; 'Ginta Veipa-Kopilova' &lt;</w:t>
      </w:r>
      <w:hyperlink r:id="rId47" w:history="1">
        <w:r>
          <w:rPr>
            <w:rStyle w:val="Hyperlink"/>
            <w:rFonts w:ascii="Calibri" w:hAnsi="Calibri" w:cs="Calibri"/>
            <w:lang w:eastAsia="lv-LV"/>
            <w14:ligatures w14:val="none"/>
          </w:rPr>
          <w:t>Ginta.Veipa-Kopilova@sam.gov.lv</w:t>
        </w:r>
      </w:hyperlink>
      <w:r>
        <w:rPr>
          <w:rFonts w:ascii="Calibri" w:hAnsi="Calibri" w:cs="Calibri"/>
          <w:lang w:eastAsia="lv-LV"/>
          <w14:ligatures w14:val="none"/>
        </w:rPr>
        <w:t>&gt;</w:t>
      </w:r>
      <w:r>
        <w:rPr>
          <w:rFonts w:ascii="Calibri" w:hAnsi="Calibri" w:cs="Calibri"/>
          <w:lang w:eastAsia="lv-LV"/>
          <w14:ligatures w14:val="none"/>
        </w:rPr>
        <w:br/>
      </w:r>
      <w:proofErr w:type="spellStart"/>
      <w:r>
        <w:rPr>
          <w:rFonts w:ascii="Calibri" w:hAnsi="Calibri" w:cs="Calibri"/>
          <w:b/>
          <w:bCs/>
          <w:lang w:eastAsia="lv-LV"/>
          <w14:ligatures w14:val="none"/>
        </w:rPr>
        <w:t>Cc</w:t>
      </w:r>
      <w:proofErr w:type="spellEnd"/>
      <w:r>
        <w:rPr>
          <w:rFonts w:ascii="Calibri" w:hAnsi="Calibri" w:cs="Calibri"/>
          <w:b/>
          <w:bCs/>
          <w:lang w:eastAsia="lv-LV"/>
          <w14:ligatures w14:val="none"/>
        </w:rPr>
        <w:t>:</w:t>
      </w:r>
      <w:r>
        <w:rPr>
          <w:rFonts w:ascii="Calibri" w:hAnsi="Calibri" w:cs="Calibri"/>
          <w:lang w:eastAsia="lv-LV"/>
          <w14:ligatures w14:val="none"/>
        </w:rPr>
        <w:t xml:space="preserve"> Jānis Salmiņš &lt;</w:t>
      </w:r>
      <w:hyperlink r:id="rId48" w:history="1">
        <w:r>
          <w:rPr>
            <w:rStyle w:val="Hyperlink"/>
            <w:rFonts w:ascii="Calibri" w:hAnsi="Calibri" w:cs="Calibri"/>
            <w:lang w:eastAsia="lv-LV"/>
            <w14:ligatures w14:val="none"/>
          </w:rPr>
          <w:t>Janis.Salmins@em.gov.lv</w:t>
        </w:r>
      </w:hyperlink>
      <w:r>
        <w:rPr>
          <w:rFonts w:ascii="Calibri" w:hAnsi="Calibri" w:cs="Calibri"/>
          <w:lang w:eastAsia="lv-LV"/>
          <w14:ligatures w14:val="none"/>
        </w:rPr>
        <w:t>&gt;; Normunds Ozols &lt;</w:t>
      </w:r>
      <w:hyperlink r:id="rId49" w:history="1">
        <w:r>
          <w:rPr>
            <w:rStyle w:val="Hyperlink"/>
            <w:rFonts w:ascii="Calibri" w:hAnsi="Calibri" w:cs="Calibri"/>
            <w:lang w:eastAsia="lv-LV"/>
            <w14:ligatures w14:val="none"/>
          </w:rPr>
          <w:t>Normunds.Ozols@em.gov.lv</w:t>
        </w:r>
      </w:hyperlink>
      <w:r>
        <w:rPr>
          <w:rFonts w:ascii="Calibri" w:hAnsi="Calibri" w:cs="Calibri"/>
          <w:lang w:eastAsia="lv-LV"/>
          <w14:ligatures w14:val="none"/>
        </w:rPr>
        <w:t>&gt;; Irita Kornete-Līva &lt;</w:t>
      </w:r>
      <w:hyperlink r:id="rId50" w:history="1">
        <w:r>
          <w:rPr>
            <w:rStyle w:val="Hyperlink"/>
            <w:rFonts w:ascii="Calibri" w:hAnsi="Calibri" w:cs="Calibri"/>
            <w:lang w:eastAsia="lv-LV"/>
            <w14:ligatures w14:val="none"/>
          </w:rPr>
          <w:t>Irita.Kornete-Liva@em.gov.lv</w:t>
        </w:r>
      </w:hyperlink>
      <w:r>
        <w:rPr>
          <w:rFonts w:ascii="Calibri" w:hAnsi="Calibri" w:cs="Calibri"/>
          <w:lang w:eastAsia="lv-LV"/>
          <w14:ligatures w14:val="none"/>
        </w:rPr>
        <w:t>&gt;; 'liga.kurevska@kem.gov.lv' &lt;</w:t>
      </w:r>
      <w:hyperlink r:id="rId51" w:history="1">
        <w:r>
          <w:rPr>
            <w:rStyle w:val="Hyperlink"/>
            <w:rFonts w:ascii="Calibri" w:hAnsi="Calibri" w:cs="Calibri"/>
            <w:lang w:eastAsia="lv-LV"/>
            <w14:ligatures w14:val="none"/>
          </w:rPr>
          <w:t>liga.kurevska@kem.gov.lv</w:t>
        </w:r>
      </w:hyperlink>
      <w:r>
        <w:rPr>
          <w:rFonts w:ascii="Calibri" w:hAnsi="Calibri" w:cs="Calibri"/>
          <w:lang w:eastAsia="lv-LV"/>
          <w14:ligatures w14:val="none"/>
        </w:rPr>
        <w:t xml:space="preserve">&gt;; 'Baiba </w:t>
      </w:r>
      <w:proofErr w:type="spellStart"/>
      <w:r>
        <w:rPr>
          <w:rFonts w:ascii="Calibri" w:hAnsi="Calibri" w:cs="Calibri"/>
          <w:lang w:eastAsia="lv-LV"/>
          <w14:ligatures w14:val="none"/>
        </w:rPr>
        <w:t>Bāne</w:t>
      </w:r>
      <w:proofErr w:type="spellEnd"/>
      <w:r>
        <w:rPr>
          <w:rFonts w:ascii="Calibri" w:hAnsi="Calibri" w:cs="Calibri"/>
          <w:lang w:eastAsia="lv-LV"/>
          <w14:ligatures w14:val="none"/>
        </w:rPr>
        <w:t>' &lt;</w:t>
      </w:r>
      <w:hyperlink r:id="rId52" w:history="1">
        <w:r>
          <w:rPr>
            <w:rStyle w:val="Hyperlink"/>
            <w:rFonts w:ascii="Calibri" w:hAnsi="Calibri" w:cs="Calibri"/>
            <w:lang w:eastAsia="lv-LV"/>
            <w14:ligatures w14:val="none"/>
          </w:rPr>
          <w:t>baiba.bane@fm.gov.lv</w:t>
        </w:r>
      </w:hyperlink>
      <w:r>
        <w:rPr>
          <w:rFonts w:ascii="Calibri" w:hAnsi="Calibri" w:cs="Calibri"/>
          <w:lang w:eastAsia="lv-LV"/>
          <w14:ligatures w14:val="none"/>
        </w:rPr>
        <w:t>&gt;; 'ieva.braunfelde@fm.gov.lv' &lt;</w:t>
      </w:r>
      <w:hyperlink r:id="rId53" w:history="1">
        <w:r>
          <w:rPr>
            <w:rStyle w:val="Hyperlink"/>
            <w:rFonts w:ascii="Calibri" w:hAnsi="Calibri" w:cs="Calibri"/>
            <w:lang w:eastAsia="lv-LV"/>
            <w14:ligatures w14:val="none"/>
          </w:rPr>
          <w:t>ieva.braunfelde@fm.gov.lv</w:t>
        </w:r>
      </w:hyperlink>
      <w:r>
        <w:rPr>
          <w:rFonts w:ascii="Calibri" w:hAnsi="Calibri" w:cs="Calibri"/>
          <w:lang w:eastAsia="lv-LV"/>
          <w14:ligatures w14:val="none"/>
        </w:rPr>
        <w:t>&gt;; 'jolanta.plume@fm.gov.lv' &lt;</w:t>
      </w:r>
      <w:hyperlink r:id="rId54" w:history="1">
        <w:r>
          <w:rPr>
            <w:rStyle w:val="Hyperlink"/>
            <w:rFonts w:ascii="Calibri" w:hAnsi="Calibri" w:cs="Calibri"/>
            <w:lang w:eastAsia="lv-LV"/>
            <w14:ligatures w14:val="none"/>
          </w:rPr>
          <w:t>jolanta.plume@fm.gov.lv</w:t>
        </w:r>
      </w:hyperlink>
      <w:r>
        <w:rPr>
          <w:rFonts w:ascii="Calibri" w:hAnsi="Calibri" w:cs="Calibri"/>
          <w:lang w:eastAsia="lv-LV"/>
          <w14:ligatures w14:val="none"/>
        </w:rPr>
        <w:t>&gt;; 'Līga Kļaviņa' &lt;</w:t>
      </w:r>
      <w:hyperlink r:id="rId55" w:history="1">
        <w:r>
          <w:rPr>
            <w:rStyle w:val="Hyperlink"/>
            <w:rFonts w:ascii="Calibri" w:hAnsi="Calibri" w:cs="Calibri"/>
            <w:lang w:eastAsia="lv-LV"/>
            <w14:ligatures w14:val="none"/>
          </w:rPr>
          <w:t>liga.klavina@fm.gov.lv</w:t>
        </w:r>
      </w:hyperlink>
      <w:r>
        <w:rPr>
          <w:rFonts w:ascii="Calibri" w:hAnsi="Calibri" w:cs="Calibri"/>
          <w:lang w:eastAsia="lv-LV"/>
          <w14:ligatures w14:val="none"/>
        </w:rPr>
        <w:t>&gt;; 'armands.eberhards@fm.gov.lv' &lt;</w:t>
      </w:r>
      <w:hyperlink r:id="rId56" w:history="1">
        <w:r>
          <w:rPr>
            <w:rStyle w:val="Hyperlink"/>
            <w:rFonts w:ascii="Calibri" w:hAnsi="Calibri" w:cs="Calibri"/>
            <w:lang w:eastAsia="lv-LV"/>
            <w14:ligatures w14:val="none"/>
          </w:rPr>
          <w:t>armands.eberhards@fm.gov.lv</w:t>
        </w:r>
      </w:hyperlink>
      <w:r>
        <w:rPr>
          <w:rFonts w:ascii="Calibri" w:hAnsi="Calibri" w:cs="Calibri"/>
          <w:lang w:eastAsia="lv-LV"/>
          <w14:ligatures w14:val="none"/>
        </w:rPr>
        <w:t>&gt;; Andulis Židkovs &lt;</w:t>
      </w:r>
      <w:hyperlink r:id="rId57" w:history="1">
        <w:r>
          <w:rPr>
            <w:rStyle w:val="Hyperlink"/>
            <w:rFonts w:ascii="Calibri" w:hAnsi="Calibri" w:cs="Calibri"/>
            <w:lang w:eastAsia="lv-LV"/>
            <w14:ligatures w14:val="none"/>
          </w:rPr>
          <w:t>andulis.zidkovs@sam.gov.lv</w:t>
        </w:r>
      </w:hyperlink>
      <w:r>
        <w:rPr>
          <w:rFonts w:ascii="Calibri" w:hAnsi="Calibri" w:cs="Calibri"/>
          <w:lang w:eastAsia="lv-LV"/>
          <w14:ligatures w14:val="none"/>
        </w:rPr>
        <w:t>&gt;; Elīna Šimiņa-Neverovska &lt;</w:t>
      </w:r>
      <w:hyperlink r:id="rId58" w:history="1">
        <w:r>
          <w:rPr>
            <w:rStyle w:val="Hyperlink"/>
            <w:rFonts w:ascii="Calibri" w:hAnsi="Calibri" w:cs="Calibri"/>
            <w:lang w:eastAsia="lv-LV"/>
            <w14:ligatures w14:val="none"/>
          </w:rPr>
          <w:t>Elina.Simina-Neverovska@sam.gov.lv</w:t>
        </w:r>
      </w:hyperlink>
      <w:r>
        <w:rPr>
          <w:rFonts w:ascii="Calibri" w:hAnsi="Calibri" w:cs="Calibri"/>
          <w:lang w:eastAsia="lv-LV"/>
          <w14:ligatures w14:val="none"/>
        </w:rPr>
        <w:t>&gt;; Sergejs Lukins &lt;</w:t>
      </w:r>
      <w:hyperlink r:id="rId59" w:history="1">
        <w:r>
          <w:rPr>
            <w:rStyle w:val="Hyperlink"/>
            <w:rFonts w:ascii="Calibri" w:hAnsi="Calibri" w:cs="Calibri"/>
            <w:lang w:eastAsia="lv-LV"/>
            <w14:ligatures w14:val="none"/>
          </w:rPr>
          <w:t>Sergejs.Lukins@sam.gov.lv</w:t>
        </w:r>
      </w:hyperlink>
      <w:r>
        <w:rPr>
          <w:rFonts w:ascii="Calibri" w:hAnsi="Calibri" w:cs="Calibri"/>
          <w:lang w:eastAsia="lv-LV"/>
          <w14:ligatures w14:val="none"/>
        </w:rPr>
        <w:t>&gt;; Kristaps Zaļais &lt;</w:t>
      </w:r>
      <w:hyperlink r:id="rId60" w:history="1">
        <w:r>
          <w:rPr>
            <w:rStyle w:val="Hyperlink"/>
            <w:rFonts w:ascii="Calibri" w:hAnsi="Calibri" w:cs="Calibri"/>
            <w:lang w:eastAsia="lv-LV"/>
            <w14:ligatures w14:val="none"/>
          </w:rPr>
          <w:t>kristaps.zalais@sam.gov.lv</w:t>
        </w:r>
      </w:hyperlink>
      <w:r>
        <w:rPr>
          <w:rFonts w:ascii="Calibri" w:hAnsi="Calibri" w:cs="Calibri"/>
          <w:lang w:eastAsia="lv-LV"/>
          <w14:ligatures w14:val="none"/>
        </w:rPr>
        <w:t>&gt;; 'Tālivaldis Vectirāns' &lt;</w:t>
      </w:r>
      <w:hyperlink r:id="rId61" w:history="1">
        <w:r>
          <w:rPr>
            <w:rStyle w:val="Hyperlink"/>
            <w:rFonts w:ascii="Calibri" w:hAnsi="Calibri" w:cs="Calibri"/>
            <w:lang w:eastAsia="lv-LV"/>
            <w14:ligatures w14:val="none"/>
          </w:rPr>
          <w:t>Talivaldis.Vectirans@sam.gov.lv</w:t>
        </w:r>
      </w:hyperlink>
      <w:r>
        <w:rPr>
          <w:rFonts w:ascii="Calibri" w:hAnsi="Calibri" w:cs="Calibri"/>
          <w:lang w:eastAsia="lv-LV"/>
          <w14:ligatures w14:val="none"/>
        </w:rPr>
        <w:t>&gt;; 'ingmars.kibermanis@sam.gov.lv' &lt;</w:t>
      </w:r>
      <w:hyperlink r:id="rId62" w:history="1">
        <w:r>
          <w:rPr>
            <w:rStyle w:val="Hyperlink"/>
            <w:rFonts w:ascii="Calibri" w:hAnsi="Calibri" w:cs="Calibri"/>
            <w:lang w:eastAsia="lv-LV"/>
            <w14:ligatures w14:val="none"/>
          </w:rPr>
          <w:t>ingmars.kibermanis@sam.gov.lv</w:t>
        </w:r>
      </w:hyperlink>
      <w:r>
        <w:rPr>
          <w:rFonts w:ascii="Calibri" w:hAnsi="Calibri" w:cs="Calibri"/>
          <w:lang w:eastAsia="lv-LV"/>
          <w14:ligatures w14:val="none"/>
        </w:rPr>
        <w:t>&gt;; 'janis.kanusevskis@sam.gov.lv' &lt;</w:t>
      </w:r>
      <w:hyperlink r:id="rId63" w:history="1">
        <w:r>
          <w:rPr>
            <w:rStyle w:val="Hyperlink"/>
            <w:rFonts w:ascii="Calibri" w:hAnsi="Calibri" w:cs="Calibri"/>
            <w:lang w:eastAsia="lv-LV"/>
            <w14:ligatures w14:val="none"/>
          </w:rPr>
          <w:t>janis.kanusevskis@sam.gov.lv</w:t>
        </w:r>
      </w:hyperlink>
      <w:r>
        <w:rPr>
          <w:rFonts w:ascii="Calibri" w:hAnsi="Calibri" w:cs="Calibri"/>
          <w:lang w:eastAsia="lv-LV"/>
          <w14:ligatures w14:val="none"/>
        </w:rPr>
        <w:t>&gt;; 'aija.timofejeva@kem.gov.lv' &lt;</w:t>
      </w:r>
      <w:hyperlink r:id="rId64" w:history="1">
        <w:r>
          <w:rPr>
            <w:rStyle w:val="Hyperlink"/>
            <w:rFonts w:ascii="Calibri" w:hAnsi="Calibri" w:cs="Calibri"/>
            <w:lang w:eastAsia="lv-LV"/>
            <w14:ligatures w14:val="none"/>
          </w:rPr>
          <w:t>aija.timofejeva@kem.gov.lv</w:t>
        </w:r>
      </w:hyperlink>
      <w:r>
        <w:rPr>
          <w:rFonts w:ascii="Calibri" w:hAnsi="Calibri" w:cs="Calibri"/>
          <w:lang w:eastAsia="lv-LV"/>
          <w14:ligatures w14:val="none"/>
        </w:rPr>
        <w:t>&gt;; 'gunars.valdmanis@kem.gov.lv' &lt;</w:t>
      </w:r>
      <w:hyperlink r:id="rId65" w:history="1">
        <w:r>
          <w:rPr>
            <w:rStyle w:val="Hyperlink"/>
            <w:rFonts w:ascii="Calibri" w:hAnsi="Calibri" w:cs="Calibri"/>
            <w:lang w:eastAsia="lv-LV"/>
            <w14:ligatures w14:val="none"/>
          </w:rPr>
          <w:t>gunars.valdmanis@kem.gov.lv</w:t>
        </w:r>
      </w:hyperlink>
      <w:r>
        <w:rPr>
          <w:rFonts w:ascii="Calibri" w:hAnsi="Calibri" w:cs="Calibri"/>
          <w:lang w:eastAsia="lv-LV"/>
          <w14:ligatures w14:val="none"/>
        </w:rPr>
        <w:t>&gt;; 'Indra.Niedrite@kem.gov.lv' &lt;</w:t>
      </w:r>
      <w:hyperlink r:id="rId66" w:history="1">
        <w:r>
          <w:rPr>
            <w:rStyle w:val="Hyperlink"/>
            <w:rFonts w:ascii="Calibri" w:hAnsi="Calibri" w:cs="Calibri"/>
            <w:lang w:eastAsia="lv-LV"/>
            <w14:ligatures w14:val="none"/>
          </w:rPr>
          <w:t>Indra.Niedrite@kem.gov.lv</w:t>
        </w:r>
      </w:hyperlink>
      <w:r>
        <w:rPr>
          <w:rFonts w:ascii="Calibri" w:hAnsi="Calibri" w:cs="Calibri"/>
          <w:lang w:eastAsia="lv-LV"/>
          <w14:ligatures w14:val="none"/>
        </w:rPr>
        <w:t>&gt;; 'gatis.sniedzins@altum.lv' &lt;</w:t>
      </w:r>
      <w:hyperlink r:id="rId67" w:history="1">
        <w:r>
          <w:rPr>
            <w:rStyle w:val="Hyperlink"/>
            <w:rFonts w:ascii="Calibri" w:hAnsi="Calibri" w:cs="Calibri"/>
            <w:lang w:eastAsia="lv-LV"/>
            <w14:ligatures w14:val="none"/>
          </w:rPr>
          <w:t>gatis.sniedzins@altum.lv</w:t>
        </w:r>
      </w:hyperlink>
      <w:r>
        <w:rPr>
          <w:rFonts w:ascii="Calibri" w:hAnsi="Calibri" w:cs="Calibri"/>
          <w:lang w:eastAsia="lv-LV"/>
          <w14:ligatures w14:val="none"/>
        </w:rPr>
        <w:t>&gt;; 'Baiba.Smite-Roke@vid.gov.lv' &lt;</w:t>
      </w:r>
      <w:hyperlink r:id="rId68" w:history="1">
        <w:r>
          <w:rPr>
            <w:rStyle w:val="Hyperlink"/>
            <w:rFonts w:ascii="Calibri" w:hAnsi="Calibri" w:cs="Calibri"/>
            <w:lang w:eastAsia="lv-LV"/>
            <w14:ligatures w14:val="none"/>
          </w:rPr>
          <w:t>Baiba.Smite-Roke@vid.gov.lv</w:t>
        </w:r>
      </w:hyperlink>
      <w:r>
        <w:rPr>
          <w:rFonts w:ascii="Calibri" w:hAnsi="Calibri" w:cs="Calibri"/>
          <w:lang w:eastAsia="lv-LV"/>
          <w14:ligatures w14:val="none"/>
        </w:rPr>
        <w:t>&gt;; 'Agris.Puters@vid.gov.lv' &lt;</w:t>
      </w:r>
      <w:hyperlink r:id="rId69" w:history="1">
        <w:r>
          <w:rPr>
            <w:rStyle w:val="Hyperlink"/>
            <w:rFonts w:ascii="Calibri" w:hAnsi="Calibri" w:cs="Calibri"/>
            <w:lang w:eastAsia="lv-LV"/>
            <w14:ligatures w14:val="none"/>
          </w:rPr>
          <w:t>Agris.Puters@vid.gov.lv</w:t>
        </w:r>
      </w:hyperlink>
      <w:r>
        <w:rPr>
          <w:rFonts w:ascii="Calibri" w:hAnsi="Calibri" w:cs="Calibri"/>
          <w:lang w:eastAsia="lv-LV"/>
          <w14:ligatures w14:val="none"/>
        </w:rPr>
        <w:t>&gt;; 'Krista.Veita@vid.gov.lv' &lt;</w:t>
      </w:r>
      <w:hyperlink r:id="rId70" w:history="1">
        <w:r>
          <w:rPr>
            <w:rStyle w:val="Hyperlink"/>
            <w:rFonts w:ascii="Calibri" w:hAnsi="Calibri" w:cs="Calibri"/>
            <w:lang w:eastAsia="lv-LV"/>
            <w14:ligatures w14:val="none"/>
          </w:rPr>
          <w:t>Krista.Veita@vid.gov.lv</w:t>
        </w:r>
      </w:hyperlink>
      <w:r>
        <w:rPr>
          <w:rFonts w:ascii="Calibri" w:hAnsi="Calibri" w:cs="Calibri"/>
          <w:lang w:eastAsia="lv-LV"/>
          <w14:ligatures w14:val="none"/>
        </w:rPr>
        <w:t>&gt;; 'anita.krumina@cfla.gov.lv' &lt;</w:t>
      </w:r>
      <w:hyperlink r:id="rId71" w:history="1">
        <w:r>
          <w:rPr>
            <w:rStyle w:val="Hyperlink"/>
            <w:rFonts w:ascii="Calibri" w:hAnsi="Calibri" w:cs="Calibri"/>
            <w:lang w:eastAsia="lv-LV"/>
            <w14:ligatures w14:val="none"/>
          </w:rPr>
          <w:t>anita.krumina@cfla.gov.lv</w:t>
        </w:r>
      </w:hyperlink>
      <w:r>
        <w:rPr>
          <w:rFonts w:ascii="Calibri" w:hAnsi="Calibri" w:cs="Calibri"/>
          <w:lang w:eastAsia="lv-LV"/>
          <w14:ligatures w14:val="none"/>
        </w:rPr>
        <w:t>&gt;; 'Artis.Lapins@iub.gov.lv' &lt;</w:t>
      </w:r>
      <w:hyperlink r:id="rId72" w:history="1">
        <w:r>
          <w:rPr>
            <w:rStyle w:val="Hyperlink"/>
            <w:rFonts w:ascii="Calibri" w:hAnsi="Calibri" w:cs="Calibri"/>
            <w:lang w:eastAsia="lv-LV"/>
            <w14:ligatures w14:val="none"/>
          </w:rPr>
          <w:t>Artis.Lapins@iub.gov.lv</w:t>
        </w:r>
      </w:hyperlink>
      <w:r>
        <w:rPr>
          <w:rFonts w:ascii="Calibri" w:hAnsi="Calibri" w:cs="Calibri"/>
          <w:lang w:eastAsia="lv-LV"/>
          <w14:ligatures w14:val="none"/>
        </w:rPr>
        <w:t>&gt;; 'anita.abolina@iub.gov.lv' &lt;</w:t>
      </w:r>
      <w:hyperlink r:id="rId73" w:history="1">
        <w:r>
          <w:rPr>
            <w:rStyle w:val="Hyperlink"/>
            <w:rFonts w:ascii="Calibri" w:hAnsi="Calibri" w:cs="Calibri"/>
            <w:lang w:eastAsia="lv-LV"/>
            <w14:ligatures w14:val="none"/>
          </w:rPr>
          <w:t>anita.abolina@iub.gov.lv</w:t>
        </w:r>
      </w:hyperlink>
      <w:r>
        <w:rPr>
          <w:rFonts w:ascii="Calibri" w:hAnsi="Calibri" w:cs="Calibri"/>
          <w:lang w:eastAsia="lv-LV"/>
          <w14:ligatures w14:val="none"/>
        </w:rPr>
        <w:t>&gt;; 'ieva.veja@fm.gov.lv' &lt;</w:t>
      </w:r>
      <w:hyperlink r:id="rId74" w:history="1">
        <w:r>
          <w:rPr>
            <w:rStyle w:val="Hyperlink"/>
            <w:rFonts w:ascii="Calibri" w:hAnsi="Calibri" w:cs="Calibri"/>
            <w:lang w:eastAsia="lv-LV"/>
            <w14:ligatures w14:val="none"/>
          </w:rPr>
          <w:t>ieva.veja@fm.gov.lv</w:t>
        </w:r>
      </w:hyperlink>
      <w:r>
        <w:rPr>
          <w:rFonts w:ascii="Calibri" w:hAnsi="Calibri" w:cs="Calibri"/>
          <w:lang w:eastAsia="lv-LV"/>
          <w14:ligatures w14:val="none"/>
        </w:rPr>
        <w:t>&gt;; 'gunita.galauska@fm.gov.lv' &lt;</w:t>
      </w:r>
      <w:hyperlink r:id="rId75" w:history="1">
        <w:r>
          <w:rPr>
            <w:rStyle w:val="Hyperlink"/>
            <w:rFonts w:ascii="Calibri" w:hAnsi="Calibri" w:cs="Calibri"/>
            <w:lang w:eastAsia="lv-LV"/>
            <w14:ligatures w14:val="none"/>
          </w:rPr>
          <w:t>gunita.galauska@fm.gov.lv</w:t>
        </w:r>
      </w:hyperlink>
      <w:r>
        <w:rPr>
          <w:rFonts w:ascii="Calibri" w:hAnsi="Calibri" w:cs="Calibri"/>
          <w:lang w:eastAsia="lv-LV"/>
          <w14:ligatures w14:val="none"/>
        </w:rPr>
        <w:t>&gt;; 'Valentina.Amare@sam.gov.lv' &lt;</w:t>
      </w:r>
      <w:hyperlink r:id="rId76" w:history="1">
        <w:r>
          <w:rPr>
            <w:rStyle w:val="Hyperlink"/>
            <w:rFonts w:ascii="Calibri" w:hAnsi="Calibri" w:cs="Calibri"/>
            <w:lang w:eastAsia="lv-LV"/>
            <w14:ligatures w14:val="none"/>
          </w:rPr>
          <w:t>Valentina.Amare@sam.gov.lv</w:t>
        </w:r>
      </w:hyperlink>
      <w:r>
        <w:rPr>
          <w:rFonts w:ascii="Calibri" w:hAnsi="Calibri" w:cs="Calibri"/>
          <w:lang w:eastAsia="lv-LV"/>
          <w14:ligatures w14:val="none"/>
        </w:rPr>
        <w:t>&gt;; 'olga.sanda.jurca@fm.gov.lv' &lt;</w:t>
      </w:r>
      <w:hyperlink r:id="rId77" w:history="1">
        <w:r>
          <w:rPr>
            <w:rStyle w:val="Hyperlink"/>
            <w:rFonts w:ascii="Calibri" w:hAnsi="Calibri" w:cs="Calibri"/>
            <w:lang w:eastAsia="lv-LV"/>
            <w14:ligatures w14:val="none"/>
          </w:rPr>
          <w:t>olga.sanda.jurca@fm.gov.lv</w:t>
        </w:r>
      </w:hyperlink>
      <w:r>
        <w:rPr>
          <w:rFonts w:ascii="Calibri" w:hAnsi="Calibri" w:cs="Calibri"/>
          <w:lang w:eastAsia="lv-LV"/>
          <w14:ligatures w14:val="none"/>
        </w:rPr>
        <w:t>&gt;; 'Ilze.Jankova@vid.gov.lv' &lt;</w:t>
      </w:r>
      <w:hyperlink r:id="rId78" w:history="1">
        <w:r>
          <w:rPr>
            <w:rStyle w:val="Hyperlink"/>
            <w:rFonts w:ascii="Calibri" w:hAnsi="Calibri" w:cs="Calibri"/>
            <w:lang w:eastAsia="lv-LV"/>
            <w14:ligatures w14:val="none"/>
          </w:rPr>
          <w:t>Ilze.Jankova@vid.gov.lv</w:t>
        </w:r>
      </w:hyperlink>
      <w:r>
        <w:rPr>
          <w:rFonts w:ascii="Calibri" w:hAnsi="Calibri" w:cs="Calibri"/>
          <w:lang w:eastAsia="lv-LV"/>
          <w14:ligatures w14:val="none"/>
        </w:rPr>
        <w:t>&gt;</w:t>
      </w:r>
      <w:r>
        <w:rPr>
          <w:rFonts w:ascii="Calibri" w:hAnsi="Calibri" w:cs="Calibri"/>
          <w:lang w:eastAsia="lv-LV"/>
          <w14:ligatures w14:val="none"/>
        </w:rPr>
        <w:br/>
      </w:r>
      <w:proofErr w:type="spellStart"/>
      <w:r>
        <w:rPr>
          <w:rFonts w:ascii="Calibri" w:hAnsi="Calibri" w:cs="Calibri"/>
          <w:b/>
          <w:bCs/>
          <w:lang w:eastAsia="lv-LV"/>
          <w14:ligatures w14:val="none"/>
        </w:rPr>
        <w:t>Subject</w:t>
      </w:r>
      <w:proofErr w:type="spellEnd"/>
      <w:r>
        <w:rPr>
          <w:rFonts w:ascii="Calibri" w:hAnsi="Calibri" w:cs="Calibri"/>
          <w:b/>
          <w:bCs/>
          <w:lang w:eastAsia="lv-LV"/>
          <w14:ligatures w14:val="none"/>
        </w:rPr>
        <w:t>:</w:t>
      </w:r>
      <w:r>
        <w:rPr>
          <w:rFonts w:ascii="Calibri" w:hAnsi="Calibri" w:cs="Calibri"/>
          <w:lang w:eastAsia="lv-LV"/>
          <w14:ligatures w14:val="none"/>
        </w:rPr>
        <w:t xml:space="preserve"> FW: par MK atbildes vēstules projektu Saeimas Tautsaimniecības, agrārās, vides un reģionālās politikas komisijai (TAP Nr. 26-UZ-192)</w:t>
      </w:r>
    </w:p>
    <w:p w14:paraId="37A62205" w14:textId="77777777" w:rsidR="008C0E9E" w:rsidRDefault="008C0E9E" w:rsidP="008C0E9E"/>
    <w:p w14:paraId="7B73EEDB" w14:textId="77777777" w:rsidR="008C0E9E" w:rsidRDefault="008C0E9E" w:rsidP="008C0E9E">
      <w:pPr>
        <w:rPr>
          <w:sz w:val="24"/>
          <w:szCs w:val="24"/>
        </w:rPr>
      </w:pPr>
      <w:r>
        <w:rPr>
          <w:sz w:val="24"/>
          <w:szCs w:val="24"/>
        </w:rPr>
        <w:t>Labdien!</w:t>
      </w:r>
    </w:p>
    <w:p w14:paraId="299F4DFB" w14:textId="77777777" w:rsidR="008C0E9E" w:rsidRDefault="008C0E9E" w:rsidP="008C0E9E">
      <w:pPr>
        <w:rPr>
          <w:sz w:val="24"/>
          <w:szCs w:val="24"/>
        </w:rPr>
      </w:pPr>
    </w:p>
    <w:p w14:paraId="5F7F6AED" w14:textId="77777777" w:rsidR="008C0E9E" w:rsidRDefault="008C0E9E" w:rsidP="008C0E9E">
      <w:pPr>
        <w:rPr>
          <w:sz w:val="24"/>
          <w:szCs w:val="24"/>
        </w:rPr>
      </w:pPr>
      <w:r>
        <w:rPr>
          <w:sz w:val="24"/>
          <w:szCs w:val="24"/>
        </w:rPr>
        <w:t>Paldies par Jūsu atsūtītajiem papildinājumiem un precizējumiem MK atbildes vēstules projektam! Pielikumā nosūtu saskaņošanai precizēto vēstules projektu.</w:t>
      </w:r>
    </w:p>
    <w:p w14:paraId="3635F0A6" w14:textId="77777777" w:rsidR="008C0E9E" w:rsidRDefault="008C0E9E" w:rsidP="008C0E9E">
      <w:pPr>
        <w:rPr>
          <w:sz w:val="24"/>
          <w:szCs w:val="24"/>
        </w:rPr>
      </w:pPr>
    </w:p>
    <w:p w14:paraId="4E5DCF05" w14:textId="77777777" w:rsidR="008C0E9E" w:rsidRDefault="008C0E9E" w:rsidP="008C0E9E">
      <w:pPr>
        <w:rPr>
          <w:sz w:val="24"/>
          <w:szCs w:val="24"/>
        </w:rPr>
      </w:pPr>
      <w:r>
        <w:rPr>
          <w:sz w:val="24"/>
          <w:szCs w:val="24"/>
        </w:rPr>
        <w:t xml:space="preserve">Lūdzam saskaņojumu vai precizējumus un papildinājumus, ja gadījumā tādi ir, atsūtīt </w:t>
      </w:r>
      <w:r>
        <w:rPr>
          <w:b/>
          <w:bCs/>
          <w:sz w:val="24"/>
          <w:szCs w:val="24"/>
        </w:rPr>
        <w:t xml:space="preserve">līdz 7.maija </w:t>
      </w:r>
      <w:r>
        <w:rPr>
          <w:sz w:val="24"/>
          <w:szCs w:val="24"/>
        </w:rPr>
        <w:t xml:space="preserve">dienas beigām uz e-pastu </w:t>
      </w:r>
      <w:hyperlink r:id="rId79" w:history="1">
        <w:r>
          <w:rPr>
            <w:rStyle w:val="Hyperlink"/>
            <w:sz w:val="24"/>
            <w:szCs w:val="24"/>
          </w:rPr>
          <w:t>Agnese.Rozkalne@em.gov.lv</w:t>
        </w:r>
      </w:hyperlink>
      <w:r>
        <w:rPr>
          <w:sz w:val="24"/>
          <w:szCs w:val="24"/>
        </w:rPr>
        <w:t>.</w:t>
      </w:r>
    </w:p>
    <w:p w14:paraId="7FDBCDED" w14:textId="77777777" w:rsidR="008C0E9E" w:rsidRDefault="008C0E9E" w:rsidP="008C0E9E">
      <w:pPr>
        <w:rPr>
          <w:sz w:val="24"/>
          <w:szCs w:val="24"/>
        </w:rPr>
      </w:pPr>
    </w:p>
    <w:p w14:paraId="2E77F882" w14:textId="77777777" w:rsidR="008C0E9E" w:rsidRDefault="008C0E9E" w:rsidP="008C0E9E">
      <w:pPr>
        <w:rPr>
          <w:sz w:val="24"/>
          <w:szCs w:val="24"/>
        </w:rPr>
      </w:pPr>
    </w:p>
    <w:p w14:paraId="4B854CFF" w14:textId="77777777" w:rsidR="008C0E9E" w:rsidRDefault="008C0E9E" w:rsidP="008C0E9E">
      <w:pPr>
        <w:rPr>
          <w:sz w:val="24"/>
          <w:szCs w:val="24"/>
        </w:rPr>
      </w:pPr>
      <w:r>
        <w:rPr>
          <w:sz w:val="24"/>
          <w:szCs w:val="24"/>
        </w:rPr>
        <w:t>Papildus informēju, ka informatīvais ziņojums “Par Tuvo Austrumu konflikta saasināšanās ietekmi uz Latvijas tautsaimniecību. Scenāriji un rīcības virzieni” (26-TA-754) ir vairākkārt izskatīts Sadarbības padomē. Nav plānots tuvākajā laikā to izskatīt MK sēdē.</w:t>
      </w:r>
    </w:p>
    <w:p w14:paraId="53E7AE33" w14:textId="77777777" w:rsidR="008C0E9E" w:rsidRDefault="008C0E9E" w:rsidP="008C0E9E">
      <w:pPr>
        <w:rPr>
          <w:sz w:val="24"/>
          <w:szCs w:val="24"/>
        </w:rPr>
      </w:pPr>
    </w:p>
    <w:p w14:paraId="7A12B304" w14:textId="77777777" w:rsidR="008C0E9E" w:rsidRDefault="008C0E9E" w:rsidP="008C0E9E">
      <w:pPr>
        <w:rPr>
          <w:sz w:val="24"/>
          <w:szCs w:val="24"/>
        </w:rPr>
      </w:pPr>
    </w:p>
    <w:p w14:paraId="3A6A8E26" w14:textId="77777777" w:rsidR="008C0E9E" w:rsidRDefault="008C0E9E" w:rsidP="008C0E9E">
      <w:pPr>
        <w:rPr>
          <w:sz w:val="24"/>
          <w:szCs w:val="24"/>
        </w:rPr>
      </w:pPr>
      <w:r>
        <w:rPr>
          <w:sz w:val="24"/>
          <w:szCs w:val="24"/>
        </w:rPr>
        <w:t>Ar cieņu</w:t>
      </w:r>
    </w:p>
    <w:p w14:paraId="24DC1EA6" w14:textId="77777777" w:rsidR="008C0E9E" w:rsidRDefault="008C0E9E" w:rsidP="008C0E9E">
      <w:pPr>
        <w:rPr>
          <w:sz w:val="24"/>
          <w:szCs w:val="24"/>
        </w:rPr>
      </w:pPr>
    </w:p>
    <w:tbl>
      <w:tblPr>
        <w:tblW w:w="7655" w:type="dxa"/>
        <w:shd w:val="clear" w:color="auto" w:fill="FFFFFF"/>
        <w:tblCellMar>
          <w:left w:w="0" w:type="dxa"/>
          <w:right w:w="0" w:type="dxa"/>
        </w:tblCellMar>
        <w:tblLook w:val="04A0" w:firstRow="1" w:lastRow="0" w:firstColumn="1" w:lastColumn="0" w:noHBand="0" w:noVBand="1"/>
      </w:tblPr>
      <w:tblGrid>
        <w:gridCol w:w="3030"/>
        <w:gridCol w:w="4625"/>
      </w:tblGrid>
      <w:tr w:rsidR="008C0E9E" w14:paraId="462AAD19" w14:textId="77777777">
        <w:tc>
          <w:tcPr>
            <w:tcW w:w="3000" w:type="dxa"/>
            <w:shd w:val="clear" w:color="auto" w:fill="FFFFFF"/>
            <w:tcMar>
              <w:top w:w="45" w:type="dxa"/>
              <w:left w:w="75" w:type="dxa"/>
              <w:bottom w:w="45" w:type="dxa"/>
              <w:right w:w="75" w:type="dxa"/>
            </w:tcMar>
          </w:tcPr>
          <w:p w14:paraId="2B908DCA" w14:textId="710E2396" w:rsidR="008C0E9E" w:rsidRDefault="008C0E9E">
            <w:pPr>
              <w:spacing w:line="252" w:lineRule="auto"/>
              <w:rPr>
                <w:rFonts w:ascii="Open Sans" w:hAnsi="Open Sans" w:cs="Open Sans"/>
                <w:color w:val="383838"/>
                <w:spacing w:val="6"/>
                <w:sz w:val="20"/>
                <w:szCs w:val="20"/>
                <w:lang w:eastAsia="lv-LV"/>
                <w14:ligatures w14:val="none"/>
              </w:rPr>
            </w:pPr>
            <w:r>
              <w:rPr>
                <w:rFonts w:ascii="Open Sans" w:hAnsi="Open Sans" w:cs="Open Sans"/>
                <w:noProof/>
                <w:color w:val="383838"/>
                <w:spacing w:val="6"/>
                <w:sz w:val="20"/>
                <w:szCs w:val="20"/>
                <w:lang w:eastAsia="lv-LV"/>
                <w14:ligatures w14:val="none"/>
              </w:rPr>
              <w:drawing>
                <wp:inline distT="0" distB="0" distL="0" distR="0" wp14:anchorId="633F9426" wp14:editId="24E14483">
                  <wp:extent cx="1303020" cy="998220"/>
                  <wp:effectExtent l="0" t="0" r="0" b="0"/>
                  <wp:docPr id="171567750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303020" cy="998220"/>
                          </a:xfrm>
                          <a:prstGeom prst="rect">
                            <a:avLst/>
                          </a:prstGeom>
                          <a:noFill/>
                          <a:ln>
                            <a:noFill/>
                          </a:ln>
                        </pic:spPr>
                      </pic:pic>
                    </a:graphicData>
                  </a:graphic>
                </wp:inline>
              </w:drawing>
            </w:r>
          </w:p>
          <w:p w14:paraId="639C3CCC" w14:textId="77777777" w:rsidR="008C0E9E" w:rsidRDefault="008C0E9E">
            <w:pPr>
              <w:spacing w:line="252" w:lineRule="auto"/>
              <w:rPr>
                <w:rFonts w:ascii="Open Sans" w:hAnsi="Open Sans" w:cs="Open Sans"/>
                <w:color w:val="383838"/>
                <w:spacing w:val="6"/>
                <w:sz w:val="20"/>
                <w:szCs w:val="20"/>
                <w:lang w:eastAsia="lv-LV"/>
                <w14:ligatures w14:val="none"/>
              </w:rPr>
            </w:pPr>
          </w:p>
          <w:p w14:paraId="7BD543B5" w14:textId="1BBF8999" w:rsidR="008C0E9E" w:rsidRDefault="008C0E9E">
            <w:pPr>
              <w:spacing w:line="252" w:lineRule="auto"/>
              <w:rPr>
                <w:rFonts w:ascii="Open Sans" w:hAnsi="Open Sans" w:cs="Open Sans"/>
                <w:color w:val="383838"/>
                <w:spacing w:val="6"/>
                <w:sz w:val="20"/>
                <w:szCs w:val="20"/>
                <w:lang w:eastAsia="lv-LV"/>
                <w14:ligatures w14:val="none"/>
              </w:rPr>
            </w:pPr>
            <w:r>
              <w:rPr>
                <w:rFonts w:ascii="Calibri" w:hAnsi="Calibri" w:cs="Calibri"/>
                <w:noProof/>
                <w:color w:val="000000"/>
                <w:lang w:eastAsia="lv-LV"/>
                <w14:ligatures w14:val="none"/>
              </w:rPr>
              <w:drawing>
                <wp:inline distT="0" distB="0" distL="0" distR="0" wp14:anchorId="192351D2" wp14:editId="606848D9">
                  <wp:extent cx="1821180" cy="388620"/>
                  <wp:effectExtent l="0" t="0" r="7620" b="0"/>
                  <wp:docPr id="77374135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821180" cy="388620"/>
                          </a:xfrm>
                          <a:prstGeom prst="rect">
                            <a:avLst/>
                          </a:prstGeom>
                          <a:noFill/>
                          <a:ln>
                            <a:noFill/>
                          </a:ln>
                        </pic:spPr>
                      </pic:pic>
                    </a:graphicData>
                  </a:graphic>
                </wp:inline>
              </w:drawing>
            </w:r>
          </w:p>
        </w:tc>
        <w:tc>
          <w:tcPr>
            <w:tcW w:w="4655" w:type="dxa"/>
            <w:shd w:val="clear" w:color="auto" w:fill="FFFFFF"/>
            <w:tcMar>
              <w:top w:w="45" w:type="dxa"/>
              <w:left w:w="75" w:type="dxa"/>
              <w:bottom w:w="45" w:type="dxa"/>
              <w:right w:w="75" w:type="dxa"/>
            </w:tcMar>
          </w:tcPr>
          <w:p w14:paraId="3F9382A5" w14:textId="77777777" w:rsidR="008C0E9E" w:rsidRDefault="008C0E9E">
            <w:pPr>
              <w:spacing w:line="252" w:lineRule="auto"/>
              <w:rPr>
                <w:rFonts w:ascii="Verdana" w:hAnsi="Verdana"/>
                <w:b/>
                <w:bCs/>
                <w:color w:val="00859B"/>
                <w:sz w:val="18"/>
                <w:szCs w:val="18"/>
                <w:lang w:eastAsia="lv-LV"/>
                <w14:ligatures w14:val="none"/>
              </w:rPr>
            </w:pPr>
          </w:p>
          <w:p w14:paraId="1907D294" w14:textId="77777777" w:rsidR="008C0E9E" w:rsidRDefault="008C0E9E">
            <w:pPr>
              <w:spacing w:line="252" w:lineRule="auto"/>
              <w:rPr>
                <w:rFonts w:ascii="Verdana" w:hAnsi="Verdana"/>
                <w:b/>
                <w:bCs/>
                <w:color w:val="00859B"/>
                <w:sz w:val="18"/>
                <w:szCs w:val="18"/>
                <w:lang w:eastAsia="lv-LV"/>
                <w14:ligatures w14:val="none"/>
              </w:rPr>
            </w:pPr>
            <w:r>
              <w:rPr>
                <w:rFonts w:ascii="Verdana" w:hAnsi="Verdana"/>
                <w:b/>
                <w:bCs/>
                <w:color w:val="00859B"/>
                <w:sz w:val="18"/>
                <w:szCs w:val="18"/>
                <w:lang w:eastAsia="lv-LV"/>
                <w14:ligatures w14:val="none"/>
              </w:rPr>
              <w:t>AGNESE ROŽKALNE</w:t>
            </w:r>
          </w:p>
          <w:p w14:paraId="5C263B0D" w14:textId="77777777" w:rsidR="008C0E9E" w:rsidRDefault="008C0E9E">
            <w:pPr>
              <w:spacing w:line="252" w:lineRule="auto"/>
              <w:rPr>
                <w:rFonts w:ascii="Verdana" w:hAnsi="Verdana"/>
                <w:sz w:val="18"/>
                <w:szCs w:val="18"/>
                <w:lang w:eastAsia="lv-LV"/>
                <w14:ligatures w14:val="none"/>
              </w:rPr>
            </w:pPr>
            <w:r>
              <w:rPr>
                <w:rFonts w:ascii="Verdana" w:hAnsi="Verdana"/>
                <w:color w:val="000000"/>
                <w:sz w:val="18"/>
                <w:szCs w:val="18"/>
                <w:lang w:eastAsia="lv-LV"/>
                <w14:ligatures w14:val="none"/>
              </w:rPr>
              <w:t>Ekonomikas ministrija</w:t>
            </w:r>
          </w:p>
          <w:p w14:paraId="41B43FE8" w14:textId="77777777" w:rsidR="008C0E9E" w:rsidRDefault="008C0E9E">
            <w:pPr>
              <w:spacing w:line="252" w:lineRule="auto"/>
              <w:rPr>
                <w:rFonts w:ascii="Verdana" w:hAnsi="Verdana"/>
                <w:sz w:val="18"/>
                <w:szCs w:val="18"/>
                <w:lang w:eastAsia="lv-LV"/>
                <w14:ligatures w14:val="none"/>
              </w:rPr>
            </w:pPr>
            <w:r>
              <w:rPr>
                <w:rFonts w:ascii="Verdana" w:hAnsi="Verdana"/>
                <w:color w:val="000000"/>
                <w:sz w:val="18"/>
                <w:szCs w:val="18"/>
                <w:lang w:eastAsia="lv-LV"/>
                <w14:ligatures w14:val="none"/>
              </w:rPr>
              <w:t>Analītikas dienests</w:t>
            </w:r>
          </w:p>
          <w:p w14:paraId="3B048D7C" w14:textId="77777777" w:rsidR="008C0E9E" w:rsidRDefault="008C0E9E">
            <w:pPr>
              <w:spacing w:line="252" w:lineRule="auto"/>
              <w:rPr>
                <w:rFonts w:ascii="Verdana" w:hAnsi="Verdana"/>
                <w:sz w:val="18"/>
                <w:szCs w:val="18"/>
                <w:lang w:eastAsia="lv-LV"/>
                <w14:ligatures w14:val="none"/>
              </w:rPr>
            </w:pPr>
            <w:r>
              <w:rPr>
                <w:rFonts w:ascii="Verdana" w:hAnsi="Verdana"/>
                <w:color w:val="000000"/>
                <w:sz w:val="18"/>
                <w:szCs w:val="18"/>
                <w:lang w:eastAsia="lv-LV"/>
                <w14:ligatures w14:val="none"/>
              </w:rPr>
              <w:t>+371 67013117</w:t>
            </w:r>
          </w:p>
          <w:p w14:paraId="38B49E98" w14:textId="77777777" w:rsidR="008C0E9E" w:rsidRDefault="008C0E9E">
            <w:pPr>
              <w:spacing w:line="252" w:lineRule="auto"/>
              <w:rPr>
                <w:rFonts w:ascii="Calibri" w:hAnsi="Calibri" w:cs="Calibri"/>
                <w:lang w:eastAsia="lv-LV"/>
                <w14:ligatures w14:val="none"/>
              </w:rPr>
            </w:pPr>
            <w:hyperlink r:id="rId80" w:history="1">
              <w:r>
                <w:rPr>
                  <w:rStyle w:val="Hyperlink"/>
                  <w:rFonts w:ascii="Verdana" w:hAnsi="Verdana"/>
                  <w:color w:val="0563C1"/>
                  <w:sz w:val="18"/>
                  <w:szCs w:val="18"/>
                  <w:lang w:eastAsia="lv-LV"/>
                  <w14:ligatures w14:val="none"/>
                </w:rPr>
                <w:t>Agnese.Rozkalne@em.gov.lv</w:t>
              </w:r>
            </w:hyperlink>
          </w:p>
          <w:p w14:paraId="0435112D" w14:textId="77777777" w:rsidR="008C0E9E" w:rsidRDefault="008C0E9E">
            <w:pPr>
              <w:spacing w:line="252" w:lineRule="auto"/>
              <w:rPr>
                <w:rFonts w:ascii="Verdana" w:hAnsi="Verdana"/>
                <w:sz w:val="18"/>
                <w:szCs w:val="18"/>
                <w:lang w:eastAsia="lv-LV"/>
                <w14:ligatures w14:val="none"/>
              </w:rPr>
            </w:pPr>
          </w:p>
          <w:p w14:paraId="02E0AAAB" w14:textId="77777777" w:rsidR="008C0E9E" w:rsidRDefault="008C0E9E">
            <w:pPr>
              <w:spacing w:line="252" w:lineRule="auto"/>
              <w:ind w:left="69" w:hanging="69"/>
              <w:rPr>
                <w:rFonts w:ascii="Calibri" w:hAnsi="Calibri" w:cs="Calibri"/>
                <w:lang w:eastAsia="lv-LV"/>
                <w14:ligatures w14:val="none"/>
              </w:rPr>
            </w:pPr>
            <w:r>
              <w:rPr>
                <w:rFonts w:ascii="Verdana" w:hAnsi="Verdana"/>
                <w:b/>
                <w:bCs/>
                <w:color w:val="00859B"/>
                <w:sz w:val="18"/>
                <w:szCs w:val="18"/>
                <w:lang w:eastAsia="lv-LV"/>
                <w14:ligatures w14:val="none"/>
              </w:rPr>
              <w:t>EKONOMIKAS MINISTRIJA</w:t>
            </w:r>
          </w:p>
          <w:p w14:paraId="000001E5" w14:textId="77777777" w:rsidR="008C0E9E" w:rsidRDefault="008C0E9E">
            <w:pPr>
              <w:spacing w:line="252" w:lineRule="auto"/>
              <w:rPr>
                <w:rFonts w:ascii="Verdana" w:hAnsi="Verdana"/>
                <w:sz w:val="18"/>
                <w:szCs w:val="18"/>
                <w:lang w:eastAsia="lv-LV"/>
                <w14:ligatures w14:val="none"/>
              </w:rPr>
            </w:pPr>
            <w:r>
              <w:rPr>
                <w:rFonts w:ascii="Verdana" w:hAnsi="Verdana"/>
                <w:color w:val="000000"/>
                <w:sz w:val="18"/>
                <w:szCs w:val="18"/>
                <w:lang w:eastAsia="lv-LV"/>
                <w14:ligatures w14:val="none"/>
              </w:rPr>
              <w:t>Brīvības iela 55, Rīga, LV-1519, Latvija</w:t>
            </w:r>
          </w:p>
          <w:p w14:paraId="1B556245" w14:textId="77777777" w:rsidR="008C0E9E" w:rsidRDefault="008C0E9E">
            <w:pPr>
              <w:spacing w:line="252" w:lineRule="auto"/>
              <w:rPr>
                <w:rFonts w:ascii="Calibri" w:hAnsi="Calibri" w:cs="Calibri"/>
                <w:u w:val="single"/>
                <w:lang w:eastAsia="lv-LV"/>
                <w14:ligatures w14:val="none"/>
              </w:rPr>
            </w:pPr>
            <w:hyperlink r:id="rId81" w:history="1">
              <w:r>
                <w:rPr>
                  <w:rStyle w:val="Hyperlink"/>
                  <w:rFonts w:ascii="Verdana" w:hAnsi="Verdana"/>
                  <w:color w:val="0563C1"/>
                  <w:sz w:val="18"/>
                  <w:szCs w:val="18"/>
                  <w:lang w:eastAsia="lv-LV"/>
                  <w14:ligatures w14:val="none"/>
                </w:rPr>
                <w:t>pasts@em.gov.lv</w:t>
              </w:r>
            </w:hyperlink>
            <w:r>
              <w:rPr>
                <w:rFonts w:ascii="Verdana" w:hAnsi="Verdana"/>
                <w:color w:val="0563C1"/>
                <w:sz w:val="18"/>
                <w:szCs w:val="18"/>
                <w:u w:val="single"/>
                <w:lang w:eastAsia="lv-LV"/>
                <w14:ligatures w14:val="none"/>
              </w:rPr>
              <w:t>,</w:t>
            </w:r>
            <w:r>
              <w:rPr>
                <w:rFonts w:ascii="Verdana" w:hAnsi="Verdana"/>
                <w:color w:val="000000"/>
                <w:sz w:val="18"/>
                <w:szCs w:val="18"/>
                <w:lang w:eastAsia="lv-LV"/>
                <w14:ligatures w14:val="none"/>
              </w:rPr>
              <w:t xml:space="preserve">  </w:t>
            </w:r>
            <w:hyperlink r:id="rId82" w:history="1">
              <w:r>
                <w:rPr>
                  <w:rStyle w:val="Hyperlink"/>
                  <w:rFonts w:ascii="Verdana" w:hAnsi="Verdana"/>
                  <w:color w:val="0563C1"/>
                  <w:sz w:val="18"/>
                  <w:szCs w:val="18"/>
                  <w:lang w:eastAsia="lv-LV"/>
                  <w14:ligatures w14:val="none"/>
                </w:rPr>
                <w:t>www.em.gov.lv</w:t>
              </w:r>
            </w:hyperlink>
          </w:p>
          <w:p w14:paraId="35A7C4C2" w14:textId="77777777" w:rsidR="008C0E9E" w:rsidRDefault="008C0E9E">
            <w:pPr>
              <w:spacing w:line="252" w:lineRule="auto"/>
              <w:rPr>
                <w:rFonts w:ascii="Verdana" w:hAnsi="Verdana"/>
                <w:b/>
                <w:bCs/>
                <w:color w:val="00859B"/>
                <w:sz w:val="18"/>
                <w:szCs w:val="18"/>
                <w:lang w:eastAsia="lv-LV"/>
                <w14:ligatures w14:val="none"/>
              </w:rPr>
            </w:pPr>
          </w:p>
          <w:p w14:paraId="00340B61" w14:textId="77777777" w:rsidR="008C0E9E" w:rsidRDefault="008C0E9E">
            <w:pPr>
              <w:spacing w:line="252" w:lineRule="auto"/>
              <w:rPr>
                <w:rFonts w:ascii="Verdana" w:hAnsi="Verdana"/>
                <w:b/>
                <w:bCs/>
                <w:color w:val="00859B"/>
                <w:sz w:val="18"/>
                <w:szCs w:val="18"/>
                <w:u w:val="single"/>
                <w:lang w:eastAsia="lv-LV"/>
                <w14:ligatures w14:val="none"/>
              </w:rPr>
            </w:pPr>
          </w:p>
          <w:p w14:paraId="67A52934" w14:textId="77777777" w:rsidR="008C0E9E" w:rsidRDefault="008C0E9E">
            <w:pPr>
              <w:spacing w:line="252" w:lineRule="auto"/>
              <w:rPr>
                <w:rFonts w:ascii="Verdana" w:hAnsi="Verdana"/>
                <w:b/>
                <w:bCs/>
                <w:color w:val="00859B"/>
                <w:sz w:val="18"/>
                <w:szCs w:val="18"/>
                <w:u w:val="single"/>
                <w:lang w:eastAsia="lv-LV"/>
                <w14:ligatures w14:val="none"/>
              </w:rPr>
            </w:pPr>
          </w:p>
        </w:tc>
      </w:tr>
    </w:tbl>
    <w:p w14:paraId="6E3F6DF3" w14:textId="77777777" w:rsidR="008C0E9E" w:rsidRDefault="008C0E9E" w:rsidP="008C0E9E">
      <w:pPr>
        <w:rPr>
          <w:sz w:val="24"/>
          <w:szCs w:val="24"/>
          <w:lang w:eastAsia="lv-LV"/>
        </w:rPr>
      </w:pPr>
    </w:p>
    <w:p w14:paraId="1269E343" w14:textId="77777777" w:rsidR="008C0E9E" w:rsidRDefault="008C0E9E" w:rsidP="008C0E9E">
      <w:pPr>
        <w:rPr>
          <w:sz w:val="24"/>
          <w:szCs w:val="24"/>
        </w:rPr>
      </w:pPr>
    </w:p>
    <w:p w14:paraId="03404F0B" w14:textId="77777777" w:rsidR="008C0E9E" w:rsidRDefault="008C0E9E" w:rsidP="008C0E9E">
      <w:pPr>
        <w:outlineLvl w:val="0"/>
        <w:rPr>
          <w:rFonts w:ascii="Calibri" w:hAnsi="Calibri" w:cs="Calibri"/>
          <w:lang w:eastAsia="lv-LV"/>
          <w14:ligatures w14:val="none"/>
        </w:rPr>
      </w:pPr>
      <w:r>
        <w:rPr>
          <w:rFonts w:ascii="Calibri" w:hAnsi="Calibri" w:cs="Calibri"/>
          <w:b/>
          <w:bCs/>
          <w:lang w:val="en-US" w:eastAsia="lv-LV"/>
          <w14:ligatures w14:val="none"/>
        </w:rPr>
        <w:t>From:</w:t>
      </w:r>
      <w:r>
        <w:rPr>
          <w:rFonts w:ascii="Calibri" w:hAnsi="Calibri" w:cs="Calibri"/>
          <w:lang w:val="en-US" w:eastAsia="lv-LV"/>
          <w14:ligatures w14:val="none"/>
        </w:rPr>
        <w:t xml:space="preserve"> Pasts &lt;</w:t>
      </w:r>
      <w:hyperlink r:id="rId83" w:history="1">
        <w:r>
          <w:rPr>
            <w:rStyle w:val="Hyperlink"/>
            <w:rFonts w:ascii="Calibri" w:hAnsi="Calibri" w:cs="Calibri"/>
            <w:lang w:val="en-US" w:eastAsia="lv-LV"/>
            <w14:ligatures w14:val="none"/>
          </w:rPr>
          <w:t>Pasts@em.gov.lv</w:t>
        </w:r>
      </w:hyperlink>
      <w:r>
        <w:rPr>
          <w:rFonts w:ascii="Calibri" w:hAnsi="Calibri" w:cs="Calibri"/>
          <w:lang w:val="en-US" w:eastAsia="lv-LV"/>
          <w14:ligatures w14:val="none"/>
        </w:rPr>
        <w:t xml:space="preserve">&gt; </w:t>
      </w:r>
      <w:r>
        <w:rPr>
          <w:rFonts w:ascii="Calibri" w:hAnsi="Calibri" w:cs="Calibri"/>
          <w:lang w:val="en-US" w:eastAsia="lv-LV"/>
          <w14:ligatures w14:val="none"/>
        </w:rPr>
        <w:br/>
      </w:r>
      <w:r>
        <w:rPr>
          <w:rFonts w:ascii="Calibri" w:hAnsi="Calibri" w:cs="Calibri"/>
          <w:b/>
          <w:bCs/>
          <w:lang w:val="en-US" w:eastAsia="lv-LV"/>
          <w14:ligatures w14:val="none"/>
        </w:rPr>
        <w:t>Sent:</w:t>
      </w:r>
      <w:r>
        <w:rPr>
          <w:rFonts w:ascii="Calibri" w:hAnsi="Calibri" w:cs="Calibri"/>
          <w:lang w:val="en-US" w:eastAsia="lv-LV"/>
          <w14:ligatures w14:val="none"/>
        </w:rPr>
        <w:t xml:space="preserve"> Wednesday, April 15, 2026 4:29 PM</w:t>
      </w:r>
      <w:r>
        <w:rPr>
          <w:rFonts w:ascii="Calibri" w:hAnsi="Calibri" w:cs="Calibri"/>
          <w:lang w:val="en-US" w:eastAsia="lv-LV"/>
          <w14:ligatures w14:val="none"/>
        </w:rPr>
        <w:br/>
      </w:r>
      <w:r>
        <w:rPr>
          <w:rFonts w:ascii="Calibri" w:hAnsi="Calibri" w:cs="Calibri"/>
          <w:b/>
          <w:bCs/>
          <w:lang w:val="en-US" w:eastAsia="lv-LV"/>
          <w14:ligatures w14:val="none"/>
        </w:rPr>
        <w:t>To:</w:t>
      </w:r>
      <w:r>
        <w:rPr>
          <w:rFonts w:ascii="Calibri" w:hAnsi="Calibri" w:cs="Calibri"/>
          <w:lang w:val="en-US" w:eastAsia="lv-LV"/>
          <w14:ligatures w14:val="none"/>
        </w:rPr>
        <w:t xml:space="preserve"> </w:t>
      </w:r>
      <w:hyperlink r:id="rId84" w:history="1">
        <w:r>
          <w:rPr>
            <w:rStyle w:val="Hyperlink"/>
            <w:rFonts w:ascii="Calibri" w:hAnsi="Calibri" w:cs="Calibri"/>
            <w:lang w:val="en-US" w:eastAsia="lv-LV"/>
            <w14:ligatures w14:val="none"/>
          </w:rPr>
          <w:t>pasts@kem.gov.lv</w:t>
        </w:r>
      </w:hyperlink>
      <w:r>
        <w:rPr>
          <w:rFonts w:ascii="Calibri" w:hAnsi="Calibri" w:cs="Calibri"/>
          <w:lang w:val="en-US" w:eastAsia="lv-LV"/>
          <w14:ligatures w14:val="none"/>
        </w:rPr>
        <w:t xml:space="preserve">; </w:t>
      </w:r>
      <w:hyperlink r:id="rId85" w:history="1">
        <w:r>
          <w:rPr>
            <w:rStyle w:val="Hyperlink"/>
            <w:rFonts w:ascii="Calibri" w:hAnsi="Calibri" w:cs="Calibri"/>
            <w:lang w:val="en-US" w:eastAsia="lv-LV"/>
            <w14:ligatures w14:val="none"/>
          </w:rPr>
          <w:t>pasts@fm.gov.lv</w:t>
        </w:r>
      </w:hyperlink>
      <w:r>
        <w:rPr>
          <w:rFonts w:ascii="Calibri" w:hAnsi="Calibri" w:cs="Calibri"/>
          <w:lang w:val="en-US" w:eastAsia="lv-LV"/>
          <w14:ligatures w14:val="none"/>
        </w:rPr>
        <w:t xml:space="preserve">; </w:t>
      </w:r>
      <w:hyperlink r:id="rId86" w:history="1">
        <w:r>
          <w:rPr>
            <w:rStyle w:val="Hyperlink"/>
            <w:rFonts w:ascii="Calibri" w:hAnsi="Calibri" w:cs="Calibri"/>
            <w:lang w:val="en-US" w:eastAsia="lv-LV"/>
            <w14:ligatures w14:val="none"/>
          </w:rPr>
          <w:t>lm@lm.gov.lv</w:t>
        </w:r>
      </w:hyperlink>
      <w:r>
        <w:rPr>
          <w:rFonts w:ascii="Calibri" w:hAnsi="Calibri" w:cs="Calibri"/>
          <w:lang w:val="en-US" w:eastAsia="lv-LV"/>
          <w14:ligatures w14:val="none"/>
        </w:rPr>
        <w:t xml:space="preserve">; </w:t>
      </w:r>
      <w:hyperlink r:id="rId87" w:history="1">
        <w:r>
          <w:rPr>
            <w:rStyle w:val="Hyperlink"/>
            <w:rFonts w:ascii="Calibri" w:hAnsi="Calibri" w:cs="Calibri"/>
            <w:lang w:val="en-US" w:eastAsia="lv-LV"/>
            <w14:ligatures w14:val="none"/>
          </w:rPr>
          <w:t>satiksmes.ministrija@sam.gov.lv</w:t>
        </w:r>
      </w:hyperlink>
      <w:r>
        <w:rPr>
          <w:rFonts w:ascii="Calibri" w:hAnsi="Calibri" w:cs="Calibri"/>
          <w:lang w:val="en-US" w:eastAsia="lv-LV"/>
          <w14:ligatures w14:val="none"/>
        </w:rPr>
        <w:t xml:space="preserve">; </w:t>
      </w:r>
      <w:hyperlink r:id="rId88" w:history="1">
        <w:r>
          <w:rPr>
            <w:rStyle w:val="Hyperlink"/>
            <w:rFonts w:ascii="Calibri" w:hAnsi="Calibri" w:cs="Calibri"/>
            <w:lang w:val="en-US" w:eastAsia="lv-LV"/>
            <w14:ligatures w14:val="none"/>
          </w:rPr>
          <w:t>altum@altum.lv</w:t>
        </w:r>
      </w:hyperlink>
      <w:r>
        <w:rPr>
          <w:rFonts w:ascii="Calibri" w:hAnsi="Calibri" w:cs="Calibri"/>
          <w:lang w:val="en-US" w:eastAsia="lv-LV"/>
          <w14:ligatures w14:val="none"/>
        </w:rPr>
        <w:t xml:space="preserve">; </w:t>
      </w:r>
      <w:hyperlink r:id="rId89" w:history="1">
        <w:r>
          <w:rPr>
            <w:rStyle w:val="Hyperlink"/>
            <w:rFonts w:ascii="Calibri" w:hAnsi="Calibri" w:cs="Calibri"/>
            <w:lang w:val="en-US" w:eastAsia="lv-LV"/>
            <w14:ligatures w14:val="none"/>
          </w:rPr>
          <w:t>vid@vid.gov.lv</w:t>
        </w:r>
      </w:hyperlink>
      <w:r>
        <w:rPr>
          <w:rFonts w:ascii="Calibri" w:hAnsi="Calibri" w:cs="Calibri"/>
          <w:lang w:val="en-US" w:eastAsia="lv-LV"/>
          <w14:ligatures w14:val="none"/>
        </w:rPr>
        <w:br/>
      </w:r>
      <w:r>
        <w:rPr>
          <w:rFonts w:ascii="Calibri" w:hAnsi="Calibri" w:cs="Calibri"/>
          <w:b/>
          <w:bCs/>
          <w:lang w:val="en-US" w:eastAsia="lv-LV"/>
          <w14:ligatures w14:val="none"/>
        </w:rPr>
        <w:t>Cc:</w:t>
      </w:r>
      <w:r>
        <w:rPr>
          <w:rFonts w:ascii="Calibri" w:hAnsi="Calibri" w:cs="Calibri"/>
          <w:lang w:val="en-US" w:eastAsia="lv-LV"/>
          <w14:ligatures w14:val="none"/>
        </w:rPr>
        <w:t xml:space="preserve"> Agnese Rožkalne &lt;</w:t>
      </w:r>
      <w:hyperlink r:id="rId90" w:history="1">
        <w:r>
          <w:rPr>
            <w:rStyle w:val="Hyperlink"/>
            <w:rFonts w:ascii="Calibri" w:hAnsi="Calibri" w:cs="Calibri"/>
            <w:lang w:val="en-US" w:eastAsia="lv-LV"/>
            <w14:ligatures w14:val="none"/>
          </w:rPr>
          <w:t>Agnese.Rozkalne@em.gov.lv</w:t>
        </w:r>
      </w:hyperlink>
      <w:r>
        <w:rPr>
          <w:rFonts w:ascii="Calibri" w:hAnsi="Calibri" w:cs="Calibri"/>
          <w:lang w:val="en-US" w:eastAsia="lv-LV"/>
          <w14:ligatures w14:val="none"/>
        </w:rPr>
        <w:t xml:space="preserve">&gt;; </w:t>
      </w:r>
      <w:hyperlink r:id="rId91" w:history="1">
        <w:r>
          <w:rPr>
            <w:rStyle w:val="Hyperlink"/>
            <w:rFonts w:ascii="Calibri" w:hAnsi="Calibri" w:cs="Calibri"/>
            <w:lang w:val="en-US" w:eastAsia="lv-LV"/>
            <w14:ligatures w14:val="none"/>
          </w:rPr>
          <w:t>liga.rozentale@kem.gov.lv</w:t>
        </w:r>
      </w:hyperlink>
      <w:r>
        <w:rPr>
          <w:rFonts w:ascii="Calibri" w:hAnsi="Calibri" w:cs="Calibri"/>
          <w:lang w:val="en-US" w:eastAsia="lv-LV"/>
          <w14:ligatures w14:val="none"/>
        </w:rPr>
        <w:t xml:space="preserve">; </w:t>
      </w:r>
      <w:hyperlink r:id="rId92" w:history="1">
        <w:r>
          <w:rPr>
            <w:rStyle w:val="Hyperlink"/>
            <w:rFonts w:ascii="Calibri" w:hAnsi="Calibri" w:cs="Calibri"/>
            <w:lang w:val="en-US" w:eastAsia="lv-LV"/>
            <w14:ligatures w14:val="none"/>
          </w:rPr>
          <w:t>liga.kurevska@kem.gov.lv</w:t>
        </w:r>
      </w:hyperlink>
      <w:r>
        <w:rPr>
          <w:rFonts w:ascii="Calibri" w:hAnsi="Calibri" w:cs="Calibri"/>
          <w:lang w:val="en-US" w:eastAsia="lv-LV"/>
          <w14:ligatures w14:val="none"/>
        </w:rPr>
        <w:t xml:space="preserve">; </w:t>
      </w:r>
      <w:hyperlink r:id="rId93" w:history="1">
        <w:r>
          <w:rPr>
            <w:rStyle w:val="Hyperlink"/>
            <w:rFonts w:ascii="Calibri" w:hAnsi="Calibri" w:cs="Calibri"/>
            <w:lang w:val="en-US" w:eastAsia="lv-LV"/>
            <w14:ligatures w14:val="none"/>
          </w:rPr>
          <w:t>aija.timofejeva@kem.gov.lv</w:t>
        </w:r>
      </w:hyperlink>
      <w:r>
        <w:rPr>
          <w:rFonts w:ascii="Calibri" w:hAnsi="Calibri" w:cs="Calibri"/>
          <w:lang w:val="en-US" w:eastAsia="lv-LV"/>
          <w14:ligatures w14:val="none"/>
        </w:rPr>
        <w:t xml:space="preserve">; </w:t>
      </w:r>
      <w:hyperlink r:id="rId94" w:history="1">
        <w:r>
          <w:rPr>
            <w:rStyle w:val="Hyperlink"/>
            <w:rFonts w:ascii="Calibri" w:hAnsi="Calibri" w:cs="Calibri"/>
            <w:lang w:val="en-US" w:eastAsia="lv-LV"/>
            <w14:ligatures w14:val="none"/>
          </w:rPr>
          <w:t>gunars.valdmanis@kem.gov.lv</w:t>
        </w:r>
      </w:hyperlink>
      <w:r>
        <w:rPr>
          <w:rFonts w:ascii="Calibri" w:hAnsi="Calibri" w:cs="Calibri"/>
          <w:lang w:val="en-US" w:eastAsia="lv-LV"/>
          <w14:ligatures w14:val="none"/>
        </w:rPr>
        <w:t xml:space="preserve">; </w:t>
      </w:r>
      <w:hyperlink r:id="rId95" w:history="1">
        <w:r>
          <w:rPr>
            <w:rStyle w:val="Hyperlink"/>
            <w:rFonts w:ascii="Calibri" w:hAnsi="Calibri" w:cs="Calibri"/>
            <w:lang w:val="en-US" w:eastAsia="lv-LV"/>
            <w14:ligatures w14:val="none"/>
          </w:rPr>
          <w:t>Indra.Niedrite@kem.gov.lv</w:t>
        </w:r>
      </w:hyperlink>
      <w:r>
        <w:rPr>
          <w:rFonts w:ascii="Calibri" w:hAnsi="Calibri" w:cs="Calibri"/>
          <w:lang w:val="en-US" w:eastAsia="lv-LV"/>
          <w14:ligatures w14:val="none"/>
        </w:rPr>
        <w:t xml:space="preserve">; Baiba </w:t>
      </w:r>
      <w:proofErr w:type="spellStart"/>
      <w:r>
        <w:rPr>
          <w:rFonts w:ascii="Calibri" w:hAnsi="Calibri" w:cs="Calibri"/>
          <w:lang w:val="en-US" w:eastAsia="lv-LV"/>
          <w14:ligatures w14:val="none"/>
        </w:rPr>
        <w:t>Bāne</w:t>
      </w:r>
      <w:proofErr w:type="spellEnd"/>
      <w:r>
        <w:rPr>
          <w:rFonts w:ascii="Calibri" w:hAnsi="Calibri" w:cs="Calibri"/>
          <w:lang w:val="en-US" w:eastAsia="lv-LV"/>
          <w14:ligatures w14:val="none"/>
        </w:rPr>
        <w:t xml:space="preserve"> &lt;</w:t>
      </w:r>
      <w:hyperlink r:id="rId96" w:history="1">
        <w:r>
          <w:rPr>
            <w:rStyle w:val="Hyperlink"/>
            <w:rFonts w:ascii="Calibri" w:hAnsi="Calibri" w:cs="Calibri"/>
            <w:lang w:val="en-US" w:eastAsia="lv-LV"/>
            <w14:ligatures w14:val="none"/>
          </w:rPr>
          <w:t>baiba.bane@fm.gov.lv</w:t>
        </w:r>
      </w:hyperlink>
      <w:r>
        <w:rPr>
          <w:rFonts w:ascii="Calibri" w:hAnsi="Calibri" w:cs="Calibri"/>
          <w:lang w:val="en-US" w:eastAsia="lv-LV"/>
          <w14:ligatures w14:val="none"/>
        </w:rPr>
        <w:t xml:space="preserve">&gt;; </w:t>
      </w:r>
      <w:hyperlink r:id="rId97" w:history="1">
        <w:r>
          <w:rPr>
            <w:rStyle w:val="Hyperlink"/>
            <w:rFonts w:ascii="Calibri" w:hAnsi="Calibri" w:cs="Calibri"/>
            <w:lang w:val="en-US" w:eastAsia="lv-LV"/>
            <w14:ligatures w14:val="none"/>
          </w:rPr>
          <w:t>anita.kalnina@kem.gov.lv</w:t>
        </w:r>
      </w:hyperlink>
      <w:r>
        <w:rPr>
          <w:rFonts w:ascii="Calibri" w:hAnsi="Calibri" w:cs="Calibri"/>
          <w:lang w:val="en-US" w:eastAsia="lv-LV"/>
          <w14:ligatures w14:val="none"/>
        </w:rPr>
        <w:t xml:space="preserve">; </w:t>
      </w:r>
      <w:hyperlink r:id="rId98" w:history="1">
        <w:r>
          <w:rPr>
            <w:rStyle w:val="Hyperlink"/>
            <w:rFonts w:ascii="Calibri" w:hAnsi="Calibri" w:cs="Calibri"/>
            <w:lang w:val="en-US" w:eastAsia="lv-LV"/>
            <w14:ligatures w14:val="none"/>
          </w:rPr>
          <w:t>ieva.braunfelde@fm.gov.lv</w:t>
        </w:r>
      </w:hyperlink>
      <w:r>
        <w:rPr>
          <w:rFonts w:ascii="Calibri" w:hAnsi="Calibri" w:cs="Calibri"/>
          <w:lang w:val="en-US" w:eastAsia="lv-LV"/>
          <w14:ligatures w14:val="none"/>
        </w:rPr>
        <w:t xml:space="preserve">; </w:t>
      </w:r>
      <w:hyperlink r:id="rId99" w:history="1">
        <w:r>
          <w:rPr>
            <w:rStyle w:val="Hyperlink"/>
            <w:rFonts w:ascii="Calibri" w:hAnsi="Calibri" w:cs="Calibri"/>
            <w:lang w:val="en-US" w:eastAsia="lv-LV"/>
            <w14:ligatures w14:val="none"/>
          </w:rPr>
          <w:t>jolanta.plume@fm.gov.lv</w:t>
        </w:r>
      </w:hyperlink>
      <w:r>
        <w:rPr>
          <w:rFonts w:ascii="Calibri" w:hAnsi="Calibri" w:cs="Calibri"/>
          <w:lang w:val="en-US" w:eastAsia="lv-LV"/>
          <w14:ligatures w14:val="none"/>
        </w:rPr>
        <w:t xml:space="preserve">; Līga </w:t>
      </w:r>
      <w:proofErr w:type="spellStart"/>
      <w:r>
        <w:rPr>
          <w:rFonts w:ascii="Calibri" w:hAnsi="Calibri" w:cs="Calibri"/>
          <w:lang w:val="en-US" w:eastAsia="lv-LV"/>
          <w14:ligatures w14:val="none"/>
        </w:rPr>
        <w:t>Kļaviņa</w:t>
      </w:r>
      <w:proofErr w:type="spellEnd"/>
      <w:r>
        <w:rPr>
          <w:rFonts w:ascii="Calibri" w:hAnsi="Calibri" w:cs="Calibri"/>
          <w:lang w:val="en-US" w:eastAsia="lv-LV"/>
          <w14:ligatures w14:val="none"/>
        </w:rPr>
        <w:t xml:space="preserve"> &lt;</w:t>
      </w:r>
      <w:hyperlink r:id="rId100" w:history="1">
        <w:r>
          <w:rPr>
            <w:rStyle w:val="Hyperlink"/>
            <w:rFonts w:ascii="Calibri" w:hAnsi="Calibri" w:cs="Calibri"/>
            <w:lang w:val="en-US" w:eastAsia="lv-LV"/>
            <w14:ligatures w14:val="none"/>
          </w:rPr>
          <w:t>liga.klavina@fm.gov.lv</w:t>
        </w:r>
      </w:hyperlink>
      <w:r>
        <w:rPr>
          <w:rFonts w:ascii="Calibri" w:hAnsi="Calibri" w:cs="Calibri"/>
          <w:lang w:val="en-US" w:eastAsia="lv-LV"/>
          <w14:ligatures w14:val="none"/>
        </w:rPr>
        <w:t xml:space="preserve">&gt;; </w:t>
      </w:r>
      <w:hyperlink r:id="rId101" w:history="1">
        <w:r>
          <w:rPr>
            <w:rStyle w:val="Hyperlink"/>
            <w:rFonts w:ascii="Calibri" w:hAnsi="Calibri" w:cs="Calibri"/>
            <w:lang w:val="en-US" w:eastAsia="lv-LV"/>
            <w14:ligatures w14:val="none"/>
          </w:rPr>
          <w:t>armands.eberhards@fm.gov.lv</w:t>
        </w:r>
      </w:hyperlink>
      <w:r>
        <w:rPr>
          <w:rFonts w:ascii="Calibri" w:hAnsi="Calibri" w:cs="Calibri"/>
          <w:lang w:val="en-US" w:eastAsia="lv-LV"/>
          <w14:ligatures w14:val="none"/>
        </w:rPr>
        <w:t xml:space="preserve">; </w:t>
      </w:r>
      <w:hyperlink r:id="rId102" w:history="1">
        <w:r>
          <w:rPr>
            <w:rStyle w:val="Hyperlink"/>
            <w:rFonts w:ascii="Calibri" w:hAnsi="Calibri" w:cs="Calibri"/>
            <w:lang w:val="en-US" w:eastAsia="lv-LV"/>
            <w14:ligatures w14:val="none"/>
          </w:rPr>
          <w:t>ilmars.snucins@fm.gov.lv</w:t>
        </w:r>
      </w:hyperlink>
      <w:r>
        <w:rPr>
          <w:rFonts w:ascii="Calibri" w:hAnsi="Calibri" w:cs="Calibri"/>
          <w:lang w:val="en-US" w:eastAsia="lv-LV"/>
          <w14:ligatures w14:val="none"/>
        </w:rPr>
        <w:t xml:space="preserve">; </w:t>
      </w:r>
      <w:hyperlink r:id="rId103" w:history="1">
        <w:r>
          <w:rPr>
            <w:rStyle w:val="Hyperlink"/>
            <w:rFonts w:ascii="Calibri" w:hAnsi="Calibri" w:cs="Calibri"/>
            <w:lang w:eastAsia="lv-LV"/>
            <w14:ligatures w14:val="none"/>
          </w:rPr>
          <w:t>Ingus.Alliks@lm.gov.lv</w:t>
        </w:r>
      </w:hyperlink>
      <w:r>
        <w:rPr>
          <w:rFonts w:ascii="Calibri" w:hAnsi="Calibri" w:cs="Calibri"/>
          <w:lang w:eastAsia="lv-LV"/>
          <w14:ligatures w14:val="none"/>
        </w:rPr>
        <w:t xml:space="preserve">; </w:t>
      </w:r>
      <w:hyperlink r:id="rId104" w:history="1">
        <w:r>
          <w:rPr>
            <w:rStyle w:val="Hyperlink"/>
            <w:rFonts w:ascii="Calibri" w:hAnsi="Calibri" w:cs="Calibri"/>
            <w:lang w:eastAsia="lv-LV"/>
            <w14:ligatures w14:val="none"/>
          </w:rPr>
          <w:t>Diana.Jakaite@lm.gov.lv</w:t>
        </w:r>
      </w:hyperlink>
      <w:r>
        <w:rPr>
          <w:rFonts w:ascii="Calibri" w:hAnsi="Calibri" w:cs="Calibri"/>
          <w:lang w:eastAsia="lv-LV"/>
          <w14:ligatures w14:val="none"/>
        </w:rPr>
        <w:t xml:space="preserve">; </w:t>
      </w:r>
      <w:hyperlink r:id="rId105" w:history="1">
        <w:r>
          <w:rPr>
            <w:rStyle w:val="Hyperlink"/>
            <w:rFonts w:ascii="Calibri" w:hAnsi="Calibri" w:cs="Calibri"/>
            <w:lang w:eastAsia="lv-LV"/>
            <w14:ligatures w14:val="none"/>
          </w:rPr>
          <w:t>Sanita.Vasiljeva@lm.gov.lv</w:t>
        </w:r>
      </w:hyperlink>
      <w:r>
        <w:rPr>
          <w:rFonts w:ascii="Calibri" w:hAnsi="Calibri" w:cs="Calibri"/>
          <w:lang w:eastAsia="lv-LV"/>
          <w14:ligatures w14:val="none"/>
        </w:rPr>
        <w:t>; Andulis Židkovs &lt;</w:t>
      </w:r>
      <w:hyperlink r:id="rId106" w:history="1">
        <w:r>
          <w:rPr>
            <w:rStyle w:val="Hyperlink"/>
            <w:rFonts w:ascii="Calibri" w:hAnsi="Calibri" w:cs="Calibri"/>
            <w:lang w:eastAsia="lv-LV"/>
            <w14:ligatures w14:val="none"/>
          </w:rPr>
          <w:t>andulis.zidkovs@sam.gov.lv</w:t>
        </w:r>
      </w:hyperlink>
      <w:r>
        <w:rPr>
          <w:rFonts w:ascii="Calibri" w:hAnsi="Calibri" w:cs="Calibri"/>
          <w:lang w:eastAsia="lv-LV"/>
          <w14:ligatures w14:val="none"/>
        </w:rPr>
        <w:t xml:space="preserve">&gt;; </w:t>
      </w:r>
      <w:hyperlink r:id="rId107" w:history="1">
        <w:r>
          <w:rPr>
            <w:rStyle w:val="Hyperlink"/>
            <w:rFonts w:ascii="Calibri" w:hAnsi="Calibri" w:cs="Calibri"/>
            <w:lang w:eastAsia="lv-LV"/>
            <w14:ligatures w14:val="none"/>
          </w:rPr>
          <w:t>Elina.Simina-Neverovska@sam.gov.lv</w:t>
        </w:r>
      </w:hyperlink>
      <w:r>
        <w:rPr>
          <w:rFonts w:ascii="Calibri" w:hAnsi="Calibri" w:cs="Calibri"/>
          <w:lang w:eastAsia="lv-LV"/>
          <w14:ligatures w14:val="none"/>
        </w:rPr>
        <w:t xml:space="preserve">; </w:t>
      </w:r>
      <w:hyperlink r:id="rId108" w:history="1">
        <w:r>
          <w:rPr>
            <w:rStyle w:val="Hyperlink"/>
            <w:rFonts w:ascii="Calibri" w:hAnsi="Calibri" w:cs="Calibri"/>
            <w:lang w:eastAsia="lv-LV"/>
            <w14:ligatures w14:val="none"/>
          </w:rPr>
          <w:t>sergejs.lukins@sam.gov.lv</w:t>
        </w:r>
      </w:hyperlink>
      <w:r>
        <w:rPr>
          <w:rFonts w:ascii="Calibri" w:hAnsi="Calibri" w:cs="Calibri"/>
          <w:lang w:eastAsia="lv-LV"/>
          <w14:ligatures w14:val="none"/>
        </w:rPr>
        <w:t xml:space="preserve">; </w:t>
      </w:r>
      <w:hyperlink r:id="rId109" w:history="1">
        <w:r>
          <w:rPr>
            <w:rStyle w:val="Hyperlink"/>
            <w:rFonts w:ascii="Calibri" w:hAnsi="Calibri" w:cs="Calibri"/>
            <w:lang w:eastAsia="lv-LV"/>
            <w14:ligatures w14:val="none"/>
          </w:rPr>
          <w:t>ginta.veipa@sam.gov.lv</w:t>
        </w:r>
      </w:hyperlink>
      <w:r>
        <w:rPr>
          <w:rFonts w:ascii="Calibri" w:hAnsi="Calibri" w:cs="Calibri"/>
          <w:lang w:eastAsia="lv-LV"/>
          <w14:ligatures w14:val="none"/>
        </w:rPr>
        <w:t xml:space="preserve">; </w:t>
      </w:r>
      <w:hyperlink r:id="rId110" w:history="1">
        <w:r>
          <w:rPr>
            <w:rStyle w:val="Hyperlink"/>
            <w:rFonts w:ascii="Calibri" w:hAnsi="Calibri" w:cs="Calibri"/>
            <w:lang w:eastAsia="lv-LV"/>
            <w14:ligatures w14:val="none"/>
          </w:rPr>
          <w:t>talivaldis.vectirans@sam.gov.lv</w:t>
        </w:r>
      </w:hyperlink>
      <w:r>
        <w:rPr>
          <w:rFonts w:ascii="Calibri" w:hAnsi="Calibri" w:cs="Calibri"/>
          <w:lang w:eastAsia="lv-LV"/>
          <w14:ligatures w14:val="none"/>
        </w:rPr>
        <w:t xml:space="preserve">; </w:t>
      </w:r>
      <w:hyperlink r:id="rId111" w:history="1">
        <w:r>
          <w:rPr>
            <w:rStyle w:val="Hyperlink"/>
            <w:rFonts w:ascii="Calibri" w:hAnsi="Calibri" w:cs="Calibri"/>
            <w:lang w:eastAsia="lv-LV"/>
            <w14:ligatures w14:val="none"/>
          </w:rPr>
          <w:t>ingmars.kibermanis@sam.gov.lv</w:t>
        </w:r>
      </w:hyperlink>
      <w:r>
        <w:rPr>
          <w:rFonts w:ascii="Calibri" w:hAnsi="Calibri" w:cs="Calibri"/>
          <w:lang w:eastAsia="lv-LV"/>
          <w14:ligatures w14:val="none"/>
        </w:rPr>
        <w:t xml:space="preserve">; </w:t>
      </w:r>
      <w:hyperlink r:id="rId112" w:history="1">
        <w:r>
          <w:rPr>
            <w:rStyle w:val="Hyperlink"/>
            <w:rFonts w:ascii="Calibri" w:hAnsi="Calibri" w:cs="Calibri"/>
            <w:lang w:eastAsia="lv-LV"/>
            <w14:ligatures w14:val="none"/>
          </w:rPr>
          <w:t>janis.kanusevskis@sam.gov.lv</w:t>
        </w:r>
      </w:hyperlink>
      <w:r>
        <w:rPr>
          <w:rFonts w:ascii="Calibri" w:hAnsi="Calibri" w:cs="Calibri"/>
          <w:lang w:eastAsia="lv-LV"/>
          <w14:ligatures w14:val="none"/>
        </w:rPr>
        <w:t xml:space="preserve">; </w:t>
      </w:r>
      <w:hyperlink r:id="rId113" w:history="1">
        <w:r>
          <w:rPr>
            <w:rStyle w:val="Hyperlink"/>
            <w:rFonts w:ascii="Calibri" w:hAnsi="Calibri" w:cs="Calibri"/>
            <w:lang w:eastAsia="lv-LV"/>
            <w14:ligatures w14:val="none"/>
          </w:rPr>
          <w:t>Baiba.Smite-Roke@vid.gov.lv</w:t>
        </w:r>
      </w:hyperlink>
      <w:r>
        <w:rPr>
          <w:rFonts w:ascii="Calibri" w:hAnsi="Calibri" w:cs="Calibri"/>
          <w:lang w:eastAsia="lv-LV"/>
          <w14:ligatures w14:val="none"/>
        </w:rPr>
        <w:t xml:space="preserve">; </w:t>
      </w:r>
      <w:hyperlink r:id="rId114" w:history="1">
        <w:r>
          <w:rPr>
            <w:rStyle w:val="Hyperlink"/>
            <w:rFonts w:ascii="Calibri" w:hAnsi="Calibri" w:cs="Calibri"/>
            <w:lang w:eastAsia="lv-LV"/>
            <w14:ligatures w14:val="none"/>
          </w:rPr>
          <w:t>tatjana.jacuka@fm.gov.lv</w:t>
        </w:r>
      </w:hyperlink>
      <w:r>
        <w:rPr>
          <w:rFonts w:ascii="Calibri" w:hAnsi="Calibri" w:cs="Calibri"/>
          <w:lang w:eastAsia="lv-LV"/>
          <w14:ligatures w14:val="none"/>
        </w:rPr>
        <w:t xml:space="preserve">; </w:t>
      </w:r>
      <w:hyperlink r:id="rId115" w:history="1">
        <w:r>
          <w:rPr>
            <w:rStyle w:val="Hyperlink"/>
            <w:rFonts w:ascii="Calibri" w:hAnsi="Calibri" w:cs="Calibri"/>
            <w:lang w:eastAsia="lv-LV"/>
            <w14:ligatures w14:val="none"/>
          </w:rPr>
          <w:t>ilze.abolina@fm.gov.lv</w:t>
        </w:r>
      </w:hyperlink>
      <w:r>
        <w:rPr>
          <w:rFonts w:ascii="Calibri" w:hAnsi="Calibri" w:cs="Calibri"/>
          <w:lang w:eastAsia="lv-LV"/>
          <w14:ligatures w14:val="none"/>
        </w:rPr>
        <w:t xml:space="preserve">; </w:t>
      </w:r>
      <w:hyperlink r:id="rId116" w:history="1">
        <w:r>
          <w:rPr>
            <w:rStyle w:val="Hyperlink"/>
            <w:rFonts w:ascii="Calibri" w:hAnsi="Calibri" w:cs="Calibri"/>
            <w:lang w:eastAsia="lv-LV"/>
            <w14:ligatures w14:val="none"/>
          </w:rPr>
          <w:t>liene.buldere@fm.gov.lv</w:t>
        </w:r>
      </w:hyperlink>
      <w:r>
        <w:rPr>
          <w:rFonts w:ascii="Calibri" w:hAnsi="Calibri" w:cs="Calibri"/>
          <w:lang w:eastAsia="lv-LV"/>
          <w14:ligatures w14:val="none"/>
        </w:rPr>
        <w:t xml:space="preserve">; </w:t>
      </w:r>
      <w:hyperlink r:id="rId117" w:history="1">
        <w:r>
          <w:rPr>
            <w:rStyle w:val="Hyperlink"/>
            <w:rFonts w:ascii="Calibri" w:hAnsi="Calibri" w:cs="Calibri"/>
            <w:lang w:eastAsia="lv-LV"/>
            <w14:ligatures w14:val="none"/>
          </w:rPr>
          <w:t>Agris.Puters@vid.gov.lv</w:t>
        </w:r>
      </w:hyperlink>
      <w:r>
        <w:rPr>
          <w:rFonts w:ascii="Calibri" w:hAnsi="Calibri" w:cs="Calibri"/>
          <w:lang w:eastAsia="lv-LV"/>
          <w14:ligatures w14:val="none"/>
        </w:rPr>
        <w:t xml:space="preserve">; </w:t>
      </w:r>
      <w:hyperlink r:id="rId118" w:history="1">
        <w:r>
          <w:rPr>
            <w:rStyle w:val="Hyperlink"/>
            <w:rFonts w:ascii="Calibri" w:hAnsi="Calibri" w:cs="Calibri"/>
            <w:lang w:eastAsia="lv-LV"/>
            <w14:ligatures w14:val="none"/>
          </w:rPr>
          <w:t>gatis.sniedzins@altum.lv</w:t>
        </w:r>
      </w:hyperlink>
      <w:r>
        <w:rPr>
          <w:rFonts w:ascii="Calibri" w:hAnsi="Calibri" w:cs="Calibri"/>
          <w:lang w:eastAsia="lv-LV"/>
          <w14:ligatures w14:val="none"/>
        </w:rPr>
        <w:t xml:space="preserve">; </w:t>
      </w:r>
      <w:hyperlink r:id="rId119" w:history="1">
        <w:r>
          <w:rPr>
            <w:rStyle w:val="Hyperlink"/>
            <w:rFonts w:ascii="Calibri" w:hAnsi="Calibri" w:cs="Calibri"/>
            <w:lang w:eastAsia="lv-LV"/>
            <w14:ligatures w14:val="none"/>
          </w:rPr>
          <w:t>Krista.Veita@vid.gov.lv</w:t>
        </w:r>
      </w:hyperlink>
      <w:r>
        <w:rPr>
          <w:rFonts w:ascii="Calibri" w:hAnsi="Calibri" w:cs="Calibri"/>
          <w:lang w:eastAsia="lv-LV"/>
          <w14:ligatures w14:val="none"/>
        </w:rPr>
        <w:t xml:space="preserve">; </w:t>
      </w:r>
      <w:hyperlink r:id="rId120" w:history="1">
        <w:r>
          <w:rPr>
            <w:rStyle w:val="Hyperlink"/>
            <w:rFonts w:ascii="Calibri" w:hAnsi="Calibri" w:cs="Calibri"/>
            <w:lang w:eastAsia="lv-LV"/>
            <w14:ligatures w14:val="none"/>
          </w:rPr>
          <w:t>ieva.mazuika@fm.gov.lv</w:t>
        </w:r>
      </w:hyperlink>
      <w:r>
        <w:rPr>
          <w:rFonts w:ascii="Calibri" w:hAnsi="Calibri" w:cs="Calibri"/>
          <w:lang w:eastAsia="lv-LV"/>
          <w14:ligatures w14:val="none"/>
        </w:rPr>
        <w:t xml:space="preserve">; </w:t>
      </w:r>
      <w:hyperlink r:id="rId121" w:history="1">
        <w:r>
          <w:rPr>
            <w:rStyle w:val="Hyperlink"/>
            <w:rFonts w:ascii="Calibri" w:hAnsi="Calibri" w:cs="Calibri"/>
            <w:lang w:eastAsia="lv-LV"/>
            <w14:ligatures w14:val="none"/>
          </w:rPr>
          <w:t>gunita.galauska@fm.gov.lv</w:t>
        </w:r>
      </w:hyperlink>
      <w:r>
        <w:rPr>
          <w:rFonts w:ascii="Calibri" w:hAnsi="Calibri" w:cs="Calibri"/>
          <w:lang w:eastAsia="lv-LV"/>
          <w14:ligatures w14:val="none"/>
        </w:rPr>
        <w:t xml:space="preserve">; </w:t>
      </w:r>
      <w:hyperlink r:id="rId122" w:history="1">
        <w:r>
          <w:rPr>
            <w:rStyle w:val="Hyperlink"/>
            <w:rFonts w:ascii="Calibri" w:hAnsi="Calibri" w:cs="Calibri"/>
            <w:lang w:eastAsia="lv-LV"/>
            <w14:ligatures w14:val="none"/>
          </w:rPr>
          <w:t>Valentina.Amare@sam.gov.lv</w:t>
        </w:r>
      </w:hyperlink>
      <w:r>
        <w:rPr>
          <w:rFonts w:ascii="Calibri" w:hAnsi="Calibri" w:cs="Calibri"/>
          <w:lang w:eastAsia="lv-LV"/>
          <w14:ligatures w14:val="none"/>
        </w:rPr>
        <w:t xml:space="preserve">; </w:t>
      </w:r>
      <w:hyperlink r:id="rId123" w:history="1">
        <w:r>
          <w:rPr>
            <w:rStyle w:val="Hyperlink"/>
            <w:rFonts w:ascii="Calibri" w:hAnsi="Calibri" w:cs="Calibri"/>
            <w:lang w:eastAsia="lv-LV"/>
            <w14:ligatures w14:val="none"/>
          </w:rPr>
          <w:t>anzelika.osipova@fm.gov.lv</w:t>
        </w:r>
      </w:hyperlink>
      <w:r>
        <w:rPr>
          <w:rFonts w:ascii="Calibri" w:hAnsi="Calibri" w:cs="Calibri"/>
          <w:lang w:eastAsia="lv-LV"/>
          <w14:ligatures w14:val="none"/>
        </w:rPr>
        <w:t xml:space="preserve">; </w:t>
      </w:r>
      <w:hyperlink r:id="rId124" w:history="1">
        <w:r>
          <w:rPr>
            <w:rStyle w:val="Hyperlink"/>
            <w:rFonts w:ascii="Calibri" w:hAnsi="Calibri" w:cs="Calibri"/>
            <w:lang w:eastAsia="lv-LV"/>
            <w14:ligatures w14:val="none"/>
          </w:rPr>
          <w:t>olga.sanda.jurca@fm.gov.lv</w:t>
        </w:r>
      </w:hyperlink>
      <w:r>
        <w:rPr>
          <w:rFonts w:ascii="Calibri" w:hAnsi="Calibri" w:cs="Calibri"/>
          <w:lang w:eastAsia="lv-LV"/>
          <w14:ligatures w14:val="none"/>
        </w:rPr>
        <w:br/>
      </w:r>
      <w:proofErr w:type="spellStart"/>
      <w:r>
        <w:rPr>
          <w:rFonts w:ascii="Calibri" w:hAnsi="Calibri" w:cs="Calibri"/>
          <w:b/>
          <w:bCs/>
          <w:lang w:eastAsia="lv-LV"/>
          <w14:ligatures w14:val="none"/>
        </w:rPr>
        <w:t>Subject</w:t>
      </w:r>
      <w:proofErr w:type="spellEnd"/>
      <w:r>
        <w:rPr>
          <w:rFonts w:ascii="Calibri" w:hAnsi="Calibri" w:cs="Calibri"/>
          <w:b/>
          <w:bCs/>
          <w:lang w:eastAsia="lv-LV"/>
          <w14:ligatures w14:val="none"/>
        </w:rPr>
        <w:t>:</w:t>
      </w:r>
      <w:r>
        <w:rPr>
          <w:rFonts w:ascii="Calibri" w:hAnsi="Calibri" w:cs="Calibri"/>
          <w:lang w:eastAsia="lv-LV"/>
          <w14:ligatures w14:val="none"/>
        </w:rPr>
        <w:t xml:space="preserve"> par MK atbildes vēstules projektu Saeimas Tautsaimniecības, agrārās, vides un reģionālās politikas komisijai (TAP Nr. 26-UZ-192)</w:t>
      </w:r>
    </w:p>
    <w:p w14:paraId="55251A55" w14:textId="77777777" w:rsidR="008C0E9E" w:rsidRDefault="008C0E9E" w:rsidP="008C0E9E"/>
    <w:p w14:paraId="0B7017B6" w14:textId="77777777" w:rsidR="008C0E9E" w:rsidRDefault="008C0E9E" w:rsidP="008C0E9E">
      <w:r>
        <w:t xml:space="preserve">15.04.2026. Nr. 3.3-2/2026/2227N </w:t>
      </w:r>
    </w:p>
    <w:p w14:paraId="664A49A7" w14:textId="77777777" w:rsidR="008C0E9E" w:rsidRDefault="008C0E9E" w:rsidP="008C0E9E"/>
    <w:p w14:paraId="4AF86FC6" w14:textId="77777777" w:rsidR="008C0E9E" w:rsidRDefault="008C0E9E" w:rsidP="008C0E9E">
      <w:r>
        <w:t>Labdien!</w:t>
      </w:r>
    </w:p>
    <w:p w14:paraId="37E4CC2E" w14:textId="77777777" w:rsidR="008C0E9E" w:rsidRDefault="008C0E9E" w:rsidP="008C0E9E"/>
    <w:p w14:paraId="5F79E4F7" w14:textId="77777777" w:rsidR="008C0E9E" w:rsidRDefault="008C0E9E" w:rsidP="008C0E9E">
      <w:r>
        <w:t>Ekonomikas ministrija informē, ka TAP portālā ir saņemts uzdevums Nr. 26-UZ-192 iepazīties ar Saeimas komisijas vēstuli, atbilstoši Ministru kabineta lēmumiem pēc Ekonomikas ministrijas iesniegtā informatīvā ziņojuma “Par Tuvo Austrumu konflikta saasināšanās ietekmi uz Latvijas tautsaimniecību. Scenāriji un rīcības virzieni” (26-TA-754) izskatīšanas kopīgi sagatavot atbildes projektu un ekonomikas ministram līdz 2026. gada 24. aprīlim iesniegt to Valsts kancelejā izskatīšanai Ministru kabineta sēdē.</w:t>
      </w:r>
    </w:p>
    <w:p w14:paraId="6251B2EB" w14:textId="77777777" w:rsidR="008C0E9E" w:rsidRDefault="008C0E9E" w:rsidP="008C0E9E"/>
    <w:p w14:paraId="7349BD61" w14:textId="77777777" w:rsidR="008C0E9E" w:rsidRDefault="008C0E9E" w:rsidP="008C0E9E">
      <w:r>
        <w:t xml:space="preserve">Ekonomikas ministrija ir sagatavojusi un </w:t>
      </w:r>
      <w:proofErr w:type="spellStart"/>
      <w:r>
        <w:t>nosūta</w:t>
      </w:r>
      <w:proofErr w:type="spellEnd"/>
      <w:r>
        <w:t xml:space="preserve"> jums papildināšanai un precizēšanai atbildes vēstules projektu Saeimas Tautsaimniecības, agrārās, vides un reģionālās politikas komisijai par Tuvo Austrumu konflikta ietekmi uz Latvijas tautsaimniecību un nepieciešamajiem rīcības pasākumiem. Vienlaikus vēršam uzmanību, ka uzdevumā minētais informatīvais ziņojums nav izskatīts Ministru kabinetā</w:t>
      </w:r>
    </w:p>
    <w:p w14:paraId="6EF33489" w14:textId="77777777" w:rsidR="008C0E9E" w:rsidRDefault="008C0E9E" w:rsidP="008C0E9E">
      <w:r>
        <w:t xml:space="preserve">Lūdzam atbilstoši jūsu kompetencei papildināto un/vai precizēto atbildes vēstules projektu atsūtīt </w:t>
      </w:r>
      <w:r>
        <w:rPr>
          <w:b/>
          <w:bCs/>
        </w:rPr>
        <w:t>līdz 17.aprīļa darbdienas beigām</w:t>
      </w:r>
      <w:r>
        <w:t xml:space="preserve"> uz e-pastu </w:t>
      </w:r>
      <w:hyperlink r:id="rId125" w:history="1">
        <w:r>
          <w:rPr>
            <w:rStyle w:val="Hyperlink"/>
          </w:rPr>
          <w:t>Agnese.Rozkalne@em.gov.lv</w:t>
        </w:r>
      </w:hyperlink>
      <w:r>
        <w:t>.</w:t>
      </w:r>
    </w:p>
    <w:p w14:paraId="0333672E" w14:textId="77777777" w:rsidR="008C0E9E" w:rsidRDefault="008C0E9E" w:rsidP="008C0E9E"/>
    <w:p w14:paraId="660A097B" w14:textId="77777777" w:rsidR="008C0E9E" w:rsidRDefault="008C0E9E" w:rsidP="008C0E9E">
      <w:r>
        <w:t>Papildus atzīmējam, ka nākamās nedēļas sākumā plānojam MK atbildes vēstules projektu virzīt oficiālai saskaņošanai TAP portālā.</w:t>
      </w:r>
    </w:p>
    <w:p w14:paraId="2A1A8F40" w14:textId="77777777" w:rsidR="008C0E9E" w:rsidRDefault="008C0E9E" w:rsidP="008C0E9E"/>
    <w:p w14:paraId="57F65361" w14:textId="77777777" w:rsidR="008C0E9E" w:rsidRDefault="008C0E9E" w:rsidP="008C0E9E">
      <w:r>
        <w:t xml:space="preserve">Pielikumā: </w:t>
      </w:r>
    </w:p>
    <w:p w14:paraId="1FE994DF" w14:textId="77777777" w:rsidR="008C0E9E" w:rsidRDefault="008C0E9E" w:rsidP="008C0E9E">
      <w:r>
        <w:t>1. MK atbildes vēstules projekts Saeimas Tautsaimniecības, agrārās, vides un reģionālās politikas komisijai (datne: MK_vestules_projekts_26-UZ-192).</w:t>
      </w:r>
    </w:p>
    <w:p w14:paraId="5F00E050" w14:textId="77777777" w:rsidR="008C0E9E" w:rsidRDefault="008C0E9E" w:rsidP="008C0E9E">
      <w:r>
        <w:t>2. Saeimas Tautsaimniecības, agrārās, vides un reģionālās politikas komisijas 2026.gada 2.aprīļa vēstule Nr. 142.1.9/8-5-14/26 (datne: MK_EnergoresursiTuvieAustrumi_020426).</w:t>
      </w:r>
    </w:p>
    <w:p w14:paraId="3FAA4AD5" w14:textId="77777777" w:rsidR="008C0E9E" w:rsidRDefault="008C0E9E" w:rsidP="008C0E9E"/>
    <w:p w14:paraId="0305AB31" w14:textId="77777777" w:rsidR="008C0E9E" w:rsidRDefault="008C0E9E" w:rsidP="008C0E9E">
      <w:r>
        <w:t>Ar cieņu</w:t>
      </w:r>
    </w:p>
    <w:p w14:paraId="0B853A2A" w14:textId="77777777" w:rsidR="008C0E9E" w:rsidRDefault="008C0E9E" w:rsidP="008C0E9E"/>
    <w:tbl>
      <w:tblPr>
        <w:tblW w:w="7655" w:type="dxa"/>
        <w:shd w:val="clear" w:color="auto" w:fill="FFFFFF"/>
        <w:tblCellMar>
          <w:left w:w="0" w:type="dxa"/>
          <w:right w:w="0" w:type="dxa"/>
        </w:tblCellMar>
        <w:tblLook w:val="04A0" w:firstRow="1" w:lastRow="0" w:firstColumn="1" w:lastColumn="0" w:noHBand="0" w:noVBand="1"/>
      </w:tblPr>
      <w:tblGrid>
        <w:gridCol w:w="3030"/>
        <w:gridCol w:w="4625"/>
      </w:tblGrid>
      <w:tr w:rsidR="008C0E9E" w14:paraId="0FC0B584" w14:textId="77777777">
        <w:tc>
          <w:tcPr>
            <w:tcW w:w="3000" w:type="dxa"/>
            <w:shd w:val="clear" w:color="auto" w:fill="FFFFFF"/>
            <w:tcMar>
              <w:top w:w="45" w:type="dxa"/>
              <w:left w:w="75" w:type="dxa"/>
              <w:bottom w:w="45" w:type="dxa"/>
              <w:right w:w="75" w:type="dxa"/>
            </w:tcMar>
          </w:tcPr>
          <w:p w14:paraId="11151C0E" w14:textId="1ADC5ACC" w:rsidR="008C0E9E" w:rsidRDefault="008C0E9E">
            <w:pPr>
              <w:spacing w:line="252" w:lineRule="auto"/>
              <w:rPr>
                <w:rFonts w:ascii="Open Sans" w:hAnsi="Open Sans" w:cs="Open Sans"/>
                <w:color w:val="383838"/>
                <w:spacing w:val="6"/>
                <w:sz w:val="20"/>
                <w:szCs w:val="20"/>
                <w:lang w:eastAsia="lv-LV"/>
              </w:rPr>
            </w:pPr>
            <w:r>
              <w:rPr>
                <w:rFonts w:ascii="Open Sans" w:hAnsi="Open Sans" w:cs="Open Sans"/>
                <w:noProof/>
                <w:color w:val="383838"/>
                <w:spacing w:val="6"/>
                <w:sz w:val="20"/>
                <w:szCs w:val="20"/>
                <w:lang w:eastAsia="lv-LV"/>
                <w14:ligatures w14:val="none"/>
              </w:rPr>
              <w:drawing>
                <wp:inline distT="0" distB="0" distL="0" distR="0" wp14:anchorId="7B069ADC" wp14:editId="2B0FDEA0">
                  <wp:extent cx="1303020" cy="998220"/>
                  <wp:effectExtent l="0" t="0" r="0" b="0"/>
                  <wp:docPr id="4328961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303020" cy="998220"/>
                          </a:xfrm>
                          <a:prstGeom prst="rect">
                            <a:avLst/>
                          </a:prstGeom>
                          <a:noFill/>
                          <a:ln>
                            <a:noFill/>
                          </a:ln>
                        </pic:spPr>
                      </pic:pic>
                    </a:graphicData>
                  </a:graphic>
                </wp:inline>
              </w:drawing>
            </w:r>
          </w:p>
          <w:p w14:paraId="71E1F16E" w14:textId="77777777" w:rsidR="008C0E9E" w:rsidRDefault="008C0E9E">
            <w:pPr>
              <w:spacing w:line="252" w:lineRule="auto"/>
              <w:rPr>
                <w:rFonts w:ascii="Open Sans" w:hAnsi="Open Sans" w:cs="Open Sans"/>
                <w:color w:val="383838"/>
                <w:spacing w:val="6"/>
                <w:sz w:val="20"/>
                <w:szCs w:val="20"/>
                <w:lang w:eastAsia="lv-LV"/>
              </w:rPr>
            </w:pPr>
          </w:p>
          <w:p w14:paraId="03F80E4D" w14:textId="30D3E7B1" w:rsidR="008C0E9E" w:rsidRDefault="008C0E9E">
            <w:pPr>
              <w:spacing w:line="252" w:lineRule="auto"/>
              <w:rPr>
                <w:rFonts w:ascii="Open Sans" w:hAnsi="Open Sans" w:cs="Open Sans"/>
                <w:color w:val="383838"/>
                <w:spacing w:val="6"/>
                <w:sz w:val="20"/>
                <w:szCs w:val="20"/>
                <w:lang w:eastAsia="lv-LV"/>
              </w:rPr>
            </w:pPr>
            <w:r>
              <w:rPr>
                <w:rFonts w:ascii="Calibri" w:hAnsi="Calibri" w:cs="Calibri"/>
                <w:noProof/>
                <w:color w:val="000000"/>
                <w:lang w:eastAsia="lv-LV"/>
                <w14:ligatures w14:val="none"/>
              </w:rPr>
              <w:drawing>
                <wp:inline distT="0" distB="0" distL="0" distR="0" wp14:anchorId="476FE541" wp14:editId="176FA32E">
                  <wp:extent cx="1821180" cy="388620"/>
                  <wp:effectExtent l="0" t="0" r="7620" b="0"/>
                  <wp:docPr id="20819647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821180" cy="388620"/>
                          </a:xfrm>
                          <a:prstGeom prst="rect">
                            <a:avLst/>
                          </a:prstGeom>
                          <a:noFill/>
                          <a:ln>
                            <a:noFill/>
                          </a:ln>
                        </pic:spPr>
                      </pic:pic>
                    </a:graphicData>
                  </a:graphic>
                </wp:inline>
              </w:drawing>
            </w:r>
          </w:p>
        </w:tc>
        <w:tc>
          <w:tcPr>
            <w:tcW w:w="4655" w:type="dxa"/>
            <w:shd w:val="clear" w:color="auto" w:fill="FFFFFF"/>
            <w:tcMar>
              <w:top w:w="45" w:type="dxa"/>
              <w:left w:w="75" w:type="dxa"/>
              <w:bottom w:w="45" w:type="dxa"/>
              <w:right w:w="75" w:type="dxa"/>
            </w:tcMar>
          </w:tcPr>
          <w:p w14:paraId="5E49491B" w14:textId="77777777" w:rsidR="008C0E9E" w:rsidRDefault="008C0E9E">
            <w:pPr>
              <w:spacing w:line="252" w:lineRule="auto"/>
              <w:rPr>
                <w:rFonts w:ascii="Verdana" w:hAnsi="Verdana"/>
                <w:b/>
                <w:bCs/>
                <w:color w:val="00859B"/>
                <w:sz w:val="18"/>
                <w:szCs w:val="18"/>
                <w:lang w:eastAsia="lv-LV"/>
              </w:rPr>
            </w:pPr>
          </w:p>
          <w:p w14:paraId="3C86864C" w14:textId="77777777" w:rsidR="008C0E9E" w:rsidRDefault="008C0E9E">
            <w:pPr>
              <w:spacing w:line="252" w:lineRule="auto"/>
              <w:rPr>
                <w:rFonts w:ascii="Verdana" w:hAnsi="Verdana"/>
                <w:b/>
                <w:bCs/>
                <w:color w:val="00859B"/>
                <w:sz w:val="18"/>
                <w:szCs w:val="18"/>
                <w:lang w:eastAsia="lv-LV"/>
              </w:rPr>
            </w:pPr>
            <w:r>
              <w:rPr>
                <w:rFonts w:ascii="Verdana" w:hAnsi="Verdana"/>
                <w:b/>
                <w:bCs/>
                <w:color w:val="00859B"/>
                <w:sz w:val="18"/>
                <w:szCs w:val="18"/>
                <w:lang w:eastAsia="lv-LV"/>
              </w:rPr>
              <w:t>AGNESE ROŽKALNE</w:t>
            </w:r>
          </w:p>
          <w:p w14:paraId="0FDAE442" w14:textId="77777777" w:rsidR="008C0E9E" w:rsidRDefault="008C0E9E">
            <w:pPr>
              <w:spacing w:line="252" w:lineRule="auto"/>
              <w:rPr>
                <w:rFonts w:ascii="Verdana" w:hAnsi="Verdana"/>
                <w:sz w:val="18"/>
                <w:szCs w:val="18"/>
                <w:lang w:eastAsia="lv-LV"/>
              </w:rPr>
            </w:pPr>
            <w:r>
              <w:rPr>
                <w:rFonts w:ascii="Verdana" w:hAnsi="Verdana"/>
                <w:color w:val="000000"/>
                <w:sz w:val="18"/>
                <w:szCs w:val="18"/>
                <w:lang w:eastAsia="lv-LV"/>
              </w:rPr>
              <w:t>Ekonomikas ministrija</w:t>
            </w:r>
          </w:p>
          <w:p w14:paraId="5B7378DD" w14:textId="77777777" w:rsidR="008C0E9E" w:rsidRDefault="008C0E9E">
            <w:pPr>
              <w:spacing w:line="252" w:lineRule="auto"/>
              <w:rPr>
                <w:rFonts w:ascii="Verdana" w:hAnsi="Verdana"/>
                <w:sz w:val="18"/>
                <w:szCs w:val="18"/>
                <w:lang w:eastAsia="lv-LV"/>
              </w:rPr>
            </w:pPr>
            <w:r>
              <w:rPr>
                <w:rFonts w:ascii="Verdana" w:hAnsi="Verdana"/>
                <w:color w:val="000000"/>
                <w:sz w:val="18"/>
                <w:szCs w:val="18"/>
                <w:lang w:eastAsia="lv-LV"/>
              </w:rPr>
              <w:t>Analītikas dienests</w:t>
            </w:r>
          </w:p>
          <w:p w14:paraId="77F09BA9" w14:textId="77777777" w:rsidR="008C0E9E" w:rsidRDefault="008C0E9E">
            <w:pPr>
              <w:spacing w:line="252" w:lineRule="auto"/>
              <w:rPr>
                <w:rFonts w:ascii="Verdana" w:hAnsi="Verdana"/>
                <w:sz w:val="18"/>
                <w:szCs w:val="18"/>
                <w:lang w:eastAsia="lv-LV"/>
              </w:rPr>
            </w:pPr>
            <w:r>
              <w:rPr>
                <w:rFonts w:ascii="Verdana" w:hAnsi="Verdana"/>
                <w:color w:val="000000"/>
                <w:sz w:val="18"/>
                <w:szCs w:val="18"/>
                <w:lang w:eastAsia="lv-LV"/>
              </w:rPr>
              <w:t>+371 67013117</w:t>
            </w:r>
          </w:p>
          <w:p w14:paraId="64909961" w14:textId="77777777" w:rsidR="008C0E9E" w:rsidRDefault="008C0E9E">
            <w:pPr>
              <w:spacing w:line="252" w:lineRule="auto"/>
              <w:rPr>
                <w:rFonts w:ascii="Calibri" w:hAnsi="Calibri" w:cs="Calibri"/>
                <w:lang w:eastAsia="lv-LV"/>
              </w:rPr>
            </w:pPr>
            <w:hyperlink r:id="rId126" w:history="1">
              <w:r>
                <w:rPr>
                  <w:rStyle w:val="Hyperlink"/>
                  <w:rFonts w:ascii="Verdana" w:hAnsi="Verdana"/>
                  <w:sz w:val="18"/>
                  <w:szCs w:val="18"/>
                  <w:lang w:eastAsia="lv-LV"/>
                </w:rPr>
                <w:t>Agnese.Rozkalne@em.gov.lv</w:t>
              </w:r>
            </w:hyperlink>
          </w:p>
          <w:p w14:paraId="1A59092A" w14:textId="77777777" w:rsidR="008C0E9E" w:rsidRDefault="008C0E9E">
            <w:pPr>
              <w:spacing w:line="252" w:lineRule="auto"/>
              <w:rPr>
                <w:rFonts w:ascii="Verdana" w:hAnsi="Verdana"/>
                <w:sz w:val="18"/>
                <w:szCs w:val="18"/>
                <w:lang w:eastAsia="lv-LV"/>
              </w:rPr>
            </w:pPr>
          </w:p>
          <w:p w14:paraId="64C14B73" w14:textId="77777777" w:rsidR="008C0E9E" w:rsidRDefault="008C0E9E">
            <w:pPr>
              <w:spacing w:line="252" w:lineRule="auto"/>
              <w:ind w:left="69" w:hanging="69"/>
              <w:rPr>
                <w:rFonts w:ascii="Calibri" w:hAnsi="Calibri" w:cs="Calibri"/>
                <w:lang w:eastAsia="lv-LV"/>
              </w:rPr>
            </w:pPr>
            <w:r>
              <w:rPr>
                <w:rFonts w:ascii="Verdana" w:hAnsi="Verdana"/>
                <w:b/>
                <w:bCs/>
                <w:color w:val="00859B"/>
                <w:sz w:val="18"/>
                <w:szCs w:val="18"/>
                <w:lang w:eastAsia="lv-LV"/>
              </w:rPr>
              <w:t>EKONOMIKAS MINISTRIJA</w:t>
            </w:r>
          </w:p>
          <w:p w14:paraId="667867A5" w14:textId="77777777" w:rsidR="008C0E9E" w:rsidRDefault="008C0E9E">
            <w:pPr>
              <w:spacing w:line="252" w:lineRule="auto"/>
              <w:rPr>
                <w:rFonts w:ascii="Verdana" w:hAnsi="Verdana"/>
                <w:sz w:val="18"/>
                <w:szCs w:val="18"/>
                <w:lang w:eastAsia="lv-LV"/>
              </w:rPr>
            </w:pPr>
            <w:r>
              <w:rPr>
                <w:rFonts w:ascii="Verdana" w:hAnsi="Verdana"/>
                <w:color w:val="000000"/>
                <w:sz w:val="18"/>
                <w:szCs w:val="18"/>
                <w:lang w:eastAsia="lv-LV"/>
              </w:rPr>
              <w:t>Brīvības iela 55, Rīga, LV-1519, Latvija</w:t>
            </w:r>
          </w:p>
          <w:p w14:paraId="342D2239" w14:textId="77777777" w:rsidR="008C0E9E" w:rsidRDefault="008C0E9E">
            <w:pPr>
              <w:spacing w:line="252" w:lineRule="auto"/>
              <w:rPr>
                <w:rFonts w:ascii="Calibri" w:hAnsi="Calibri" w:cs="Calibri"/>
                <w:u w:val="single"/>
                <w:lang w:eastAsia="lv-LV"/>
              </w:rPr>
            </w:pPr>
            <w:hyperlink r:id="rId127" w:history="1">
              <w:r>
                <w:rPr>
                  <w:rStyle w:val="Hyperlink"/>
                  <w:rFonts w:ascii="Verdana" w:hAnsi="Verdana"/>
                  <w:sz w:val="18"/>
                  <w:szCs w:val="18"/>
                  <w:lang w:eastAsia="lv-LV"/>
                </w:rPr>
                <w:t>pasts@em.gov.lv</w:t>
              </w:r>
            </w:hyperlink>
            <w:r>
              <w:rPr>
                <w:rFonts w:ascii="Verdana" w:hAnsi="Verdana"/>
                <w:color w:val="0563C1"/>
                <w:sz w:val="18"/>
                <w:szCs w:val="18"/>
                <w:u w:val="single"/>
                <w:lang w:eastAsia="lv-LV"/>
              </w:rPr>
              <w:t>,</w:t>
            </w:r>
            <w:r>
              <w:rPr>
                <w:rFonts w:ascii="Verdana" w:hAnsi="Verdana"/>
                <w:color w:val="000000"/>
                <w:sz w:val="18"/>
                <w:szCs w:val="18"/>
                <w:lang w:eastAsia="lv-LV"/>
              </w:rPr>
              <w:t xml:space="preserve">  </w:t>
            </w:r>
            <w:hyperlink r:id="rId128" w:history="1">
              <w:r>
                <w:rPr>
                  <w:rStyle w:val="Hyperlink"/>
                  <w:rFonts w:ascii="Verdana" w:hAnsi="Verdana"/>
                  <w:sz w:val="18"/>
                  <w:szCs w:val="18"/>
                  <w:lang w:eastAsia="lv-LV"/>
                </w:rPr>
                <w:t>www.em.gov.lv</w:t>
              </w:r>
            </w:hyperlink>
          </w:p>
          <w:p w14:paraId="4286B328" w14:textId="77777777" w:rsidR="008C0E9E" w:rsidRDefault="008C0E9E">
            <w:pPr>
              <w:spacing w:line="252" w:lineRule="auto"/>
              <w:rPr>
                <w:rFonts w:ascii="Verdana" w:hAnsi="Verdana"/>
                <w:b/>
                <w:bCs/>
                <w:color w:val="00859B"/>
                <w:sz w:val="18"/>
                <w:szCs w:val="18"/>
                <w:lang w:eastAsia="lv-LV"/>
              </w:rPr>
            </w:pPr>
          </w:p>
          <w:p w14:paraId="4493E630" w14:textId="77777777" w:rsidR="008C0E9E" w:rsidRDefault="008C0E9E">
            <w:pPr>
              <w:spacing w:line="252" w:lineRule="auto"/>
              <w:rPr>
                <w:rFonts w:ascii="Verdana" w:hAnsi="Verdana"/>
                <w:b/>
                <w:bCs/>
                <w:color w:val="00859B"/>
                <w:sz w:val="18"/>
                <w:szCs w:val="18"/>
                <w:u w:val="single"/>
                <w:lang w:eastAsia="lv-LV"/>
              </w:rPr>
            </w:pPr>
          </w:p>
          <w:p w14:paraId="78F2A569" w14:textId="77777777" w:rsidR="008C0E9E" w:rsidRDefault="008C0E9E">
            <w:pPr>
              <w:spacing w:line="252" w:lineRule="auto"/>
              <w:rPr>
                <w:rFonts w:ascii="Verdana" w:hAnsi="Verdana"/>
                <w:b/>
                <w:bCs/>
                <w:color w:val="00859B"/>
                <w:sz w:val="18"/>
                <w:szCs w:val="18"/>
                <w:u w:val="single"/>
                <w:lang w:eastAsia="lv-LV"/>
              </w:rPr>
            </w:pPr>
          </w:p>
        </w:tc>
      </w:tr>
    </w:tbl>
    <w:p w14:paraId="6551A61E" w14:textId="77777777" w:rsidR="00013C63" w:rsidRDefault="00013C63"/>
    <w:sectPr w:rsidR="00013C63" w:rsidSect="008C0E9E">
      <w:pgSz w:w="11906" w:h="16838"/>
      <w:pgMar w:top="113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2231D8"/>
    <w:multiLevelType w:val="multilevel"/>
    <w:tmpl w:val="ED8E12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398989383">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E9E"/>
    <w:rsid w:val="00013C63"/>
    <w:rsid w:val="0029483D"/>
    <w:rsid w:val="0033166A"/>
    <w:rsid w:val="007F48E6"/>
    <w:rsid w:val="008C0E9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5C75B"/>
  <w15:chartTrackingRefBased/>
  <w15:docId w15:val="{596B5130-FC10-4942-9396-0A30B1ABC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0E9E"/>
    <w:pPr>
      <w:spacing w:after="0" w:line="240" w:lineRule="auto"/>
    </w:pPr>
    <w:rPr>
      <w:rFonts w:ascii="Aptos" w:hAnsi="Aptos" w:cs="Aptos"/>
      <w:kern w:val="0"/>
      <w:sz w:val="22"/>
      <w:szCs w:val="22"/>
    </w:rPr>
  </w:style>
  <w:style w:type="paragraph" w:styleId="Heading1">
    <w:name w:val="heading 1"/>
    <w:basedOn w:val="Normal"/>
    <w:next w:val="Normal"/>
    <w:link w:val="Heading1Char"/>
    <w:uiPriority w:val="9"/>
    <w:qFormat/>
    <w:rsid w:val="008C0E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C0E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0E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0E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0E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0E9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0E9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0E9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0E9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0E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C0E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0E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0E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0E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0E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0E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0E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0E9E"/>
    <w:rPr>
      <w:rFonts w:eastAsiaTheme="majorEastAsia" w:cstheme="majorBidi"/>
      <w:color w:val="272727" w:themeColor="text1" w:themeTint="D8"/>
    </w:rPr>
  </w:style>
  <w:style w:type="paragraph" w:styleId="Title">
    <w:name w:val="Title"/>
    <w:basedOn w:val="Normal"/>
    <w:next w:val="Normal"/>
    <w:link w:val="TitleChar"/>
    <w:uiPriority w:val="10"/>
    <w:qFormat/>
    <w:rsid w:val="008C0E9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0E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0E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0E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0E9E"/>
    <w:pPr>
      <w:spacing w:before="160"/>
      <w:jc w:val="center"/>
    </w:pPr>
    <w:rPr>
      <w:i/>
      <w:iCs/>
      <w:color w:val="404040" w:themeColor="text1" w:themeTint="BF"/>
    </w:rPr>
  </w:style>
  <w:style w:type="character" w:customStyle="1" w:styleId="QuoteChar">
    <w:name w:val="Quote Char"/>
    <w:basedOn w:val="DefaultParagraphFont"/>
    <w:link w:val="Quote"/>
    <w:uiPriority w:val="29"/>
    <w:rsid w:val="008C0E9E"/>
    <w:rPr>
      <w:i/>
      <w:iCs/>
      <w:color w:val="404040" w:themeColor="text1" w:themeTint="BF"/>
    </w:rPr>
  </w:style>
  <w:style w:type="paragraph" w:styleId="ListParagraph">
    <w:name w:val="List Paragraph"/>
    <w:basedOn w:val="Normal"/>
    <w:uiPriority w:val="34"/>
    <w:qFormat/>
    <w:rsid w:val="008C0E9E"/>
    <w:pPr>
      <w:ind w:left="720"/>
      <w:contextualSpacing/>
    </w:pPr>
  </w:style>
  <w:style w:type="character" w:styleId="IntenseEmphasis">
    <w:name w:val="Intense Emphasis"/>
    <w:basedOn w:val="DefaultParagraphFont"/>
    <w:uiPriority w:val="21"/>
    <w:qFormat/>
    <w:rsid w:val="008C0E9E"/>
    <w:rPr>
      <w:i/>
      <w:iCs/>
      <w:color w:val="0F4761" w:themeColor="accent1" w:themeShade="BF"/>
    </w:rPr>
  </w:style>
  <w:style w:type="paragraph" w:styleId="IntenseQuote">
    <w:name w:val="Intense Quote"/>
    <w:basedOn w:val="Normal"/>
    <w:next w:val="Normal"/>
    <w:link w:val="IntenseQuoteChar"/>
    <w:uiPriority w:val="30"/>
    <w:qFormat/>
    <w:rsid w:val="008C0E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0E9E"/>
    <w:rPr>
      <w:i/>
      <w:iCs/>
      <w:color w:val="0F4761" w:themeColor="accent1" w:themeShade="BF"/>
    </w:rPr>
  </w:style>
  <w:style w:type="character" w:styleId="IntenseReference">
    <w:name w:val="Intense Reference"/>
    <w:basedOn w:val="DefaultParagraphFont"/>
    <w:uiPriority w:val="32"/>
    <w:qFormat/>
    <w:rsid w:val="008C0E9E"/>
    <w:rPr>
      <w:b/>
      <w:bCs/>
      <w:smallCaps/>
      <w:color w:val="0F4761" w:themeColor="accent1" w:themeShade="BF"/>
      <w:spacing w:val="5"/>
    </w:rPr>
  </w:style>
  <w:style w:type="character" w:styleId="Hyperlink">
    <w:name w:val="Hyperlink"/>
    <w:basedOn w:val="DefaultParagraphFont"/>
    <w:uiPriority w:val="99"/>
    <w:semiHidden/>
    <w:unhideWhenUsed/>
    <w:rsid w:val="008C0E9E"/>
    <w:rPr>
      <w:color w:val="467886"/>
      <w:u w:val="single"/>
    </w:rPr>
  </w:style>
  <w:style w:type="paragraph" w:styleId="NormalWeb">
    <w:name w:val="Normal (Web)"/>
    <w:basedOn w:val="Normal"/>
    <w:uiPriority w:val="99"/>
    <w:semiHidden/>
    <w:unhideWhenUsed/>
    <w:rsid w:val="008C0E9E"/>
    <w:pPr>
      <w:spacing w:before="100" w:beforeAutospacing="1" w:after="100" w:afterAutospacing="1"/>
    </w:pPr>
    <w:rPr>
      <w:sz w:val="24"/>
      <w:szCs w:val="24"/>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mailto:Agris.Puters@vid.gov.lv" TargetMode="External"/><Relationship Id="rId21" Type="http://schemas.openxmlformats.org/officeDocument/2006/relationships/hyperlink" Target="mailto:Agnese.Rozkalne@em.gov.lv" TargetMode="External"/><Relationship Id="rId42" Type="http://schemas.openxmlformats.org/officeDocument/2006/relationships/hyperlink" Target="mailto:anzelika.osipova@fm.gov.lv" TargetMode="External"/><Relationship Id="rId47" Type="http://schemas.openxmlformats.org/officeDocument/2006/relationships/hyperlink" Target="mailto:Ginta.Veipa-Kopilova@sam.gov.lv" TargetMode="External"/><Relationship Id="rId63" Type="http://schemas.openxmlformats.org/officeDocument/2006/relationships/hyperlink" Target="mailto:janis.kanusevskis@sam.gov.lv" TargetMode="External"/><Relationship Id="rId68" Type="http://schemas.openxmlformats.org/officeDocument/2006/relationships/hyperlink" Target="mailto:Baiba.Smite-Roke@vid.gov.lv" TargetMode="External"/><Relationship Id="rId84" Type="http://schemas.openxmlformats.org/officeDocument/2006/relationships/hyperlink" Target="mailto:pasts@kem.gov.lv" TargetMode="External"/><Relationship Id="rId89" Type="http://schemas.openxmlformats.org/officeDocument/2006/relationships/hyperlink" Target="mailto:vid@vid.gov.lv" TargetMode="External"/><Relationship Id="rId112" Type="http://schemas.openxmlformats.org/officeDocument/2006/relationships/hyperlink" Target="mailto:janis.kanusevskis@sam.gov.lv" TargetMode="External"/><Relationship Id="rId16" Type="http://schemas.openxmlformats.org/officeDocument/2006/relationships/hyperlink" Target="https://www.youtube.com/@satiksmes_ministrija" TargetMode="External"/><Relationship Id="rId107" Type="http://schemas.openxmlformats.org/officeDocument/2006/relationships/hyperlink" Target="mailto:Elina.Simina-Neverovska@sam.gov.lv" TargetMode="External"/><Relationship Id="rId11" Type="http://schemas.openxmlformats.org/officeDocument/2006/relationships/image" Target="media/image3.png"/><Relationship Id="rId32" Type="http://schemas.openxmlformats.org/officeDocument/2006/relationships/hyperlink" Target="mailto:altum@altum.lv" TargetMode="External"/><Relationship Id="rId37" Type="http://schemas.openxmlformats.org/officeDocument/2006/relationships/hyperlink" Target="mailto:Sanita.Vasiljeva@lm.gov.lv" TargetMode="External"/><Relationship Id="rId53" Type="http://schemas.openxmlformats.org/officeDocument/2006/relationships/hyperlink" Target="mailto:ieva.braunfelde@fm.gov.lv" TargetMode="External"/><Relationship Id="rId58" Type="http://schemas.openxmlformats.org/officeDocument/2006/relationships/hyperlink" Target="mailto:Elina.Simina-Neverovska@sam.gov.lv" TargetMode="External"/><Relationship Id="rId74" Type="http://schemas.openxmlformats.org/officeDocument/2006/relationships/hyperlink" Target="mailto:ieva.veja@fm.gov.lv" TargetMode="External"/><Relationship Id="rId79" Type="http://schemas.openxmlformats.org/officeDocument/2006/relationships/hyperlink" Target="mailto:Agnese.Rozkalne@em.gov.lv" TargetMode="External"/><Relationship Id="rId102" Type="http://schemas.openxmlformats.org/officeDocument/2006/relationships/hyperlink" Target="mailto:ilmars.snucins@fm.gov.lv" TargetMode="External"/><Relationship Id="rId123" Type="http://schemas.openxmlformats.org/officeDocument/2006/relationships/hyperlink" Target="mailto:anzelika.osipova@fm.gov.lv" TargetMode="External"/><Relationship Id="rId128" Type="http://schemas.openxmlformats.org/officeDocument/2006/relationships/hyperlink" Target="http://www.em.gov.lv/" TargetMode="External"/><Relationship Id="rId5" Type="http://schemas.openxmlformats.org/officeDocument/2006/relationships/image" Target="media/image1.gif"/><Relationship Id="rId90" Type="http://schemas.openxmlformats.org/officeDocument/2006/relationships/hyperlink" Target="mailto:Agnese.Rozkalne@em.gov.lv" TargetMode="External"/><Relationship Id="rId95" Type="http://schemas.openxmlformats.org/officeDocument/2006/relationships/hyperlink" Target="mailto:Indra.Niedrite@kem.gov.lv" TargetMode="External"/><Relationship Id="rId22" Type="http://schemas.openxmlformats.org/officeDocument/2006/relationships/hyperlink" Target="mailto:Sergejs.Lukins@sam.gov.lv" TargetMode="External"/><Relationship Id="rId27" Type="http://schemas.openxmlformats.org/officeDocument/2006/relationships/hyperlink" Target="http://www.em.gov.lv/" TargetMode="External"/><Relationship Id="rId43" Type="http://schemas.openxmlformats.org/officeDocument/2006/relationships/hyperlink" Target="mailto:edgars.vitols@fm.gov.lv" TargetMode="External"/><Relationship Id="rId48" Type="http://schemas.openxmlformats.org/officeDocument/2006/relationships/hyperlink" Target="mailto:Janis.Salmins@em.gov.lv" TargetMode="External"/><Relationship Id="rId64" Type="http://schemas.openxmlformats.org/officeDocument/2006/relationships/hyperlink" Target="mailto:aija.timofejeva@kem.gov.lv" TargetMode="External"/><Relationship Id="rId69" Type="http://schemas.openxmlformats.org/officeDocument/2006/relationships/hyperlink" Target="mailto:Agris.Puters@vid.gov.lv" TargetMode="External"/><Relationship Id="rId113" Type="http://schemas.openxmlformats.org/officeDocument/2006/relationships/hyperlink" Target="mailto:Baiba.Smite-Roke@vid.gov.lv" TargetMode="External"/><Relationship Id="rId118" Type="http://schemas.openxmlformats.org/officeDocument/2006/relationships/hyperlink" Target="mailto:gatis.sniedzins@altum.lv" TargetMode="External"/><Relationship Id="rId80" Type="http://schemas.openxmlformats.org/officeDocument/2006/relationships/hyperlink" Target="mailto:Agnese.Rozkalne@em.gov.lv" TargetMode="External"/><Relationship Id="rId85" Type="http://schemas.openxmlformats.org/officeDocument/2006/relationships/hyperlink" Target="mailto:pasts@fm.gov.lv" TargetMode="External"/><Relationship Id="rId12" Type="http://schemas.openxmlformats.org/officeDocument/2006/relationships/hyperlink" Target="https://www.instagram.com/satiksmesministrija/" TargetMode="External"/><Relationship Id="rId17" Type="http://schemas.openxmlformats.org/officeDocument/2006/relationships/image" Target="media/image6.png"/><Relationship Id="rId33" Type="http://schemas.openxmlformats.org/officeDocument/2006/relationships/hyperlink" Target="mailto:vid@vid.gov.lv" TargetMode="External"/><Relationship Id="rId38" Type="http://schemas.openxmlformats.org/officeDocument/2006/relationships/hyperlink" Target="mailto:ilmars.snucins@fm.gov.lv" TargetMode="External"/><Relationship Id="rId59" Type="http://schemas.openxmlformats.org/officeDocument/2006/relationships/hyperlink" Target="mailto:Sergejs.Lukins@sam.gov.lv" TargetMode="External"/><Relationship Id="rId103" Type="http://schemas.openxmlformats.org/officeDocument/2006/relationships/hyperlink" Target="mailto:Ingus.Alliks@lm.gov.lv" TargetMode="External"/><Relationship Id="rId108" Type="http://schemas.openxmlformats.org/officeDocument/2006/relationships/hyperlink" Target="mailto:sergejs.lukins@sam.gov.lv" TargetMode="External"/><Relationship Id="rId124" Type="http://schemas.openxmlformats.org/officeDocument/2006/relationships/hyperlink" Target="mailto:olga.sanda.jurca@fm.gov.lv" TargetMode="External"/><Relationship Id="rId129" Type="http://schemas.openxmlformats.org/officeDocument/2006/relationships/fontTable" Target="fontTable.xml"/><Relationship Id="rId54" Type="http://schemas.openxmlformats.org/officeDocument/2006/relationships/hyperlink" Target="mailto:jolanta.plume@fm.gov.lv" TargetMode="External"/><Relationship Id="rId70" Type="http://schemas.openxmlformats.org/officeDocument/2006/relationships/hyperlink" Target="mailto:Krista.Veita@vid.gov.lv" TargetMode="External"/><Relationship Id="rId75" Type="http://schemas.openxmlformats.org/officeDocument/2006/relationships/hyperlink" Target="mailto:gunita.galauska@fm.gov.lv" TargetMode="External"/><Relationship Id="rId91" Type="http://schemas.openxmlformats.org/officeDocument/2006/relationships/hyperlink" Target="mailto:liga.rozentale@kem.gov.lv" TargetMode="External"/><Relationship Id="rId96" Type="http://schemas.openxmlformats.org/officeDocument/2006/relationships/hyperlink" Target="mailto:baiba.bane@fm.gov.lv" TargetMode="External"/><Relationship Id="rId1" Type="http://schemas.openxmlformats.org/officeDocument/2006/relationships/numbering" Target="numbering.xml"/><Relationship Id="rId6" Type="http://schemas.openxmlformats.org/officeDocument/2006/relationships/hyperlink" Target="mailto:sergejs.lukins@sam.gov.lv" TargetMode="External"/><Relationship Id="rId23" Type="http://schemas.openxmlformats.org/officeDocument/2006/relationships/image" Target="media/image9.jpeg"/><Relationship Id="rId28" Type="http://schemas.openxmlformats.org/officeDocument/2006/relationships/hyperlink" Target="mailto:pasts@kem.gov.lv" TargetMode="External"/><Relationship Id="rId49" Type="http://schemas.openxmlformats.org/officeDocument/2006/relationships/hyperlink" Target="mailto:Normunds.Ozols@em.gov.lv" TargetMode="External"/><Relationship Id="rId114" Type="http://schemas.openxmlformats.org/officeDocument/2006/relationships/hyperlink" Target="mailto:tatjana.jacuka@fm.gov.lv" TargetMode="External"/><Relationship Id="rId119" Type="http://schemas.openxmlformats.org/officeDocument/2006/relationships/hyperlink" Target="mailto:Krista.Veita@vid.gov.lv" TargetMode="External"/><Relationship Id="rId44" Type="http://schemas.openxmlformats.org/officeDocument/2006/relationships/hyperlink" Target="mailto:jurijs.jenusevskis@fm.gov.lv" TargetMode="External"/><Relationship Id="rId60" Type="http://schemas.openxmlformats.org/officeDocument/2006/relationships/hyperlink" Target="mailto:kristaps.zalais@sam.gov.lv" TargetMode="External"/><Relationship Id="rId65" Type="http://schemas.openxmlformats.org/officeDocument/2006/relationships/hyperlink" Target="mailto:gunars.valdmanis@kem.gov.lv" TargetMode="External"/><Relationship Id="rId81" Type="http://schemas.openxmlformats.org/officeDocument/2006/relationships/hyperlink" Target="mailto:pasts@em.gov.lv" TargetMode="External"/><Relationship Id="rId86" Type="http://schemas.openxmlformats.org/officeDocument/2006/relationships/hyperlink" Target="mailto:lm@lm.gov.lv" TargetMode="External"/><Relationship Id="rId130" Type="http://schemas.openxmlformats.org/officeDocument/2006/relationships/theme" Target="theme/theme1.xml"/><Relationship Id="rId13" Type="http://schemas.openxmlformats.org/officeDocument/2006/relationships/image" Target="media/image4.png"/><Relationship Id="rId18" Type="http://schemas.openxmlformats.org/officeDocument/2006/relationships/hyperlink" Target="https://www.flickr.com/photos/satiksmes_ministrija/albums" TargetMode="External"/><Relationship Id="rId39" Type="http://schemas.openxmlformats.org/officeDocument/2006/relationships/hyperlink" Target="mailto:solvita.amare-pilka@fm.gov.lv" TargetMode="External"/><Relationship Id="rId109" Type="http://schemas.openxmlformats.org/officeDocument/2006/relationships/hyperlink" Target="mailto:ginta.veipa@sam.gov.lv" TargetMode="External"/><Relationship Id="rId34" Type="http://schemas.openxmlformats.org/officeDocument/2006/relationships/hyperlink" Target="mailto:liga.rozentale@kem.gov.lv" TargetMode="External"/><Relationship Id="rId50" Type="http://schemas.openxmlformats.org/officeDocument/2006/relationships/hyperlink" Target="mailto:Irita.Kornete-Liva@em.gov.lv" TargetMode="External"/><Relationship Id="rId55" Type="http://schemas.openxmlformats.org/officeDocument/2006/relationships/hyperlink" Target="mailto:liga.klavina@fm.gov.lv" TargetMode="External"/><Relationship Id="rId76" Type="http://schemas.openxmlformats.org/officeDocument/2006/relationships/hyperlink" Target="mailto:Valentina.Amare@sam.gov.lv" TargetMode="External"/><Relationship Id="rId97" Type="http://schemas.openxmlformats.org/officeDocument/2006/relationships/hyperlink" Target="mailto:anita.kalnina@kem.gov.lv" TargetMode="External"/><Relationship Id="rId104" Type="http://schemas.openxmlformats.org/officeDocument/2006/relationships/hyperlink" Target="mailto:Diana.Jakaite@lm.gov.lv" TargetMode="External"/><Relationship Id="rId120" Type="http://schemas.openxmlformats.org/officeDocument/2006/relationships/hyperlink" Target="mailto:ieva.mazuika@fm.gov.lv" TargetMode="External"/><Relationship Id="rId125" Type="http://schemas.openxmlformats.org/officeDocument/2006/relationships/hyperlink" Target="mailto:Agnese.Rozkalne@em.gov.lv" TargetMode="External"/><Relationship Id="rId7" Type="http://schemas.openxmlformats.org/officeDocument/2006/relationships/hyperlink" Target="http://www.sam.gov.lv/lv" TargetMode="External"/><Relationship Id="rId71" Type="http://schemas.openxmlformats.org/officeDocument/2006/relationships/hyperlink" Target="mailto:anita.krumina@cfla.gov.lv" TargetMode="External"/><Relationship Id="rId92" Type="http://schemas.openxmlformats.org/officeDocument/2006/relationships/hyperlink" Target="mailto:liga.kurevska@kem.gov.lv" TargetMode="External"/><Relationship Id="rId2" Type="http://schemas.openxmlformats.org/officeDocument/2006/relationships/styles" Target="styles.xml"/><Relationship Id="rId29" Type="http://schemas.openxmlformats.org/officeDocument/2006/relationships/hyperlink" Target="mailto:pasts@fm.gov.lv" TargetMode="External"/><Relationship Id="rId24" Type="http://schemas.openxmlformats.org/officeDocument/2006/relationships/image" Target="media/image10.png"/><Relationship Id="rId40" Type="http://schemas.openxmlformats.org/officeDocument/2006/relationships/hyperlink" Target="mailto:sandra.bormeistere@fm.gov.lv" TargetMode="External"/><Relationship Id="rId45" Type="http://schemas.openxmlformats.org/officeDocument/2006/relationships/hyperlink" Target="mailto:ieva.mazuika@fm.gov.lv" TargetMode="External"/><Relationship Id="rId66" Type="http://schemas.openxmlformats.org/officeDocument/2006/relationships/hyperlink" Target="mailto:Indra.Niedrite@kem.gov.lv" TargetMode="External"/><Relationship Id="rId87" Type="http://schemas.openxmlformats.org/officeDocument/2006/relationships/hyperlink" Target="mailto:satiksmes.ministrija@sam.gov.lv" TargetMode="External"/><Relationship Id="rId110" Type="http://schemas.openxmlformats.org/officeDocument/2006/relationships/hyperlink" Target="mailto:talivaldis.vectirans@sam.gov.lv" TargetMode="External"/><Relationship Id="rId115" Type="http://schemas.openxmlformats.org/officeDocument/2006/relationships/hyperlink" Target="mailto:ilze.abolina@fm.gov.lv" TargetMode="External"/><Relationship Id="rId61" Type="http://schemas.openxmlformats.org/officeDocument/2006/relationships/hyperlink" Target="mailto:Talivaldis.Vectirans@sam.gov.lv" TargetMode="External"/><Relationship Id="rId82" Type="http://schemas.openxmlformats.org/officeDocument/2006/relationships/hyperlink" Target="http://www.em.gov.lv/" TargetMode="External"/><Relationship Id="rId19" Type="http://schemas.openxmlformats.org/officeDocument/2006/relationships/image" Target="media/image7.png"/><Relationship Id="rId14" Type="http://schemas.openxmlformats.org/officeDocument/2006/relationships/hyperlink" Target="https://www.linkedin.com/company/satiksmesministrija/" TargetMode="External"/><Relationship Id="rId30" Type="http://schemas.openxmlformats.org/officeDocument/2006/relationships/hyperlink" Target="mailto:lm@lm.gov.lv" TargetMode="External"/><Relationship Id="rId35" Type="http://schemas.openxmlformats.org/officeDocument/2006/relationships/hyperlink" Target="mailto:Ingus.Alliks@lm.gov.lv" TargetMode="External"/><Relationship Id="rId56" Type="http://schemas.openxmlformats.org/officeDocument/2006/relationships/hyperlink" Target="mailto:armands.eberhards@fm.gov.lv" TargetMode="External"/><Relationship Id="rId77" Type="http://schemas.openxmlformats.org/officeDocument/2006/relationships/hyperlink" Target="mailto:olga.sanda.jurca@fm.gov.lv" TargetMode="External"/><Relationship Id="rId100" Type="http://schemas.openxmlformats.org/officeDocument/2006/relationships/hyperlink" Target="mailto:liga.klavina@fm.gov.lv" TargetMode="External"/><Relationship Id="rId105" Type="http://schemas.openxmlformats.org/officeDocument/2006/relationships/hyperlink" Target="mailto:Sanita.Vasiljeva@lm.gov.lv" TargetMode="External"/><Relationship Id="rId126" Type="http://schemas.openxmlformats.org/officeDocument/2006/relationships/hyperlink" Target="mailto:Agnese.Rozkalne@em.gov.lv" TargetMode="External"/><Relationship Id="rId8" Type="http://schemas.openxmlformats.org/officeDocument/2006/relationships/hyperlink" Target="https://www.facebook.com/satiksmesministrija/" TargetMode="External"/><Relationship Id="rId51" Type="http://schemas.openxmlformats.org/officeDocument/2006/relationships/hyperlink" Target="mailto:liga.kurevska@kem.gov.lv" TargetMode="External"/><Relationship Id="rId72" Type="http://schemas.openxmlformats.org/officeDocument/2006/relationships/hyperlink" Target="mailto:Artis.Lapins@iub.gov.lv" TargetMode="External"/><Relationship Id="rId93" Type="http://schemas.openxmlformats.org/officeDocument/2006/relationships/hyperlink" Target="mailto:aija.timofejeva@kem.gov.lv" TargetMode="External"/><Relationship Id="rId98" Type="http://schemas.openxmlformats.org/officeDocument/2006/relationships/hyperlink" Target="mailto:ieva.braunfelde@fm.gov.lv" TargetMode="External"/><Relationship Id="rId121" Type="http://schemas.openxmlformats.org/officeDocument/2006/relationships/hyperlink" Target="mailto:gunita.galauska@fm.gov.lv" TargetMode="External"/><Relationship Id="rId3" Type="http://schemas.openxmlformats.org/officeDocument/2006/relationships/settings" Target="settings.xml"/><Relationship Id="rId25" Type="http://schemas.openxmlformats.org/officeDocument/2006/relationships/hyperlink" Target="mailto:Agnese.Rozkalne@em.gov.lv" TargetMode="External"/><Relationship Id="rId46" Type="http://schemas.openxmlformats.org/officeDocument/2006/relationships/hyperlink" Target="mailto:ilze.abolina@fm.gov.lv" TargetMode="External"/><Relationship Id="rId67" Type="http://schemas.openxmlformats.org/officeDocument/2006/relationships/hyperlink" Target="mailto:gatis.sniedzins@altum.lv" TargetMode="External"/><Relationship Id="rId116" Type="http://schemas.openxmlformats.org/officeDocument/2006/relationships/hyperlink" Target="mailto:liene.buldere@fm.gov.lv" TargetMode="External"/><Relationship Id="rId20" Type="http://schemas.openxmlformats.org/officeDocument/2006/relationships/image" Target="media/image8.png"/><Relationship Id="rId41" Type="http://schemas.openxmlformats.org/officeDocument/2006/relationships/hyperlink" Target="mailto:tatjana.jacuka@fm.gov.lv" TargetMode="External"/><Relationship Id="rId62" Type="http://schemas.openxmlformats.org/officeDocument/2006/relationships/hyperlink" Target="mailto:ingmars.kibermanis@sam.gov.lv" TargetMode="External"/><Relationship Id="rId83" Type="http://schemas.openxmlformats.org/officeDocument/2006/relationships/hyperlink" Target="mailto:Pasts@em.gov.lv" TargetMode="External"/><Relationship Id="rId88" Type="http://schemas.openxmlformats.org/officeDocument/2006/relationships/hyperlink" Target="mailto:altum@altum.lv" TargetMode="External"/><Relationship Id="rId111" Type="http://schemas.openxmlformats.org/officeDocument/2006/relationships/hyperlink" Target="mailto:ingmars.kibermanis@sam.gov.lv" TargetMode="External"/><Relationship Id="rId15" Type="http://schemas.openxmlformats.org/officeDocument/2006/relationships/image" Target="media/image5.png"/><Relationship Id="rId36" Type="http://schemas.openxmlformats.org/officeDocument/2006/relationships/hyperlink" Target="mailto:Diana.Jakaite@lm.gov.lv" TargetMode="External"/><Relationship Id="rId57" Type="http://schemas.openxmlformats.org/officeDocument/2006/relationships/hyperlink" Target="mailto:andulis.zidkovs@sam.gov.lv" TargetMode="External"/><Relationship Id="rId106" Type="http://schemas.openxmlformats.org/officeDocument/2006/relationships/hyperlink" Target="mailto:andulis.zidkovs@sam.gov.lv" TargetMode="External"/><Relationship Id="rId127" Type="http://schemas.openxmlformats.org/officeDocument/2006/relationships/hyperlink" Target="mailto:pasts@em.gov.lv" TargetMode="External"/><Relationship Id="rId10" Type="http://schemas.openxmlformats.org/officeDocument/2006/relationships/hyperlink" Target="https://twitter.com/Sat_Min" TargetMode="External"/><Relationship Id="rId31" Type="http://schemas.openxmlformats.org/officeDocument/2006/relationships/hyperlink" Target="mailto:satiksmes.ministrija@sam.gov.lv" TargetMode="External"/><Relationship Id="rId52" Type="http://schemas.openxmlformats.org/officeDocument/2006/relationships/hyperlink" Target="mailto:baiba.bane@fm.gov.lv" TargetMode="External"/><Relationship Id="rId73" Type="http://schemas.openxmlformats.org/officeDocument/2006/relationships/hyperlink" Target="mailto:anita.abolina@iub.gov.lv" TargetMode="External"/><Relationship Id="rId78" Type="http://schemas.openxmlformats.org/officeDocument/2006/relationships/hyperlink" Target="mailto:Ilze.Jankova@vid.gov.lv" TargetMode="External"/><Relationship Id="rId94" Type="http://schemas.openxmlformats.org/officeDocument/2006/relationships/hyperlink" Target="mailto:gunars.valdmanis@kem.gov.lv" TargetMode="External"/><Relationship Id="rId99" Type="http://schemas.openxmlformats.org/officeDocument/2006/relationships/hyperlink" Target="mailto:jolanta.plume@fm.gov.lv" TargetMode="External"/><Relationship Id="rId101" Type="http://schemas.openxmlformats.org/officeDocument/2006/relationships/hyperlink" Target="mailto:armands.eberhards@fm.gov.lv" TargetMode="External"/><Relationship Id="rId122" Type="http://schemas.openxmlformats.org/officeDocument/2006/relationships/hyperlink" Target="mailto:Valentina.Amare@sam.gov.lv" TargetMode="External"/><Relationship Id="rId4" Type="http://schemas.openxmlformats.org/officeDocument/2006/relationships/webSettings" Target="webSettings.xml"/><Relationship Id="rId9" Type="http://schemas.openxmlformats.org/officeDocument/2006/relationships/image" Target="media/image2.png"/><Relationship Id="rId26" Type="http://schemas.openxmlformats.org/officeDocument/2006/relationships/hyperlink" Target="mailto:pasts@em.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1085</Words>
  <Characters>10747</Characters>
  <Application>Microsoft Office Word</Application>
  <DocSecurity>0</DocSecurity>
  <Lines>244</Lines>
  <Paragraphs>68</Paragraphs>
  <ScaleCrop>false</ScaleCrop>
  <Company/>
  <LinksUpToDate>false</LinksUpToDate>
  <CharactersWithSpaces>11792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Agnese Rožkalne</dc:creator>
  <cp:keywords/>
  <dc:description/>
  <cp:lastModifiedBy>Agnese Rožkalne</cp:lastModifiedBy>
  <cp:revision>3</cp:revision>
  <dcterms:created xsi:type="dcterms:W3CDTF">2026-05-08T10:18:00Z</dcterms:created>
  <dcterms:modified xsi:type="dcterms:W3CDTF">2026-05-08T10:19:00Z</dcterms:modified>
</cp:coreProperties>
</file>