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"Puse Latvijas"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neizpilda Valsts kontroles finanšu revīzijas ziņojuma "Par Zemkopības ministrijas 2022. gada pārskata sagatavošanas pareizību" ieteikumu paredzēt “ieņēmumu no valsts zinātniskās izpētes mežu apsaimniekošanas plašāku novirzīšanas iespēju, t.sk. ieskaitot valsts budžetā, tādejādi nodrošināt publisko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Nicmanis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13.05.2026. 22.52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13.05.2026. 22.52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