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"Riekstu mežs" Ķekavas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"Riekstu mežs" (nekustamā īpašuma kadastra Nr. 8070 012 0226) daļu – zemes vienību (zemes vienības kadastra apzīmējums 8070 012 0656) 4,53 ha platībā, zemes vienību (zemes vienības kadastra apzīmējums 8070 012 0659) 0,27 ha platībā, zemes vienību (zemes vienības kadastra apzīmējums 8070 012 0660) 0,55 ha platībā, zemes vienību (zemes vienības kadastra apzīmējums 8070 012 0661) 0,46 ha platībā un zemes vienību (zemes vienības kadastra apzīmējums 8070 012 0664) 0,015 ha platībā – Ķekavas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25-TA-2336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25-TA-2336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rīkojuma_projekts_25-TA-2336.docx</dc:title>
</cp:coreProperties>
</file>

<file path=docProps/custom.xml><?xml version="1.0" encoding="utf-8"?>
<Properties xmlns="http://schemas.openxmlformats.org/officeDocument/2006/custom-properties" xmlns:vt="http://schemas.openxmlformats.org/officeDocument/2006/docPropsVTypes"/>
</file>