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9F443" w14:textId="77777777" w:rsidR="005F161C" w:rsidRPr="00FB4C6C" w:rsidRDefault="005F161C" w:rsidP="00FB4C6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FB4C6C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365C9BA9" w14:textId="77777777" w:rsidR="005F161C" w:rsidRPr="00FB4C6C" w:rsidRDefault="005F161C" w:rsidP="00FB4C6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FB4C6C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19CC7CC3" w14:textId="77777777" w:rsidR="005F161C" w:rsidRPr="00FB4C6C" w:rsidRDefault="005F161C" w:rsidP="00FB4C6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FB4C6C">
        <w:rPr>
          <w:rFonts w:ascii="Times New Roman" w:hAnsi="Times New Roman" w:cs="Times New Roman"/>
          <w:sz w:val="28"/>
          <w:szCs w:val="28"/>
        </w:rPr>
        <w:fldChar w:fldCharType="begin"/>
      </w:r>
      <w:r w:rsidRPr="00FB4C6C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FB4C6C">
        <w:rPr>
          <w:rFonts w:ascii="Times New Roman" w:hAnsi="Times New Roman" w:cs="Times New Roman"/>
          <w:sz w:val="28"/>
          <w:szCs w:val="28"/>
        </w:rPr>
        <w:fldChar w:fldCharType="separate"/>
      </w:r>
      <w:r w:rsidRPr="00FB4C6C">
        <w:rPr>
          <w:rFonts w:ascii="Times New Roman" w:hAnsi="Times New Roman" w:cs="Times New Roman"/>
          <w:sz w:val="28"/>
          <w:szCs w:val="28"/>
        </w:rPr>
        <w:t>«=TAP_RIK_DATUMS_GEN»</w:t>
      </w:r>
      <w:r w:rsidRPr="00FB4C6C">
        <w:rPr>
          <w:rFonts w:ascii="Times New Roman" w:hAnsi="Times New Roman" w:cs="Times New Roman"/>
          <w:sz w:val="28"/>
          <w:szCs w:val="28"/>
        </w:rPr>
        <w:fldChar w:fldCharType="end"/>
      </w:r>
    </w:p>
    <w:p w14:paraId="1F70E79F" w14:textId="47BC8368" w:rsidR="005F161C" w:rsidRPr="00FB4C6C" w:rsidRDefault="005F161C" w:rsidP="00FB4C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4C6C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FB4C6C">
        <w:rPr>
          <w:rFonts w:ascii="Times New Roman" w:hAnsi="Times New Roman" w:cs="Times New Roman"/>
          <w:sz w:val="28"/>
          <w:szCs w:val="28"/>
        </w:rPr>
        <w:fldChar w:fldCharType="begin"/>
      </w:r>
      <w:r w:rsidRPr="00FB4C6C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FB4C6C">
        <w:rPr>
          <w:rFonts w:ascii="Times New Roman" w:hAnsi="Times New Roman" w:cs="Times New Roman"/>
          <w:sz w:val="28"/>
          <w:szCs w:val="28"/>
        </w:rPr>
        <w:fldChar w:fldCharType="separate"/>
      </w:r>
      <w:r w:rsidRPr="00FB4C6C">
        <w:rPr>
          <w:rFonts w:ascii="Times New Roman" w:hAnsi="Times New Roman" w:cs="Times New Roman"/>
          <w:sz w:val="28"/>
          <w:szCs w:val="28"/>
        </w:rPr>
        <w:t>«=TAP_DOK_NUMURS»</w:t>
      </w:r>
      <w:r w:rsidRPr="00FB4C6C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65EB418" w14:textId="77777777" w:rsidR="005F161C" w:rsidRPr="00FB4C6C" w:rsidRDefault="005F161C" w:rsidP="00FB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252B90" w14:textId="1D630625" w:rsidR="27402FFC" w:rsidRPr="00FB4C6C" w:rsidRDefault="005F161C" w:rsidP="00FB4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4C6C">
        <w:rPr>
          <w:rFonts w:ascii="Times New Roman" w:eastAsia="Times New Roman" w:hAnsi="Times New Roman" w:cs="Times New Roman"/>
          <w:b/>
          <w:bCs/>
          <w:sz w:val="28"/>
          <w:szCs w:val="28"/>
        </w:rPr>
        <w:t>Atbalstītie p</w:t>
      </w:r>
      <w:r w:rsidR="60F64EAB" w:rsidRPr="00FB4C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ašvaldību investīciju </w:t>
      </w:r>
      <w:r w:rsidRPr="00FB4C6C">
        <w:rPr>
          <w:rFonts w:ascii="Times New Roman" w:eastAsia="Times New Roman" w:hAnsi="Times New Roman" w:cs="Times New Roman"/>
          <w:b/>
          <w:bCs/>
          <w:sz w:val="28"/>
          <w:szCs w:val="28"/>
        </w:rPr>
        <w:t>projekt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Pr="00FB4C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60F64EAB" w:rsidRPr="00FB4C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jaunas pirmsskolas izglītības iestādes būvniecībai vai </w:t>
      </w:r>
      <w:r w:rsidR="0070501F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60F64EAB" w:rsidRPr="00FB4C6C">
        <w:rPr>
          <w:rFonts w:ascii="Times New Roman" w:eastAsia="Times New Roman" w:hAnsi="Times New Roman" w:cs="Times New Roman"/>
          <w:b/>
          <w:bCs/>
          <w:sz w:val="28"/>
          <w:szCs w:val="28"/>
        </w:rPr>
        <w:t>esošas pirmsskolas izglītības iestādes paplašināšanai</w:t>
      </w:r>
    </w:p>
    <w:p w14:paraId="369E27B9" w14:textId="77777777" w:rsidR="005F161C" w:rsidRPr="00FB4C6C" w:rsidRDefault="005F161C" w:rsidP="00FB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16"/>
        <w:gridCol w:w="1139"/>
        <w:gridCol w:w="1559"/>
        <w:gridCol w:w="1276"/>
        <w:gridCol w:w="1275"/>
        <w:gridCol w:w="1134"/>
        <w:gridCol w:w="1162"/>
        <w:gridCol w:w="965"/>
        <w:gridCol w:w="1134"/>
        <w:gridCol w:w="992"/>
        <w:gridCol w:w="1134"/>
        <w:gridCol w:w="992"/>
        <w:gridCol w:w="1098"/>
      </w:tblGrid>
      <w:tr w:rsidR="00CD5EE3" w:rsidRPr="0070501F" w14:paraId="7D3AFE30" w14:textId="77777777" w:rsidTr="00FB4C6C">
        <w:trPr>
          <w:trHeight w:val="1236"/>
        </w:trPr>
        <w:tc>
          <w:tcPr>
            <w:tcW w:w="416" w:type="dxa"/>
            <w:vMerge w:val="restart"/>
            <w:noWrap/>
            <w:vAlign w:val="center"/>
            <w:hideMark/>
          </w:tcPr>
          <w:p w14:paraId="60A8AF5A" w14:textId="77777777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113" w:right="-113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Nr.</w:t>
            </w:r>
          </w:p>
          <w:p w14:paraId="7309B62A" w14:textId="4EB0BF5A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113" w:right="-113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p. k.</w:t>
            </w:r>
          </w:p>
        </w:tc>
        <w:tc>
          <w:tcPr>
            <w:tcW w:w="1139" w:type="dxa"/>
            <w:vMerge w:val="restart"/>
            <w:noWrap/>
            <w:vAlign w:val="center"/>
            <w:hideMark/>
          </w:tcPr>
          <w:p w14:paraId="569E6E08" w14:textId="24C67CDB" w:rsidR="0070501F" w:rsidRPr="00FB4C6C" w:rsidRDefault="0070501F" w:rsidP="00FB4C6C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Pašvaldība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16EFFDA7" w14:textId="38AD3401" w:rsidR="0070501F" w:rsidRPr="00FB4C6C" w:rsidRDefault="0070501F" w:rsidP="00FB4C6C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Investīciju projekta </w:t>
            </w:r>
            <w:r w:rsidR="00CD5EE3"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mērķis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0FE2B3DB" w14:textId="7875B88A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Investīciju projekta kopējās plānotās būvdarbu izmaksas, </w:t>
            </w:r>
            <w:r w:rsidR="0093423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br/>
            </w:r>
            <w:r w:rsidRPr="00FB4C6C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euro</w:t>
            </w:r>
          </w:p>
        </w:tc>
        <w:tc>
          <w:tcPr>
            <w:tcW w:w="4536" w:type="dxa"/>
            <w:gridSpan w:val="4"/>
            <w:vAlign w:val="center"/>
            <w:hideMark/>
          </w:tcPr>
          <w:p w14:paraId="071A9747" w14:textId="68CD4042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Maksimāli pieļaujamais aizņēmuma kopējais apmērs</w:t>
            </w:r>
            <w:r w:rsidR="00F259DE"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FB4C6C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euro</w:t>
            </w:r>
          </w:p>
        </w:tc>
        <w:tc>
          <w:tcPr>
            <w:tcW w:w="4252" w:type="dxa"/>
            <w:gridSpan w:val="4"/>
            <w:vAlign w:val="center"/>
            <w:hideMark/>
          </w:tcPr>
          <w:p w14:paraId="222A338B" w14:textId="77777777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Pašvaldības budžeta līdzfinansējuma kopējais apmērs, </w:t>
            </w:r>
            <w:r w:rsidRPr="00FB4C6C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euro</w:t>
            </w:r>
          </w:p>
        </w:tc>
        <w:tc>
          <w:tcPr>
            <w:tcW w:w="1098" w:type="dxa"/>
            <w:vMerge w:val="restart"/>
            <w:vAlign w:val="center"/>
            <w:hideMark/>
          </w:tcPr>
          <w:p w14:paraId="4808308A" w14:textId="77777777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Pēc investīciju projekta īstenošanas radīto vietu skaits pirmsskolas izglītības iestādē</w:t>
            </w:r>
          </w:p>
        </w:tc>
      </w:tr>
      <w:tr w:rsidR="00612C7D" w:rsidRPr="00453328" w14:paraId="5D488B52" w14:textId="77777777" w:rsidTr="00FB4C6C">
        <w:tc>
          <w:tcPr>
            <w:tcW w:w="416" w:type="dxa"/>
            <w:vMerge/>
            <w:noWrap/>
            <w:hideMark/>
          </w:tcPr>
          <w:p w14:paraId="5B367265" w14:textId="7782C467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39" w:type="dxa"/>
            <w:vMerge/>
            <w:noWrap/>
            <w:hideMark/>
          </w:tcPr>
          <w:p w14:paraId="52CF6960" w14:textId="6B43B777" w:rsidR="0070501F" w:rsidRPr="00FB4C6C" w:rsidRDefault="0070501F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559" w:type="dxa"/>
            <w:vMerge/>
            <w:noWrap/>
            <w:hideMark/>
          </w:tcPr>
          <w:p w14:paraId="7A0A7C29" w14:textId="34013227" w:rsidR="0070501F" w:rsidRPr="00FB4C6C" w:rsidRDefault="0070501F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vMerge/>
            <w:noWrap/>
            <w:hideMark/>
          </w:tcPr>
          <w:p w14:paraId="7F4A2D7F" w14:textId="327879BF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BC06409" w14:textId="25270E27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kopā</w:t>
            </w:r>
          </w:p>
        </w:tc>
        <w:tc>
          <w:tcPr>
            <w:tcW w:w="1134" w:type="dxa"/>
            <w:noWrap/>
            <w:vAlign w:val="center"/>
            <w:hideMark/>
          </w:tcPr>
          <w:p w14:paraId="7ECA93B1" w14:textId="4A8D62CA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2022. gads</w:t>
            </w:r>
          </w:p>
        </w:tc>
        <w:tc>
          <w:tcPr>
            <w:tcW w:w="1162" w:type="dxa"/>
            <w:noWrap/>
            <w:vAlign w:val="center"/>
            <w:hideMark/>
          </w:tcPr>
          <w:p w14:paraId="3C90F91E" w14:textId="2D13AD3C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2023. gads</w:t>
            </w:r>
          </w:p>
        </w:tc>
        <w:tc>
          <w:tcPr>
            <w:tcW w:w="965" w:type="dxa"/>
            <w:noWrap/>
            <w:vAlign w:val="center"/>
            <w:hideMark/>
          </w:tcPr>
          <w:p w14:paraId="20B1CBA4" w14:textId="66E9A612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2024. gads</w:t>
            </w:r>
          </w:p>
        </w:tc>
        <w:tc>
          <w:tcPr>
            <w:tcW w:w="1134" w:type="dxa"/>
            <w:noWrap/>
            <w:vAlign w:val="center"/>
            <w:hideMark/>
          </w:tcPr>
          <w:p w14:paraId="5FDE20F4" w14:textId="6656B067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kopā</w:t>
            </w:r>
          </w:p>
        </w:tc>
        <w:tc>
          <w:tcPr>
            <w:tcW w:w="992" w:type="dxa"/>
            <w:noWrap/>
            <w:vAlign w:val="center"/>
            <w:hideMark/>
          </w:tcPr>
          <w:p w14:paraId="67A30A54" w14:textId="2C94E120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2022. gads</w:t>
            </w:r>
          </w:p>
        </w:tc>
        <w:tc>
          <w:tcPr>
            <w:tcW w:w="1134" w:type="dxa"/>
            <w:noWrap/>
            <w:vAlign w:val="center"/>
            <w:hideMark/>
          </w:tcPr>
          <w:p w14:paraId="74D0229C" w14:textId="668D4145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2023. gads</w:t>
            </w:r>
          </w:p>
        </w:tc>
        <w:tc>
          <w:tcPr>
            <w:tcW w:w="992" w:type="dxa"/>
            <w:noWrap/>
            <w:vAlign w:val="center"/>
            <w:hideMark/>
          </w:tcPr>
          <w:p w14:paraId="6FCCC2AA" w14:textId="540DDA31" w:rsidR="0070501F" w:rsidRPr="00FB4C6C" w:rsidRDefault="0070501F" w:rsidP="00FB4C6C">
            <w:pPr>
              <w:tabs>
                <w:tab w:val="center" w:pos="4680"/>
                <w:tab w:val="right" w:pos="9360"/>
              </w:tabs>
              <w:ind w:left="-57" w:right="-57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2024. gads</w:t>
            </w:r>
          </w:p>
        </w:tc>
        <w:tc>
          <w:tcPr>
            <w:tcW w:w="1098" w:type="dxa"/>
            <w:vMerge/>
            <w:noWrap/>
            <w:hideMark/>
          </w:tcPr>
          <w:p w14:paraId="1D54E7AD" w14:textId="7A6A8616" w:rsidR="0070501F" w:rsidRPr="00FB4C6C" w:rsidRDefault="0070501F" w:rsidP="00FB4C6C">
            <w:pPr>
              <w:tabs>
                <w:tab w:val="center" w:pos="4680"/>
                <w:tab w:val="right" w:pos="9360"/>
              </w:tabs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</w:tr>
      <w:tr w:rsidR="00CD5EE3" w:rsidRPr="00453328" w14:paraId="4F238B1A" w14:textId="77777777" w:rsidTr="00FB4C6C">
        <w:tc>
          <w:tcPr>
            <w:tcW w:w="416" w:type="dxa"/>
            <w:noWrap/>
            <w:hideMark/>
          </w:tcPr>
          <w:p w14:paraId="4315C0D3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1.</w:t>
            </w:r>
          </w:p>
        </w:tc>
        <w:tc>
          <w:tcPr>
            <w:tcW w:w="1139" w:type="dxa"/>
            <w:hideMark/>
          </w:tcPr>
          <w:p w14:paraId="3493380B" w14:textId="196093E7" w:rsidR="002B7E3A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Olaines novada pašvaldība</w:t>
            </w:r>
          </w:p>
        </w:tc>
        <w:tc>
          <w:tcPr>
            <w:tcW w:w="1559" w:type="dxa"/>
            <w:hideMark/>
          </w:tcPr>
          <w:p w14:paraId="0ED9CC39" w14:textId="350FBEF7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Telpu vienkāršotā atjaunošana jaunas pirmsskolas izglītības iestādes izveidei Veselības ielā 7, Olainē, 2.</w:t>
            </w:r>
            <w:r w:rsidR="00CD5EE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kārta</w:t>
            </w:r>
          </w:p>
        </w:tc>
        <w:tc>
          <w:tcPr>
            <w:tcW w:w="1276" w:type="dxa"/>
            <w:noWrap/>
            <w:hideMark/>
          </w:tcPr>
          <w:p w14:paraId="547C7275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900 000,00</w:t>
            </w:r>
          </w:p>
        </w:tc>
        <w:tc>
          <w:tcPr>
            <w:tcW w:w="1275" w:type="dxa"/>
            <w:noWrap/>
            <w:hideMark/>
          </w:tcPr>
          <w:p w14:paraId="453FE4D8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810 000,00</w:t>
            </w:r>
          </w:p>
        </w:tc>
        <w:tc>
          <w:tcPr>
            <w:tcW w:w="1134" w:type="dxa"/>
            <w:noWrap/>
            <w:hideMark/>
          </w:tcPr>
          <w:p w14:paraId="3F3B135A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162 000,00</w:t>
            </w:r>
          </w:p>
        </w:tc>
        <w:tc>
          <w:tcPr>
            <w:tcW w:w="1162" w:type="dxa"/>
            <w:noWrap/>
            <w:hideMark/>
          </w:tcPr>
          <w:p w14:paraId="5862383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648 000,00</w:t>
            </w:r>
          </w:p>
        </w:tc>
        <w:tc>
          <w:tcPr>
            <w:tcW w:w="965" w:type="dxa"/>
            <w:noWrap/>
          </w:tcPr>
          <w:p w14:paraId="4B136BA0" w14:textId="2916B4B9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noWrap/>
            <w:hideMark/>
          </w:tcPr>
          <w:p w14:paraId="4314A434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90 000,00</w:t>
            </w:r>
          </w:p>
        </w:tc>
        <w:tc>
          <w:tcPr>
            <w:tcW w:w="992" w:type="dxa"/>
            <w:noWrap/>
            <w:hideMark/>
          </w:tcPr>
          <w:p w14:paraId="09EC38E2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18 000,00</w:t>
            </w:r>
          </w:p>
        </w:tc>
        <w:tc>
          <w:tcPr>
            <w:tcW w:w="1134" w:type="dxa"/>
            <w:noWrap/>
            <w:hideMark/>
          </w:tcPr>
          <w:p w14:paraId="464EEF59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72 000,00</w:t>
            </w:r>
          </w:p>
        </w:tc>
        <w:tc>
          <w:tcPr>
            <w:tcW w:w="992" w:type="dxa"/>
            <w:noWrap/>
          </w:tcPr>
          <w:p w14:paraId="5D40FA7A" w14:textId="671FF2B3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098" w:type="dxa"/>
            <w:noWrap/>
            <w:hideMark/>
          </w:tcPr>
          <w:p w14:paraId="20D60FA9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jc w:val="righ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80</w:t>
            </w:r>
          </w:p>
        </w:tc>
      </w:tr>
      <w:tr w:rsidR="00CD5EE3" w:rsidRPr="00453328" w14:paraId="6CACAAF3" w14:textId="77777777" w:rsidTr="00FB4C6C">
        <w:tc>
          <w:tcPr>
            <w:tcW w:w="416" w:type="dxa"/>
            <w:noWrap/>
            <w:hideMark/>
          </w:tcPr>
          <w:p w14:paraId="219C53F1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2.</w:t>
            </w:r>
          </w:p>
        </w:tc>
        <w:tc>
          <w:tcPr>
            <w:tcW w:w="1139" w:type="dxa"/>
            <w:hideMark/>
          </w:tcPr>
          <w:p w14:paraId="054D02D2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Ogres novada pašvaldība</w:t>
            </w:r>
          </w:p>
        </w:tc>
        <w:tc>
          <w:tcPr>
            <w:tcW w:w="1559" w:type="dxa"/>
            <w:hideMark/>
          </w:tcPr>
          <w:p w14:paraId="7671E39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Jaunas pirmsskolas izglītības iestādes būvniecība Lielvārdē</w:t>
            </w:r>
          </w:p>
        </w:tc>
        <w:tc>
          <w:tcPr>
            <w:tcW w:w="1276" w:type="dxa"/>
            <w:noWrap/>
            <w:hideMark/>
          </w:tcPr>
          <w:p w14:paraId="0A3505A1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2 970 000,00</w:t>
            </w:r>
          </w:p>
        </w:tc>
        <w:tc>
          <w:tcPr>
            <w:tcW w:w="1275" w:type="dxa"/>
            <w:noWrap/>
            <w:hideMark/>
          </w:tcPr>
          <w:p w14:paraId="2F25A903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2 640 000,00</w:t>
            </w:r>
          </w:p>
        </w:tc>
        <w:tc>
          <w:tcPr>
            <w:tcW w:w="1134" w:type="dxa"/>
            <w:noWrap/>
            <w:hideMark/>
          </w:tcPr>
          <w:p w14:paraId="52D1A26B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528 000,00</w:t>
            </w:r>
          </w:p>
        </w:tc>
        <w:tc>
          <w:tcPr>
            <w:tcW w:w="1162" w:type="dxa"/>
            <w:noWrap/>
            <w:hideMark/>
          </w:tcPr>
          <w:p w14:paraId="4F50C3E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2 112 000,00</w:t>
            </w:r>
          </w:p>
        </w:tc>
        <w:tc>
          <w:tcPr>
            <w:tcW w:w="965" w:type="dxa"/>
            <w:noWrap/>
          </w:tcPr>
          <w:p w14:paraId="6878575F" w14:textId="4FAEA088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noWrap/>
            <w:hideMark/>
          </w:tcPr>
          <w:p w14:paraId="6BBCCB46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330 000,00</w:t>
            </w:r>
          </w:p>
        </w:tc>
        <w:tc>
          <w:tcPr>
            <w:tcW w:w="992" w:type="dxa"/>
            <w:noWrap/>
            <w:hideMark/>
          </w:tcPr>
          <w:p w14:paraId="44CF2E9F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66 000,00</w:t>
            </w:r>
          </w:p>
        </w:tc>
        <w:tc>
          <w:tcPr>
            <w:tcW w:w="1134" w:type="dxa"/>
            <w:noWrap/>
            <w:hideMark/>
          </w:tcPr>
          <w:p w14:paraId="5B3C5CB5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264 000,00</w:t>
            </w:r>
          </w:p>
        </w:tc>
        <w:tc>
          <w:tcPr>
            <w:tcW w:w="992" w:type="dxa"/>
            <w:noWrap/>
          </w:tcPr>
          <w:p w14:paraId="35BD6884" w14:textId="795163A2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098" w:type="dxa"/>
            <w:noWrap/>
            <w:hideMark/>
          </w:tcPr>
          <w:p w14:paraId="3E5F64D9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jc w:val="righ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120</w:t>
            </w:r>
          </w:p>
        </w:tc>
      </w:tr>
      <w:tr w:rsidR="00CD5EE3" w:rsidRPr="00453328" w14:paraId="2EDFC8F3" w14:textId="77777777" w:rsidTr="00CD5EE3">
        <w:tc>
          <w:tcPr>
            <w:tcW w:w="416" w:type="dxa"/>
            <w:noWrap/>
            <w:hideMark/>
          </w:tcPr>
          <w:p w14:paraId="37272F7A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3.</w:t>
            </w:r>
          </w:p>
        </w:tc>
        <w:tc>
          <w:tcPr>
            <w:tcW w:w="1139" w:type="dxa"/>
            <w:hideMark/>
          </w:tcPr>
          <w:p w14:paraId="75553741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Ogres novada pašvaldība</w:t>
            </w:r>
          </w:p>
        </w:tc>
        <w:tc>
          <w:tcPr>
            <w:tcW w:w="1559" w:type="dxa"/>
            <w:hideMark/>
          </w:tcPr>
          <w:p w14:paraId="6135B3F2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Kaibalas skolas pārbūve par pirmsskolas izglītības iestādi</w:t>
            </w:r>
          </w:p>
        </w:tc>
        <w:tc>
          <w:tcPr>
            <w:tcW w:w="1276" w:type="dxa"/>
            <w:noWrap/>
            <w:hideMark/>
          </w:tcPr>
          <w:p w14:paraId="6445242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828 235,30</w:t>
            </w:r>
          </w:p>
        </w:tc>
        <w:tc>
          <w:tcPr>
            <w:tcW w:w="1275" w:type="dxa"/>
            <w:noWrap/>
            <w:hideMark/>
          </w:tcPr>
          <w:p w14:paraId="4B88D2D2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704 000,00</w:t>
            </w:r>
          </w:p>
        </w:tc>
        <w:tc>
          <w:tcPr>
            <w:tcW w:w="1134" w:type="dxa"/>
            <w:noWrap/>
            <w:hideMark/>
          </w:tcPr>
          <w:p w14:paraId="5B0C9648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140 800,00</w:t>
            </w:r>
          </w:p>
        </w:tc>
        <w:tc>
          <w:tcPr>
            <w:tcW w:w="1162" w:type="dxa"/>
            <w:noWrap/>
            <w:hideMark/>
          </w:tcPr>
          <w:p w14:paraId="0CEE39C0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563 200,00</w:t>
            </w:r>
          </w:p>
        </w:tc>
        <w:tc>
          <w:tcPr>
            <w:tcW w:w="965" w:type="dxa"/>
            <w:noWrap/>
            <w:hideMark/>
          </w:tcPr>
          <w:p w14:paraId="2A2A3C50" w14:textId="42684313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noWrap/>
            <w:hideMark/>
          </w:tcPr>
          <w:p w14:paraId="3158A06E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124 235,30</w:t>
            </w:r>
          </w:p>
        </w:tc>
        <w:tc>
          <w:tcPr>
            <w:tcW w:w="992" w:type="dxa"/>
            <w:noWrap/>
            <w:hideMark/>
          </w:tcPr>
          <w:p w14:paraId="300F6DDC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24 847,06</w:t>
            </w:r>
          </w:p>
        </w:tc>
        <w:tc>
          <w:tcPr>
            <w:tcW w:w="1134" w:type="dxa"/>
            <w:noWrap/>
            <w:hideMark/>
          </w:tcPr>
          <w:p w14:paraId="5AF658DA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99 388,24</w:t>
            </w:r>
          </w:p>
        </w:tc>
        <w:tc>
          <w:tcPr>
            <w:tcW w:w="992" w:type="dxa"/>
            <w:noWrap/>
            <w:hideMark/>
          </w:tcPr>
          <w:p w14:paraId="37BB8B6C" w14:textId="34E2083E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098" w:type="dxa"/>
            <w:noWrap/>
            <w:hideMark/>
          </w:tcPr>
          <w:p w14:paraId="30E07B1D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jc w:val="righ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32</w:t>
            </w:r>
          </w:p>
        </w:tc>
      </w:tr>
      <w:tr w:rsidR="00CD5EE3" w:rsidRPr="00453328" w14:paraId="1969DE95" w14:textId="77777777" w:rsidTr="00CD5EE3">
        <w:tc>
          <w:tcPr>
            <w:tcW w:w="416" w:type="dxa"/>
            <w:noWrap/>
            <w:hideMark/>
          </w:tcPr>
          <w:p w14:paraId="5A2CDBB5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4.</w:t>
            </w:r>
          </w:p>
        </w:tc>
        <w:tc>
          <w:tcPr>
            <w:tcW w:w="1139" w:type="dxa"/>
            <w:hideMark/>
          </w:tcPr>
          <w:p w14:paraId="05F588E6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Ropažu novada pašvaldība</w:t>
            </w:r>
          </w:p>
        </w:tc>
        <w:tc>
          <w:tcPr>
            <w:tcW w:w="1559" w:type="dxa"/>
            <w:hideMark/>
          </w:tcPr>
          <w:p w14:paraId="37918060" w14:textId="57E758B6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Ēkas 7.</w:t>
            </w:r>
            <w:r w:rsidR="00CD5EE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korpusa atjaunošana bērnudārza izvietošanai Skolas </w:t>
            </w:r>
            <w:r w:rsidR="00CD5EE3"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iel</w:t>
            </w:r>
            <w:r w:rsidR="00CD5EE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ā</w:t>
            </w:r>
            <w:r w:rsidR="00CD5EE3"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12, </w:t>
            </w:r>
            <w:r w:rsidR="00CD5EE3"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Upeslej</w:t>
            </w:r>
            <w:r w:rsidR="00CD5EE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ā</w:t>
            </w:r>
            <w:r w:rsidR="00CD5EE3"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</w:t>
            </w: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Stopiņu </w:t>
            </w:r>
            <w:r w:rsidR="00CD5EE3"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pagast</w:t>
            </w:r>
            <w:r w:rsidR="00CD5EE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ā</w:t>
            </w: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Ropažu </w:t>
            </w:r>
            <w:r w:rsidR="00CD5EE3"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novad</w:t>
            </w:r>
            <w:r w:rsidR="00CD5EE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ā</w:t>
            </w:r>
          </w:p>
        </w:tc>
        <w:tc>
          <w:tcPr>
            <w:tcW w:w="1276" w:type="dxa"/>
            <w:noWrap/>
            <w:hideMark/>
          </w:tcPr>
          <w:p w14:paraId="63F6ABC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1 000 000,00</w:t>
            </w:r>
          </w:p>
        </w:tc>
        <w:tc>
          <w:tcPr>
            <w:tcW w:w="1275" w:type="dxa"/>
            <w:noWrap/>
            <w:hideMark/>
          </w:tcPr>
          <w:p w14:paraId="0928E762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900 000,00</w:t>
            </w:r>
          </w:p>
        </w:tc>
        <w:tc>
          <w:tcPr>
            <w:tcW w:w="1134" w:type="dxa"/>
            <w:noWrap/>
            <w:hideMark/>
          </w:tcPr>
          <w:p w14:paraId="01415846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180 000,00</w:t>
            </w:r>
          </w:p>
        </w:tc>
        <w:tc>
          <w:tcPr>
            <w:tcW w:w="1162" w:type="dxa"/>
            <w:noWrap/>
            <w:hideMark/>
          </w:tcPr>
          <w:p w14:paraId="42E41559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540 000,00</w:t>
            </w:r>
          </w:p>
        </w:tc>
        <w:tc>
          <w:tcPr>
            <w:tcW w:w="965" w:type="dxa"/>
            <w:noWrap/>
            <w:hideMark/>
          </w:tcPr>
          <w:p w14:paraId="4313DFB5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noWrap/>
            <w:hideMark/>
          </w:tcPr>
          <w:p w14:paraId="6C7A090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100 000,00</w:t>
            </w:r>
          </w:p>
        </w:tc>
        <w:tc>
          <w:tcPr>
            <w:tcW w:w="992" w:type="dxa"/>
            <w:noWrap/>
            <w:hideMark/>
          </w:tcPr>
          <w:p w14:paraId="20B94F6D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noWrap/>
            <w:hideMark/>
          </w:tcPr>
          <w:p w14:paraId="0028C212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60 000,00</w:t>
            </w:r>
          </w:p>
        </w:tc>
        <w:tc>
          <w:tcPr>
            <w:tcW w:w="992" w:type="dxa"/>
            <w:noWrap/>
            <w:hideMark/>
          </w:tcPr>
          <w:p w14:paraId="36A9EC3B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20 000,00</w:t>
            </w:r>
          </w:p>
        </w:tc>
        <w:tc>
          <w:tcPr>
            <w:tcW w:w="1098" w:type="dxa"/>
            <w:noWrap/>
            <w:hideMark/>
          </w:tcPr>
          <w:p w14:paraId="2FD8560C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jc w:val="righ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75</w:t>
            </w:r>
          </w:p>
        </w:tc>
      </w:tr>
      <w:tr w:rsidR="00CD5EE3" w:rsidRPr="00453328" w14:paraId="5E62FE24" w14:textId="77777777" w:rsidTr="00CD5EE3">
        <w:tc>
          <w:tcPr>
            <w:tcW w:w="416" w:type="dxa"/>
            <w:noWrap/>
            <w:hideMark/>
          </w:tcPr>
          <w:p w14:paraId="0D8CB3E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5.</w:t>
            </w:r>
          </w:p>
        </w:tc>
        <w:tc>
          <w:tcPr>
            <w:tcW w:w="1139" w:type="dxa"/>
            <w:hideMark/>
          </w:tcPr>
          <w:p w14:paraId="69DE5A1D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Ropažu novada pašvaldība</w:t>
            </w:r>
          </w:p>
        </w:tc>
        <w:tc>
          <w:tcPr>
            <w:tcW w:w="1559" w:type="dxa"/>
            <w:hideMark/>
          </w:tcPr>
          <w:p w14:paraId="12340964" w14:textId="03101B8C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Pirmsskolas izglītības iestādes jaunbūve Peldu</w:t>
            </w:r>
            <w:r w:rsidR="000C20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 </w:t>
            </w:r>
            <w:r w:rsidR="000C20A3"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iel</w:t>
            </w:r>
            <w:r w:rsidR="000C20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ā</w:t>
            </w:r>
            <w:r w:rsidR="000C20A3"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2A, Ulbrok</w:t>
            </w:r>
            <w:r w:rsidR="000C20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ā</w:t>
            </w: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 Stopiņu pagast</w:t>
            </w:r>
            <w:r w:rsidR="000C20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ā</w:t>
            </w: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 Ropažu novad</w:t>
            </w:r>
            <w:r w:rsidR="000C20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ā</w:t>
            </w:r>
          </w:p>
        </w:tc>
        <w:tc>
          <w:tcPr>
            <w:tcW w:w="1276" w:type="dxa"/>
            <w:noWrap/>
            <w:hideMark/>
          </w:tcPr>
          <w:p w14:paraId="715908A8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3 900 000,00</w:t>
            </w:r>
          </w:p>
        </w:tc>
        <w:tc>
          <w:tcPr>
            <w:tcW w:w="1275" w:type="dxa"/>
            <w:noWrap/>
            <w:hideMark/>
          </w:tcPr>
          <w:p w14:paraId="7FAE123C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3 300 000,00</w:t>
            </w:r>
          </w:p>
        </w:tc>
        <w:tc>
          <w:tcPr>
            <w:tcW w:w="1134" w:type="dxa"/>
            <w:noWrap/>
            <w:hideMark/>
          </w:tcPr>
          <w:p w14:paraId="53FE75B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660 000,00</w:t>
            </w:r>
          </w:p>
        </w:tc>
        <w:tc>
          <w:tcPr>
            <w:tcW w:w="1162" w:type="dxa"/>
            <w:noWrap/>
            <w:hideMark/>
          </w:tcPr>
          <w:p w14:paraId="63F6D94D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1 980 000,00</w:t>
            </w:r>
          </w:p>
        </w:tc>
        <w:tc>
          <w:tcPr>
            <w:tcW w:w="965" w:type="dxa"/>
            <w:noWrap/>
            <w:hideMark/>
          </w:tcPr>
          <w:p w14:paraId="0FFB476D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660 000,00</w:t>
            </w:r>
          </w:p>
        </w:tc>
        <w:tc>
          <w:tcPr>
            <w:tcW w:w="1134" w:type="dxa"/>
            <w:noWrap/>
            <w:hideMark/>
          </w:tcPr>
          <w:p w14:paraId="35EFDC04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600 000,00</w:t>
            </w:r>
          </w:p>
        </w:tc>
        <w:tc>
          <w:tcPr>
            <w:tcW w:w="992" w:type="dxa"/>
            <w:noWrap/>
            <w:hideMark/>
          </w:tcPr>
          <w:p w14:paraId="4DD860DD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120 000,00</w:t>
            </w:r>
          </w:p>
        </w:tc>
        <w:tc>
          <w:tcPr>
            <w:tcW w:w="1134" w:type="dxa"/>
            <w:noWrap/>
            <w:hideMark/>
          </w:tcPr>
          <w:p w14:paraId="0108EF35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360 000,00</w:t>
            </w:r>
          </w:p>
        </w:tc>
        <w:tc>
          <w:tcPr>
            <w:tcW w:w="992" w:type="dxa"/>
            <w:noWrap/>
            <w:hideMark/>
          </w:tcPr>
          <w:p w14:paraId="4ECD6D7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120 000,00</w:t>
            </w:r>
          </w:p>
        </w:tc>
        <w:tc>
          <w:tcPr>
            <w:tcW w:w="1098" w:type="dxa"/>
            <w:noWrap/>
            <w:hideMark/>
          </w:tcPr>
          <w:p w14:paraId="39ED4453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jc w:val="righ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150</w:t>
            </w:r>
          </w:p>
        </w:tc>
      </w:tr>
      <w:tr w:rsidR="00CD5EE3" w:rsidRPr="00453328" w14:paraId="11181E23" w14:textId="77777777" w:rsidTr="00CD5EE3">
        <w:tc>
          <w:tcPr>
            <w:tcW w:w="416" w:type="dxa"/>
            <w:noWrap/>
            <w:hideMark/>
          </w:tcPr>
          <w:p w14:paraId="16BC8AB1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6.</w:t>
            </w:r>
          </w:p>
        </w:tc>
        <w:tc>
          <w:tcPr>
            <w:tcW w:w="1139" w:type="dxa"/>
            <w:hideMark/>
          </w:tcPr>
          <w:p w14:paraId="5A215315" w14:textId="5B197686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Liepājas valsts</w:t>
            </w:r>
            <w:r w:rsidR="00CD5EE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pilsētas pašvaldība</w:t>
            </w:r>
          </w:p>
        </w:tc>
        <w:tc>
          <w:tcPr>
            <w:tcW w:w="1559" w:type="dxa"/>
            <w:hideMark/>
          </w:tcPr>
          <w:p w14:paraId="4B7D41F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Pirmskolas izglītības iestādes ēkas būvniecība Liedaga ielā 6, Liepājā</w:t>
            </w:r>
          </w:p>
        </w:tc>
        <w:tc>
          <w:tcPr>
            <w:tcW w:w="1276" w:type="dxa"/>
            <w:noWrap/>
            <w:hideMark/>
          </w:tcPr>
          <w:p w14:paraId="1F588BCE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3 880 141,62</w:t>
            </w:r>
          </w:p>
        </w:tc>
        <w:tc>
          <w:tcPr>
            <w:tcW w:w="1275" w:type="dxa"/>
            <w:noWrap/>
            <w:hideMark/>
          </w:tcPr>
          <w:p w14:paraId="22F826F8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3 168 000,00</w:t>
            </w:r>
          </w:p>
        </w:tc>
        <w:tc>
          <w:tcPr>
            <w:tcW w:w="1134" w:type="dxa"/>
            <w:noWrap/>
            <w:hideMark/>
          </w:tcPr>
          <w:p w14:paraId="24FBB65C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1 171 964,04</w:t>
            </w:r>
          </w:p>
        </w:tc>
        <w:tc>
          <w:tcPr>
            <w:tcW w:w="1162" w:type="dxa"/>
            <w:noWrap/>
            <w:hideMark/>
          </w:tcPr>
          <w:p w14:paraId="678FBF16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1 996 035,96</w:t>
            </w:r>
          </w:p>
        </w:tc>
        <w:tc>
          <w:tcPr>
            <w:tcW w:w="965" w:type="dxa"/>
            <w:noWrap/>
            <w:hideMark/>
          </w:tcPr>
          <w:p w14:paraId="10A29CC4" w14:textId="1BFD6BBB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noWrap/>
            <w:hideMark/>
          </w:tcPr>
          <w:p w14:paraId="4964C2A6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712 141,62</w:t>
            </w:r>
          </w:p>
        </w:tc>
        <w:tc>
          <w:tcPr>
            <w:tcW w:w="992" w:type="dxa"/>
            <w:noWrap/>
            <w:hideMark/>
          </w:tcPr>
          <w:p w14:paraId="398C4407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266 443,40</w:t>
            </w:r>
          </w:p>
        </w:tc>
        <w:tc>
          <w:tcPr>
            <w:tcW w:w="1134" w:type="dxa"/>
            <w:noWrap/>
            <w:hideMark/>
          </w:tcPr>
          <w:p w14:paraId="551AA5B2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445 698,22</w:t>
            </w:r>
          </w:p>
        </w:tc>
        <w:tc>
          <w:tcPr>
            <w:tcW w:w="992" w:type="dxa"/>
            <w:noWrap/>
            <w:hideMark/>
          </w:tcPr>
          <w:p w14:paraId="7A537FBE" w14:textId="641A9C4E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098" w:type="dxa"/>
            <w:noWrap/>
            <w:hideMark/>
          </w:tcPr>
          <w:p w14:paraId="7058934F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jc w:val="righ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144</w:t>
            </w:r>
          </w:p>
        </w:tc>
      </w:tr>
      <w:tr w:rsidR="00CD5EE3" w:rsidRPr="00453328" w14:paraId="4089C4B3" w14:textId="77777777" w:rsidTr="00CD5EE3">
        <w:tc>
          <w:tcPr>
            <w:tcW w:w="416" w:type="dxa"/>
            <w:noWrap/>
            <w:hideMark/>
          </w:tcPr>
          <w:p w14:paraId="6548CF7F" w14:textId="6BEB5618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139" w:type="dxa"/>
            <w:noWrap/>
            <w:hideMark/>
          </w:tcPr>
          <w:p w14:paraId="354D307A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jc w:val="right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Kopā</w:t>
            </w:r>
          </w:p>
        </w:tc>
        <w:tc>
          <w:tcPr>
            <w:tcW w:w="1559" w:type="dxa"/>
            <w:noWrap/>
            <w:hideMark/>
          </w:tcPr>
          <w:p w14:paraId="6D497D07" w14:textId="3E52B6ED" w:rsidR="00453328" w:rsidRPr="00FB4C6C" w:rsidRDefault="00453328" w:rsidP="00FB4C6C">
            <w:pPr>
              <w:tabs>
                <w:tab w:val="center" w:pos="4680"/>
                <w:tab w:val="right" w:pos="9360"/>
              </w:tabs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14:paraId="374E650A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13 478 376,92</w:t>
            </w:r>
          </w:p>
        </w:tc>
        <w:tc>
          <w:tcPr>
            <w:tcW w:w="1275" w:type="dxa"/>
            <w:noWrap/>
            <w:hideMark/>
          </w:tcPr>
          <w:p w14:paraId="5586EEE6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11 522 000,00</w:t>
            </w:r>
          </w:p>
        </w:tc>
        <w:tc>
          <w:tcPr>
            <w:tcW w:w="1134" w:type="dxa"/>
            <w:noWrap/>
            <w:hideMark/>
          </w:tcPr>
          <w:p w14:paraId="3487C539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2 842 764,04</w:t>
            </w:r>
          </w:p>
        </w:tc>
        <w:tc>
          <w:tcPr>
            <w:tcW w:w="1162" w:type="dxa"/>
            <w:noWrap/>
            <w:hideMark/>
          </w:tcPr>
          <w:p w14:paraId="57A5E31D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7 839 235,96</w:t>
            </w:r>
          </w:p>
        </w:tc>
        <w:tc>
          <w:tcPr>
            <w:tcW w:w="965" w:type="dxa"/>
            <w:noWrap/>
            <w:hideMark/>
          </w:tcPr>
          <w:p w14:paraId="1206AD59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840 000,00</w:t>
            </w:r>
          </w:p>
        </w:tc>
        <w:tc>
          <w:tcPr>
            <w:tcW w:w="1134" w:type="dxa"/>
            <w:noWrap/>
            <w:hideMark/>
          </w:tcPr>
          <w:p w14:paraId="2534F2B2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1 956 376,92</w:t>
            </w:r>
          </w:p>
        </w:tc>
        <w:tc>
          <w:tcPr>
            <w:tcW w:w="992" w:type="dxa"/>
            <w:noWrap/>
            <w:hideMark/>
          </w:tcPr>
          <w:p w14:paraId="7B4F5573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515 290,46</w:t>
            </w:r>
          </w:p>
        </w:tc>
        <w:tc>
          <w:tcPr>
            <w:tcW w:w="1134" w:type="dxa"/>
            <w:noWrap/>
            <w:hideMark/>
          </w:tcPr>
          <w:p w14:paraId="2D8E2539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1 301 086,46</w:t>
            </w:r>
          </w:p>
        </w:tc>
        <w:tc>
          <w:tcPr>
            <w:tcW w:w="992" w:type="dxa"/>
            <w:noWrap/>
            <w:hideMark/>
          </w:tcPr>
          <w:p w14:paraId="4136CCB4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140 000,00</w:t>
            </w:r>
          </w:p>
        </w:tc>
        <w:tc>
          <w:tcPr>
            <w:tcW w:w="1098" w:type="dxa"/>
            <w:noWrap/>
            <w:hideMark/>
          </w:tcPr>
          <w:p w14:paraId="6E57FCCA" w14:textId="77777777" w:rsidR="00453328" w:rsidRPr="00FB4C6C" w:rsidRDefault="00453328" w:rsidP="00FB4C6C">
            <w:pPr>
              <w:tabs>
                <w:tab w:val="center" w:pos="4680"/>
                <w:tab w:val="right" w:pos="9360"/>
              </w:tabs>
              <w:jc w:val="right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FB4C6C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601</w:t>
            </w:r>
          </w:p>
        </w:tc>
      </w:tr>
    </w:tbl>
    <w:p w14:paraId="17156554" w14:textId="77777777" w:rsidR="007D6FFF" w:rsidRPr="00D379FD" w:rsidRDefault="007D6FFF" w:rsidP="00FB4C6C">
      <w:pPr>
        <w:tabs>
          <w:tab w:val="center" w:pos="4680"/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sectPr w:rsidR="007D6FFF" w:rsidRPr="00D379FD" w:rsidSect="00FB4C6C">
      <w:headerReference w:type="default" r:id="rId7"/>
      <w:footerReference w:type="default" r:id="rId8"/>
      <w:footerReference w:type="first" r:id="rId9"/>
      <w:pgSz w:w="16838" w:h="11906" w:orient="landscape" w:code="9"/>
      <w:pgMar w:top="1701" w:right="1418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BCFF3" w14:textId="77777777" w:rsidR="00A64B52" w:rsidRDefault="00A64B52">
      <w:pPr>
        <w:spacing w:after="0" w:line="240" w:lineRule="auto"/>
      </w:pPr>
      <w:r>
        <w:separator/>
      </w:r>
    </w:p>
  </w:endnote>
  <w:endnote w:type="continuationSeparator" w:id="0">
    <w:p w14:paraId="07A3306A" w14:textId="77777777" w:rsidR="00A64B52" w:rsidRDefault="00A64B52">
      <w:pPr>
        <w:spacing w:after="0" w:line="240" w:lineRule="auto"/>
      </w:pPr>
      <w:r>
        <w:continuationSeparator/>
      </w:r>
    </w:p>
  </w:endnote>
  <w:endnote w:type="continuationNotice" w:id="1">
    <w:p w14:paraId="7EBBC9C3" w14:textId="77777777" w:rsidR="00A64B52" w:rsidRDefault="00A64B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8F863" w14:textId="79C3CC24" w:rsidR="005C22BF" w:rsidRPr="00FB4C6C" w:rsidRDefault="00CE6D5A" w:rsidP="00CE6D5A">
    <w:pPr>
      <w:pStyle w:val="Footer"/>
      <w:rPr>
        <w:rFonts w:ascii="Times New Roman" w:hAnsi="Times New Roman" w:cs="Times New Roman"/>
        <w:sz w:val="16"/>
        <w:szCs w:val="16"/>
      </w:rPr>
    </w:pPr>
    <w:r w:rsidRPr="000172EB">
      <w:rPr>
        <w:rFonts w:ascii="Times New Roman" w:hAnsi="Times New Roman" w:cs="Times New Roman"/>
        <w:sz w:val="16"/>
        <w:szCs w:val="16"/>
      </w:rPr>
      <w:t>R2015_2p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843E2" w14:textId="7D218666" w:rsidR="00CE6D5A" w:rsidRPr="00FB4C6C" w:rsidRDefault="00CE6D5A">
    <w:pPr>
      <w:pStyle w:val="Footer"/>
      <w:rPr>
        <w:rFonts w:ascii="Times New Roman" w:hAnsi="Times New Roman" w:cs="Times New Roman"/>
        <w:sz w:val="16"/>
        <w:szCs w:val="16"/>
      </w:rPr>
    </w:pPr>
    <w:r w:rsidRPr="00FB4C6C">
      <w:rPr>
        <w:rFonts w:ascii="Times New Roman" w:hAnsi="Times New Roman" w:cs="Times New Roman"/>
        <w:sz w:val="16"/>
        <w:szCs w:val="16"/>
      </w:rPr>
      <w:t>R2015_2p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176F" w14:textId="77777777" w:rsidR="00A64B52" w:rsidRDefault="00A64B52">
      <w:pPr>
        <w:spacing w:after="0" w:line="240" w:lineRule="auto"/>
      </w:pPr>
      <w:r>
        <w:separator/>
      </w:r>
    </w:p>
  </w:footnote>
  <w:footnote w:type="continuationSeparator" w:id="0">
    <w:p w14:paraId="0365F178" w14:textId="77777777" w:rsidR="00A64B52" w:rsidRDefault="00A64B52">
      <w:pPr>
        <w:spacing w:after="0" w:line="240" w:lineRule="auto"/>
      </w:pPr>
      <w:r>
        <w:continuationSeparator/>
      </w:r>
    </w:p>
  </w:footnote>
  <w:footnote w:type="continuationNotice" w:id="1">
    <w:p w14:paraId="3DF2E98F" w14:textId="77777777" w:rsidR="00A64B52" w:rsidRDefault="00A64B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769088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B199A5" w14:textId="6FD17FD9" w:rsidR="005C22BF" w:rsidRPr="00FB4C6C" w:rsidRDefault="00CE6D5A" w:rsidP="00FB4C6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B4C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B4C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B4C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B4C6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B4C6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23AD7"/>
    <w:multiLevelType w:val="hybridMultilevel"/>
    <w:tmpl w:val="231E78A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875A4"/>
    <w:multiLevelType w:val="hybridMultilevel"/>
    <w:tmpl w:val="ABCEAB0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798570">
    <w:abstractNumId w:val="0"/>
  </w:num>
  <w:num w:numId="2" w16cid:durableId="1662125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195FE56"/>
    <w:rsid w:val="00064CAB"/>
    <w:rsid w:val="0007337C"/>
    <w:rsid w:val="00077A27"/>
    <w:rsid w:val="00085FDA"/>
    <w:rsid w:val="000C20A3"/>
    <w:rsid w:val="00105A18"/>
    <w:rsid w:val="001068B6"/>
    <w:rsid w:val="001225D2"/>
    <w:rsid w:val="00171EBE"/>
    <w:rsid w:val="00172419"/>
    <w:rsid w:val="0017370C"/>
    <w:rsid w:val="00193170"/>
    <w:rsid w:val="0019454D"/>
    <w:rsid w:val="001956AE"/>
    <w:rsid w:val="00196DF3"/>
    <w:rsid w:val="001C5E16"/>
    <w:rsid w:val="001F3C74"/>
    <w:rsid w:val="00200E0F"/>
    <w:rsid w:val="0020478D"/>
    <w:rsid w:val="002063E4"/>
    <w:rsid w:val="002325F7"/>
    <w:rsid w:val="00273C2D"/>
    <w:rsid w:val="002772EB"/>
    <w:rsid w:val="00292FBD"/>
    <w:rsid w:val="002B7E3A"/>
    <w:rsid w:val="002C4DD4"/>
    <w:rsid w:val="002F2048"/>
    <w:rsid w:val="00300AEA"/>
    <w:rsid w:val="003102B4"/>
    <w:rsid w:val="003229B4"/>
    <w:rsid w:val="00345F1F"/>
    <w:rsid w:val="0035243B"/>
    <w:rsid w:val="00363DDB"/>
    <w:rsid w:val="00387DA6"/>
    <w:rsid w:val="003B5074"/>
    <w:rsid w:val="003D289E"/>
    <w:rsid w:val="00411E13"/>
    <w:rsid w:val="00421B0B"/>
    <w:rsid w:val="00442FCA"/>
    <w:rsid w:val="00443319"/>
    <w:rsid w:val="00443CE3"/>
    <w:rsid w:val="00451AB8"/>
    <w:rsid w:val="00452094"/>
    <w:rsid w:val="00453328"/>
    <w:rsid w:val="004654B1"/>
    <w:rsid w:val="00490506"/>
    <w:rsid w:val="0049600A"/>
    <w:rsid w:val="004C657F"/>
    <w:rsid w:val="004F199C"/>
    <w:rsid w:val="00514561"/>
    <w:rsid w:val="00516304"/>
    <w:rsid w:val="0058196A"/>
    <w:rsid w:val="00587375"/>
    <w:rsid w:val="005A5DD0"/>
    <w:rsid w:val="005B25FA"/>
    <w:rsid w:val="005B29FC"/>
    <w:rsid w:val="005C22BF"/>
    <w:rsid w:val="005E5AAC"/>
    <w:rsid w:val="005F161C"/>
    <w:rsid w:val="005F49F4"/>
    <w:rsid w:val="00612C7D"/>
    <w:rsid w:val="006223A0"/>
    <w:rsid w:val="0062575C"/>
    <w:rsid w:val="00652D55"/>
    <w:rsid w:val="00661724"/>
    <w:rsid w:val="006658B1"/>
    <w:rsid w:val="006B5459"/>
    <w:rsid w:val="00704B77"/>
    <w:rsid w:val="0070501F"/>
    <w:rsid w:val="00707B77"/>
    <w:rsid w:val="00711873"/>
    <w:rsid w:val="007D6857"/>
    <w:rsid w:val="007D6FFF"/>
    <w:rsid w:val="008011B7"/>
    <w:rsid w:val="0080309F"/>
    <w:rsid w:val="008362D7"/>
    <w:rsid w:val="00860C09"/>
    <w:rsid w:val="00876110"/>
    <w:rsid w:val="008E4152"/>
    <w:rsid w:val="00934234"/>
    <w:rsid w:val="0094564C"/>
    <w:rsid w:val="009470F5"/>
    <w:rsid w:val="0096584A"/>
    <w:rsid w:val="00966190"/>
    <w:rsid w:val="00990129"/>
    <w:rsid w:val="00994F3A"/>
    <w:rsid w:val="0099517B"/>
    <w:rsid w:val="009D47E0"/>
    <w:rsid w:val="00A1799F"/>
    <w:rsid w:val="00A361DC"/>
    <w:rsid w:val="00A64B52"/>
    <w:rsid w:val="00A768DA"/>
    <w:rsid w:val="00A810A6"/>
    <w:rsid w:val="00A871BF"/>
    <w:rsid w:val="00AA1943"/>
    <w:rsid w:val="00AC2D17"/>
    <w:rsid w:val="00AC6E97"/>
    <w:rsid w:val="00B37CD6"/>
    <w:rsid w:val="00B41776"/>
    <w:rsid w:val="00B441A4"/>
    <w:rsid w:val="00B50B59"/>
    <w:rsid w:val="00BA18B6"/>
    <w:rsid w:val="00BF7F6E"/>
    <w:rsid w:val="00C52E0C"/>
    <w:rsid w:val="00C77BC7"/>
    <w:rsid w:val="00C90C5C"/>
    <w:rsid w:val="00CC3DE8"/>
    <w:rsid w:val="00CD5EE3"/>
    <w:rsid w:val="00CE31CA"/>
    <w:rsid w:val="00CE546C"/>
    <w:rsid w:val="00CE6D5A"/>
    <w:rsid w:val="00D05515"/>
    <w:rsid w:val="00D16731"/>
    <w:rsid w:val="00D26DDF"/>
    <w:rsid w:val="00D33CEB"/>
    <w:rsid w:val="00D3475A"/>
    <w:rsid w:val="00D379FD"/>
    <w:rsid w:val="00D60C3F"/>
    <w:rsid w:val="00D63801"/>
    <w:rsid w:val="00D72999"/>
    <w:rsid w:val="00D840AE"/>
    <w:rsid w:val="00DD5B17"/>
    <w:rsid w:val="00DE767F"/>
    <w:rsid w:val="00E45272"/>
    <w:rsid w:val="00E5104B"/>
    <w:rsid w:val="00E57356"/>
    <w:rsid w:val="00E64A34"/>
    <w:rsid w:val="00E91E00"/>
    <w:rsid w:val="00EF23C9"/>
    <w:rsid w:val="00F14FB7"/>
    <w:rsid w:val="00F212BE"/>
    <w:rsid w:val="00F259DE"/>
    <w:rsid w:val="00F430BC"/>
    <w:rsid w:val="00F4340E"/>
    <w:rsid w:val="00F43D7A"/>
    <w:rsid w:val="00F712CC"/>
    <w:rsid w:val="00F80884"/>
    <w:rsid w:val="00FB1F5A"/>
    <w:rsid w:val="00FB4C6C"/>
    <w:rsid w:val="00FC4647"/>
    <w:rsid w:val="02B56310"/>
    <w:rsid w:val="03E833DC"/>
    <w:rsid w:val="0ECE906A"/>
    <w:rsid w:val="1994EB9B"/>
    <w:rsid w:val="1C4079A5"/>
    <w:rsid w:val="2195FE56"/>
    <w:rsid w:val="27402FFC"/>
    <w:rsid w:val="2C72059E"/>
    <w:rsid w:val="37253637"/>
    <w:rsid w:val="3967806F"/>
    <w:rsid w:val="3B8583F9"/>
    <w:rsid w:val="3D409A44"/>
    <w:rsid w:val="3EA7BA0A"/>
    <w:rsid w:val="46CDEC03"/>
    <w:rsid w:val="53678EFC"/>
    <w:rsid w:val="5746554A"/>
    <w:rsid w:val="59E52CB0"/>
    <w:rsid w:val="5FDAD3C0"/>
    <w:rsid w:val="60F64EAB"/>
    <w:rsid w:val="63BF8DA8"/>
    <w:rsid w:val="64D6C54F"/>
    <w:rsid w:val="65EDC539"/>
    <w:rsid w:val="663A5878"/>
    <w:rsid w:val="6D95F8DC"/>
    <w:rsid w:val="6EEF1E4D"/>
    <w:rsid w:val="73018CB9"/>
    <w:rsid w:val="79167F2C"/>
    <w:rsid w:val="7AD346CF"/>
    <w:rsid w:val="7B5A1B3F"/>
    <w:rsid w:val="7DB7E8C7"/>
    <w:rsid w:val="7E7ECF3E"/>
    <w:rsid w:val="7E85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5FE56"/>
  <w15:chartTrackingRefBased/>
  <w15:docId w15:val="{BA63A7C7-CE7C-4911-85D8-C3B8AE06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A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7299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452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52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52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52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527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E6D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Pašvaldību iesniegto investīciju projektu jaunas pirmsskolas izglītības iestādes būvniecībai vai esošas pirmsskolas izglītības iestādes paplašināšanai saraksts</vt:lpstr>
    </vt:vector>
  </TitlesOfParts>
  <Company>Vides aizsardzības un reģionālās attīstības ministrija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Pašvaldību iesniegto investīciju projektu jaunas pirmsskolas izglītības iestādes būvniecībai vai esošas pirmsskolas izglītības iestādes paplašināšanai saraksts</dc:title>
  <dc:subject>Pielikums Ministru kabineta rīkojumam</dc:subject>
  <dc:creator>Jānis Ilgavižs</dc:creator>
  <cp:keywords/>
  <dc:description/>
  <cp:lastModifiedBy>Inese Lismane</cp:lastModifiedBy>
  <cp:revision>5</cp:revision>
  <dcterms:created xsi:type="dcterms:W3CDTF">2022-07-04T12:18:00Z</dcterms:created>
  <dcterms:modified xsi:type="dcterms:W3CDTF">2022-07-04T12:25:00Z</dcterms:modified>
  <cp:category>Reģionālā politika</cp:category>
</cp:coreProperties>
</file>